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A25" w:rsidRDefault="00331D24" w:rsidP="00EC0018">
      <w:pPr>
        <w:pStyle w:val="Heading"/>
        <w:rPr>
          <w:rFonts w:ascii="Katsoulidis" w:hAnsi="Katsoulidis" w:cs="Katsoulidis"/>
          <w:spacing w:val="26"/>
          <w:sz w:val="28"/>
          <w:lang w:val="en-US" w:eastAsia="el-GR"/>
        </w:rPr>
      </w:pPr>
      <w:r w:rsidRPr="00331D24">
        <w:rPr>
          <w:noProof/>
          <w:lang w:val="en-US" w:eastAsia="en-US" w:bidi="he-IL"/>
        </w:rPr>
        <w:pict>
          <v:shapetype id="_x0000_t202" coordsize="21600,21600" o:spt="202" path="m,l,21600r21600,l21600,xe">
            <v:stroke joinstyle="miter"/>
            <v:path gradientshapeok="t" o:connecttype="rect"/>
          </v:shapetype>
          <v:shape id="_x0000_s1026" type="#_x0000_t202" style="position:absolute;left:0;text-align:left;margin-left:-89.2pt;margin-top:1.4pt;width:593.45pt;height:52.45pt;z-index:251661824;mso-wrap-distance-left:9.05pt;mso-wrap-distance-right:9.05pt" stroked="f">
            <v:fill color2="black"/>
            <v:textbox inset="0,0,0,0">
              <w:txbxContent>
                <w:p w:rsidR="004821FE" w:rsidRPr="00EC0018" w:rsidRDefault="004821FE" w:rsidP="00EC0018">
                  <w:pPr>
                    <w:jc w:val="center"/>
                    <w:rPr>
                      <w:lang w:val="el-GR"/>
                    </w:rPr>
                  </w:pPr>
                  <w:r>
                    <w:rPr>
                      <w:rFonts w:ascii="Katsoulidis" w:hAnsi="Katsoulidis" w:cs="Katsoulidis"/>
                      <w:shadow/>
                      <w:sz w:val="32"/>
                      <w:lang w:val="el-GR"/>
                    </w:rPr>
                    <w:t>ΕΘΝΙΚΟΝ ΚΑΙ ΚΑΠΟΔΙΣΤΡΙΑΚΟΝ ΠΑΝΕΠΙΣΤΗΜΙΟΝ ΑΘΗΝΩΝ</w:t>
                  </w:r>
                </w:p>
                <w:p w:rsidR="004821FE" w:rsidRPr="00EC0018" w:rsidRDefault="004821FE" w:rsidP="00EC0018">
                  <w:pPr>
                    <w:jc w:val="center"/>
                    <w:rPr>
                      <w:lang w:val="el-GR"/>
                    </w:rPr>
                  </w:pPr>
                  <w:r>
                    <w:rPr>
                      <w:rFonts w:ascii="Katsoulidis" w:hAnsi="Katsoulidis" w:cs="Katsoulidis"/>
                      <w:b/>
                      <w:bCs/>
                      <w:shadow/>
                      <w:sz w:val="32"/>
                      <w:lang w:val="el-GR"/>
                    </w:rPr>
                    <w:t>ΤΜΗΜΑ ΒΙΟΛΟΓΙΑΣ</w:t>
                  </w:r>
                </w:p>
              </w:txbxContent>
            </v:textbox>
            <w10:wrap type="square"/>
          </v:shape>
        </w:pict>
      </w:r>
    </w:p>
    <w:p w:rsidR="00504A25" w:rsidRDefault="00504A25" w:rsidP="00EC0018">
      <w:pPr>
        <w:pStyle w:val="Heading"/>
        <w:rPr>
          <w:rFonts w:ascii="Katsoulidis" w:hAnsi="Katsoulidis" w:cs="Katsoulidis"/>
          <w:spacing w:val="26"/>
          <w:sz w:val="28"/>
          <w:lang w:val="en-US" w:eastAsia="el-GR"/>
        </w:rPr>
      </w:pPr>
    </w:p>
    <w:p w:rsidR="00504A25" w:rsidRPr="00022CD4" w:rsidRDefault="00504A25" w:rsidP="00EC0018">
      <w:pPr>
        <w:pStyle w:val="Heading"/>
        <w:rPr>
          <w:lang w:val="el-GR"/>
        </w:rPr>
      </w:pPr>
      <w:r w:rsidRPr="00022CD4">
        <w:rPr>
          <w:rFonts w:ascii="Katsoulidis" w:hAnsi="Katsoulidis" w:cs="Katsoulidis"/>
          <w:spacing w:val="26"/>
          <w:sz w:val="28"/>
          <w:lang w:val="el-GR"/>
        </w:rPr>
        <w:t>ΠΡΟΓΡΑΜΜΑ ΜΕΤΑΠΤΥΧΙΑΚΩΝ ΣΠΟΥΔΩΝ</w:t>
      </w:r>
    </w:p>
    <w:p w:rsidR="00504A25" w:rsidRPr="00022CD4" w:rsidRDefault="00504A25" w:rsidP="00EC0018">
      <w:pPr>
        <w:pStyle w:val="Heading"/>
        <w:rPr>
          <w:rFonts w:ascii="Katsoulidis" w:hAnsi="Katsoulidis" w:cs="Katsoulidis"/>
          <w:spacing w:val="26"/>
          <w:sz w:val="28"/>
          <w:lang w:val="el-GR"/>
        </w:rPr>
      </w:pPr>
    </w:p>
    <w:p w:rsidR="00504A25" w:rsidRPr="00022CD4" w:rsidRDefault="00504A25" w:rsidP="00EC0018">
      <w:pPr>
        <w:pStyle w:val="Heading"/>
        <w:rPr>
          <w:rFonts w:ascii="Katsoulidis" w:hAnsi="Katsoulidis" w:cs="Katsoulidis"/>
          <w:spacing w:val="26"/>
          <w:sz w:val="28"/>
          <w:lang w:val="el-GR"/>
        </w:rPr>
      </w:pPr>
    </w:p>
    <w:p w:rsidR="00504A25" w:rsidRPr="00EC0018" w:rsidRDefault="00504A25" w:rsidP="00EC0018">
      <w:pPr>
        <w:pStyle w:val="Heading"/>
        <w:rPr>
          <w:lang w:val="el-GR"/>
        </w:rPr>
      </w:pPr>
      <w:r w:rsidRPr="00022CD4">
        <w:rPr>
          <w:rFonts w:ascii="Katsoulidis" w:hAnsi="Katsoulidis" w:cs="Katsoulidis"/>
          <w:shadow/>
          <w:spacing w:val="26"/>
          <w:sz w:val="48"/>
          <w:lang w:val="el-GR"/>
        </w:rPr>
        <w:t>ΒΙΟΠΛΗΡΟΦΟΡΙΚΗ</w:t>
      </w:r>
      <w:r>
        <w:rPr>
          <w:rFonts w:ascii="Katsoulidis" w:hAnsi="Katsoulidis" w:cs="Katsoulidis"/>
          <w:shadow/>
          <w:spacing w:val="26"/>
          <w:sz w:val="48"/>
          <w:lang w:val="el-GR"/>
        </w:rPr>
        <w:t>-ΥΠΟΛΟΓΙΣΤΙΚΗ ΒΙΟΛΟΓΙΑ</w:t>
      </w:r>
    </w:p>
    <w:p w:rsidR="00504A25" w:rsidRPr="00022CD4" w:rsidRDefault="00504A25" w:rsidP="00EC0018">
      <w:pPr>
        <w:pStyle w:val="Heading"/>
        <w:rPr>
          <w:rFonts w:ascii="Katsoulidis" w:hAnsi="Katsoulidis" w:cs="Katsoulidis"/>
          <w:shadow/>
          <w:spacing w:val="26"/>
          <w:sz w:val="28"/>
          <w:lang w:val="el-GR"/>
        </w:rPr>
      </w:pPr>
    </w:p>
    <w:p w:rsidR="00504A25" w:rsidRPr="00022CD4" w:rsidRDefault="00504A25" w:rsidP="00EC0018">
      <w:pPr>
        <w:pStyle w:val="Heading"/>
        <w:rPr>
          <w:rFonts w:ascii="Katsoulidis" w:hAnsi="Katsoulidis" w:cs="Katsoulidis"/>
          <w:shadow/>
          <w:spacing w:val="26"/>
          <w:sz w:val="28"/>
          <w:lang w:val="el-GR"/>
        </w:rPr>
      </w:pPr>
    </w:p>
    <w:p w:rsidR="00504A25" w:rsidRPr="00022CD4" w:rsidRDefault="002E7DEE" w:rsidP="00EC0018">
      <w:pPr>
        <w:pStyle w:val="Heading"/>
        <w:rPr>
          <w:rFonts w:ascii="Katsoulidis" w:hAnsi="Katsoulidis" w:cs="Katsoulidis"/>
          <w:shadow/>
          <w:spacing w:val="26"/>
          <w:sz w:val="28"/>
          <w:lang w:val="el-GR"/>
        </w:rPr>
      </w:pPr>
      <w:r>
        <w:rPr>
          <w:rFonts w:ascii="Katsoulidis" w:hAnsi="Katsoulidis" w:cs="Katsoulidis"/>
          <w:shadow/>
          <w:noProof/>
          <w:spacing w:val="26"/>
          <w:sz w:val="28"/>
          <w:lang w:val="el-GR" w:eastAsia="el-GR"/>
        </w:rPr>
        <w:drawing>
          <wp:inline distT="0" distB="0" distL="0" distR="0">
            <wp:extent cx="5081270" cy="5081270"/>
            <wp:effectExtent l="19050" t="0" r="5080" b="0"/>
            <wp:docPr id="1" name="Εικόνα 1" descr="C:\Users\Ευαγγελία\Desktop\bioplirofori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Ευαγγελία\Desktop\biopliroforiki.png"/>
                    <pic:cNvPicPr>
                      <a:picLocks noChangeAspect="1" noChangeArrowheads="1"/>
                    </pic:cNvPicPr>
                  </pic:nvPicPr>
                  <pic:blipFill>
                    <a:blip r:embed="rId8" cstate="print"/>
                    <a:srcRect/>
                    <a:stretch>
                      <a:fillRect/>
                    </a:stretch>
                  </pic:blipFill>
                  <pic:spPr bwMode="auto">
                    <a:xfrm>
                      <a:off x="0" y="0"/>
                      <a:ext cx="5081270" cy="5081270"/>
                    </a:xfrm>
                    <a:prstGeom prst="rect">
                      <a:avLst/>
                    </a:prstGeom>
                    <a:noFill/>
                    <a:ln w="9525">
                      <a:noFill/>
                      <a:miter lim="800000"/>
                      <a:headEnd/>
                      <a:tailEnd/>
                    </a:ln>
                  </pic:spPr>
                </pic:pic>
              </a:graphicData>
            </a:graphic>
          </wp:inline>
        </w:drawing>
      </w:r>
    </w:p>
    <w:p w:rsidR="00504A25" w:rsidRDefault="00504A25" w:rsidP="00EC0018">
      <w:pPr>
        <w:rPr>
          <w:rFonts w:ascii="Katsoulidis" w:hAnsi="Katsoulidis" w:cs="Katsoulidis"/>
          <w:b/>
          <w:bCs/>
          <w:spacing w:val="26"/>
          <w:sz w:val="28"/>
          <w:lang w:val="el-GR"/>
        </w:rPr>
      </w:pPr>
    </w:p>
    <w:p w:rsidR="00504A25" w:rsidRDefault="00504A25" w:rsidP="00EC0018">
      <w:pPr>
        <w:rPr>
          <w:rFonts w:ascii="Katsoulidis" w:hAnsi="Katsoulidis" w:cs="Katsoulidis"/>
          <w:b/>
          <w:bCs/>
          <w:lang w:val="el-GR"/>
        </w:rPr>
      </w:pPr>
    </w:p>
    <w:p w:rsidR="00504A25" w:rsidRDefault="00504A25" w:rsidP="00EC0018">
      <w:pPr>
        <w:rPr>
          <w:rFonts w:ascii="Katsoulidis" w:hAnsi="Katsoulidis" w:cs="Katsoulidis"/>
          <w:b/>
          <w:bCs/>
          <w:lang w:val="el-GR"/>
        </w:rPr>
      </w:pPr>
    </w:p>
    <w:p w:rsidR="00504A25" w:rsidRDefault="00504A25" w:rsidP="00EC0018">
      <w:pPr>
        <w:rPr>
          <w:rFonts w:ascii="Katsoulidis" w:hAnsi="Katsoulidis" w:cs="Katsoulidis"/>
          <w:b/>
          <w:bCs/>
          <w:lang w:val="el-GR"/>
        </w:rPr>
      </w:pPr>
    </w:p>
    <w:p w:rsidR="00504A25" w:rsidRDefault="00504A25" w:rsidP="00EC0018">
      <w:pPr>
        <w:rPr>
          <w:rFonts w:ascii="Katsoulidis" w:hAnsi="Katsoulidis" w:cs="Katsoulidis"/>
          <w:b/>
          <w:bCs/>
          <w:lang w:val="el-GR"/>
        </w:rPr>
      </w:pPr>
    </w:p>
    <w:p w:rsidR="00504A25" w:rsidRDefault="00504A25" w:rsidP="00EC0018">
      <w:pPr>
        <w:rPr>
          <w:rFonts w:ascii="Katsoulidis" w:hAnsi="Katsoulidis" w:cs="Katsoulidis"/>
          <w:b/>
          <w:bCs/>
          <w:lang w:val="el-GR"/>
        </w:rPr>
      </w:pPr>
    </w:p>
    <w:p w:rsidR="00504A25" w:rsidRDefault="00504A25" w:rsidP="00EC0018">
      <w:pPr>
        <w:rPr>
          <w:rFonts w:ascii="Katsoulidis" w:hAnsi="Katsoulidis" w:cs="Katsoulidis"/>
          <w:b/>
          <w:bCs/>
          <w:lang w:val="el-GR"/>
        </w:rPr>
      </w:pPr>
    </w:p>
    <w:p w:rsidR="00504A25" w:rsidRDefault="00504A25" w:rsidP="00EC0018">
      <w:pPr>
        <w:rPr>
          <w:rFonts w:ascii="Katsoulidis" w:hAnsi="Katsoulidis" w:cs="Katsoulidis"/>
          <w:b/>
          <w:bCs/>
          <w:lang w:val="el-GR"/>
        </w:rPr>
      </w:pPr>
    </w:p>
    <w:p w:rsidR="00504A25" w:rsidRDefault="00504A25" w:rsidP="00EC0018">
      <w:pPr>
        <w:rPr>
          <w:rFonts w:ascii="Katsoulidis" w:hAnsi="Katsoulidis" w:cs="Katsoulidis"/>
          <w:b/>
          <w:bCs/>
          <w:lang w:val="el-GR"/>
        </w:rPr>
      </w:pPr>
    </w:p>
    <w:p w:rsidR="00504A25" w:rsidRDefault="00504A25" w:rsidP="00EC0018">
      <w:pPr>
        <w:rPr>
          <w:rFonts w:ascii="Katsoulidis" w:hAnsi="Katsoulidis" w:cs="Katsoulidis"/>
          <w:b/>
          <w:bCs/>
          <w:lang w:val="el-GR"/>
        </w:rPr>
      </w:pPr>
    </w:p>
    <w:p w:rsidR="00504A25" w:rsidRDefault="00504A25" w:rsidP="00EC0018">
      <w:pPr>
        <w:rPr>
          <w:rFonts w:ascii="Katsoulidis" w:hAnsi="Katsoulidis" w:cs="Katsoulidis"/>
          <w:b/>
          <w:bCs/>
          <w:lang w:val="el-GR"/>
        </w:rPr>
      </w:pPr>
    </w:p>
    <w:p w:rsidR="00504A25" w:rsidRDefault="00504A25" w:rsidP="00EC0018">
      <w:pPr>
        <w:rPr>
          <w:rFonts w:ascii="Katsoulidis" w:hAnsi="Katsoulidis" w:cs="Katsoulidis"/>
          <w:b/>
          <w:bCs/>
          <w:lang w:val="el-GR"/>
        </w:rPr>
      </w:pPr>
    </w:p>
    <w:p w:rsidR="00504A25" w:rsidRDefault="00504A25" w:rsidP="00EC0018">
      <w:pPr>
        <w:rPr>
          <w:rFonts w:ascii="Katsoulidis" w:hAnsi="Katsoulidis" w:cs="Katsoulidis"/>
          <w:b/>
          <w:bCs/>
          <w:lang w:val="el-GR"/>
        </w:rPr>
      </w:pPr>
    </w:p>
    <w:p w:rsidR="00504A25" w:rsidRDefault="00504A25" w:rsidP="00EC0018">
      <w:pPr>
        <w:rPr>
          <w:rFonts w:ascii="Katsoulidis" w:hAnsi="Katsoulidis" w:cs="Katsoulidis"/>
          <w:b/>
          <w:bCs/>
          <w:lang w:val="el-GR"/>
        </w:rPr>
      </w:pPr>
    </w:p>
    <w:p w:rsidR="00504A25" w:rsidRDefault="00504A25" w:rsidP="00EC0018">
      <w:pPr>
        <w:rPr>
          <w:rFonts w:ascii="Katsoulidis" w:hAnsi="Katsoulidis" w:cs="Katsoulidis"/>
          <w:b/>
          <w:bCs/>
          <w:lang w:val="el-GR"/>
        </w:rPr>
      </w:pPr>
    </w:p>
    <w:p w:rsidR="00504A25" w:rsidRDefault="00504A25" w:rsidP="00EC0018">
      <w:pPr>
        <w:rPr>
          <w:rFonts w:ascii="Katsoulidis" w:hAnsi="Katsoulidis" w:cs="Katsoulidis"/>
          <w:b/>
          <w:bCs/>
          <w:lang w:val="el-GR"/>
        </w:rPr>
      </w:pPr>
    </w:p>
    <w:p w:rsidR="00504A25" w:rsidRDefault="00504A25" w:rsidP="00EC0018">
      <w:pPr>
        <w:rPr>
          <w:rFonts w:ascii="Katsoulidis" w:hAnsi="Katsoulidis" w:cs="Katsoulidis"/>
          <w:b/>
          <w:bCs/>
          <w:lang w:val="el-GR"/>
        </w:rPr>
      </w:pPr>
    </w:p>
    <w:p w:rsidR="00504A25" w:rsidRPr="00D248B9" w:rsidRDefault="00504A25" w:rsidP="00EC0018">
      <w:pPr>
        <w:pStyle w:val="Heading"/>
        <w:rPr>
          <w:lang w:val="el-GR"/>
        </w:rPr>
      </w:pPr>
      <w:r w:rsidRPr="00D248B9">
        <w:rPr>
          <w:rFonts w:ascii="Katsoulidis" w:hAnsi="Katsoulidis" w:cs="Katsoulidis"/>
          <w:shadow/>
          <w:spacing w:val="26"/>
          <w:sz w:val="48"/>
          <w:lang w:val="el-GR"/>
        </w:rPr>
        <w:t>ΟΔΗΓΟΣ ΣΠΟΥΔΩΝ</w:t>
      </w:r>
    </w:p>
    <w:p w:rsidR="00504A25" w:rsidRDefault="00504A25" w:rsidP="00EC0018">
      <w:pPr>
        <w:rPr>
          <w:rFonts w:ascii="Katsoulidis" w:hAnsi="Katsoulidis" w:cs="Katsoulidis"/>
          <w:b/>
          <w:bCs/>
          <w:shadow/>
          <w:spacing w:val="26"/>
          <w:sz w:val="48"/>
          <w:lang w:val="el-GR"/>
        </w:rPr>
      </w:pPr>
    </w:p>
    <w:p w:rsidR="00504A25" w:rsidRDefault="00504A25" w:rsidP="007670DA">
      <w:pPr>
        <w:pStyle w:val="8"/>
      </w:pPr>
      <w:r>
        <w:rPr>
          <w:rFonts w:ascii="Katsoulidis" w:hAnsi="Katsoulidis" w:cs="Katsoulidis"/>
        </w:rPr>
        <w:t>ΑΘΗΝΑ 20</w:t>
      </w:r>
      <w:r>
        <w:rPr>
          <w:rFonts w:ascii="Katsoulidis" w:hAnsi="Katsoulidis" w:cs="Katsoulidis"/>
          <w:lang w:val="en-US"/>
        </w:rPr>
        <w:t>1</w:t>
      </w:r>
      <w:r>
        <w:rPr>
          <w:rFonts w:ascii="Katsoulidis" w:hAnsi="Katsoulidis" w:cs="Katsoulidis"/>
        </w:rPr>
        <w:t>9</w:t>
      </w:r>
    </w:p>
    <w:p w:rsidR="00504A25" w:rsidRDefault="00504A25" w:rsidP="00EC0018">
      <w:pPr>
        <w:pStyle w:val="a6"/>
        <w:jc w:val="left"/>
        <w:rPr>
          <w:rFonts w:ascii="Katsoulidis" w:hAnsi="Katsoulidis" w:cs="Katsoulidis"/>
          <w:b/>
          <w:bCs/>
          <w:spacing w:val="26"/>
          <w:sz w:val="28"/>
        </w:rPr>
      </w:pPr>
    </w:p>
    <w:p w:rsidR="00504A25" w:rsidRDefault="00504A25" w:rsidP="007670DA">
      <w:pPr>
        <w:pStyle w:val="a6"/>
        <w:jc w:val="left"/>
        <w:rPr>
          <w:rFonts w:ascii="Katsoulidis" w:hAnsi="Katsoulidis" w:cs="Katsoulidis"/>
          <w:spacing w:val="26"/>
          <w:sz w:val="28"/>
          <w:lang w:val="en-US"/>
        </w:rPr>
      </w:pPr>
    </w:p>
    <w:p w:rsidR="00504A25" w:rsidRDefault="00504A25" w:rsidP="007670DA">
      <w:pPr>
        <w:pStyle w:val="a6"/>
        <w:jc w:val="left"/>
        <w:rPr>
          <w:rFonts w:ascii="Katsoulidis" w:hAnsi="Katsoulidis" w:cs="Katsoulidis"/>
          <w:spacing w:val="26"/>
          <w:sz w:val="28"/>
          <w:lang w:val="en-US"/>
        </w:rPr>
      </w:pPr>
    </w:p>
    <w:p w:rsidR="00504A25" w:rsidRDefault="00504A25" w:rsidP="007670DA">
      <w:pPr>
        <w:pStyle w:val="a6"/>
        <w:jc w:val="left"/>
        <w:rPr>
          <w:rFonts w:ascii="Katsoulidis" w:hAnsi="Katsoulidis" w:cs="Katsoulidis"/>
          <w:spacing w:val="26"/>
          <w:sz w:val="28"/>
          <w:lang w:val="en-US"/>
        </w:rPr>
      </w:pPr>
    </w:p>
    <w:p w:rsidR="00504A25" w:rsidRDefault="00504A25" w:rsidP="007670DA">
      <w:pPr>
        <w:pStyle w:val="a6"/>
        <w:jc w:val="left"/>
        <w:rPr>
          <w:rFonts w:ascii="Katsoulidis" w:hAnsi="Katsoulidis" w:cs="Katsoulidis"/>
          <w:spacing w:val="26"/>
          <w:sz w:val="28"/>
          <w:lang w:val="en-US"/>
        </w:rPr>
      </w:pPr>
    </w:p>
    <w:p w:rsidR="00504A25" w:rsidRDefault="00504A25" w:rsidP="007670DA">
      <w:pPr>
        <w:pStyle w:val="a6"/>
        <w:jc w:val="left"/>
        <w:rPr>
          <w:rFonts w:ascii="Katsoulidis" w:hAnsi="Katsoulidis" w:cs="Katsoulidis"/>
          <w:spacing w:val="26"/>
          <w:sz w:val="28"/>
          <w:lang w:val="en-US"/>
        </w:rPr>
      </w:pPr>
    </w:p>
    <w:p w:rsidR="00504A25" w:rsidRDefault="00504A25" w:rsidP="007670DA">
      <w:pPr>
        <w:pStyle w:val="a6"/>
        <w:jc w:val="left"/>
        <w:rPr>
          <w:rFonts w:ascii="Katsoulidis" w:hAnsi="Katsoulidis" w:cs="Katsoulidis"/>
          <w:spacing w:val="26"/>
          <w:sz w:val="28"/>
          <w:lang w:val="en-US"/>
        </w:rPr>
      </w:pPr>
    </w:p>
    <w:p w:rsidR="00504A25" w:rsidRDefault="00504A25" w:rsidP="007670DA">
      <w:pPr>
        <w:pStyle w:val="a6"/>
        <w:jc w:val="left"/>
        <w:rPr>
          <w:rFonts w:ascii="Katsoulidis" w:hAnsi="Katsoulidis" w:cs="Katsoulidis"/>
          <w:spacing w:val="26"/>
          <w:sz w:val="28"/>
          <w:lang w:val="en-US"/>
        </w:rPr>
      </w:pPr>
    </w:p>
    <w:p w:rsidR="00504A25" w:rsidRDefault="00504A25" w:rsidP="007670DA">
      <w:pPr>
        <w:pStyle w:val="a6"/>
        <w:jc w:val="left"/>
        <w:rPr>
          <w:rFonts w:ascii="Katsoulidis" w:hAnsi="Katsoulidis" w:cs="Katsoulidis"/>
          <w:spacing w:val="26"/>
          <w:sz w:val="28"/>
          <w:lang w:val="en-US"/>
        </w:rPr>
      </w:pPr>
    </w:p>
    <w:p w:rsidR="00504A25" w:rsidRDefault="00504A25" w:rsidP="007670DA">
      <w:pPr>
        <w:pStyle w:val="a6"/>
        <w:jc w:val="left"/>
        <w:rPr>
          <w:rFonts w:ascii="Katsoulidis" w:hAnsi="Katsoulidis" w:cs="Katsoulidis"/>
          <w:spacing w:val="26"/>
          <w:sz w:val="28"/>
          <w:lang w:val="en-US"/>
        </w:rPr>
      </w:pPr>
    </w:p>
    <w:p w:rsidR="00504A25" w:rsidRDefault="00504A25" w:rsidP="007670DA">
      <w:pPr>
        <w:pStyle w:val="a6"/>
        <w:jc w:val="left"/>
        <w:rPr>
          <w:rFonts w:ascii="Katsoulidis" w:hAnsi="Katsoulidis" w:cs="Katsoulidis"/>
          <w:spacing w:val="26"/>
          <w:sz w:val="28"/>
          <w:lang w:val="en-US"/>
        </w:rPr>
      </w:pPr>
    </w:p>
    <w:p w:rsidR="00504A25" w:rsidRDefault="00504A25" w:rsidP="007670DA">
      <w:pPr>
        <w:pStyle w:val="a6"/>
        <w:jc w:val="left"/>
        <w:rPr>
          <w:rFonts w:ascii="Katsoulidis" w:hAnsi="Katsoulidis" w:cs="Katsoulidis"/>
          <w:spacing w:val="26"/>
          <w:sz w:val="28"/>
          <w:lang w:val="en-US"/>
        </w:rPr>
      </w:pPr>
    </w:p>
    <w:p w:rsidR="00504A25" w:rsidRDefault="00504A25" w:rsidP="007670DA">
      <w:pPr>
        <w:pStyle w:val="a6"/>
        <w:jc w:val="left"/>
        <w:rPr>
          <w:rFonts w:ascii="Katsoulidis" w:hAnsi="Katsoulidis" w:cs="Katsoulidis"/>
          <w:spacing w:val="26"/>
          <w:sz w:val="28"/>
          <w:lang w:val="en-US"/>
        </w:rPr>
      </w:pPr>
    </w:p>
    <w:p w:rsidR="00504A25" w:rsidRDefault="00504A25" w:rsidP="007670DA">
      <w:pPr>
        <w:pStyle w:val="a6"/>
        <w:jc w:val="left"/>
        <w:rPr>
          <w:rFonts w:ascii="Katsoulidis" w:hAnsi="Katsoulidis" w:cs="Katsoulidis"/>
          <w:spacing w:val="26"/>
          <w:sz w:val="28"/>
          <w:lang w:val="en-US"/>
        </w:rPr>
      </w:pPr>
    </w:p>
    <w:p w:rsidR="00504A25" w:rsidRDefault="00504A25" w:rsidP="007670DA">
      <w:pPr>
        <w:pStyle w:val="a6"/>
        <w:jc w:val="left"/>
        <w:rPr>
          <w:rFonts w:ascii="Katsoulidis" w:hAnsi="Katsoulidis" w:cs="Katsoulidis"/>
          <w:spacing w:val="26"/>
          <w:sz w:val="28"/>
          <w:lang w:val="en-US"/>
        </w:rPr>
      </w:pPr>
    </w:p>
    <w:p w:rsidR="00504A25" w:rsidRDefault="00504A25" w:rsidP="007670DA">
      <w:pPr>
        <w:pStyle w:val="a6"/>
        <w:jc w:val="left"/>
        <w:rPr>
          <w:rFonts w:ascii="Katsoulidis" w:hAnsi="Katsoulidis" w:cs="Katsoulidis"/>
          <w:spacing w:val="26"/>
          <w:sz w:val="28"/>
          <w:lang w:val="en-US"/>
        </w:rPr>
      </w:pPr>
    </w:p>
    <w:p w:rsidR="00504A25" w:rsidRDefault="00504A25" w:rsidP="007670DA">
      <w:pPr>
        <w:pStyle w:val="a6"/>
        <w:jc w:val="left"/>
        <w:rPr>
          <w:rFonts w:ascii="Katsoulidis" w:hAnsi="Katsoulidis" w:cs="Katsoulidis"/>
          <w:spacing w:val="26"/>
          <w:sz w:val="28"/>
          <w:lang w:val="en-US"/>
        </w:rPr>
      </w:pPr>
    </w:p>
    <w:p w:rsidR="00504A25" w:rsidRDefault="00504A25" w:rsidP="007670DA">
      <w:pPr>
        <w:pStyle w:val="a6"/>
        <w:jc w:val="left"/>
        <w:rPr>
          <w:rFonts w:ascii="Katsoulidis" w:hAnsi="Katsoulidis" w:cs="Katsoulidis"/>
          <w:spacing w:val="26"/>
          <w:sz w:val="28"/>
          <w:lang w:val="en-US"/>
        </w:rPr>
      </w:pPr>
    </w:p>
    <w:p w:rsidR="00504A25" w:rsidRPr="005A3852" w:rsidRDefault="00504A25" w:rsidP="007670DA">
      <w:pPr>
        <w:pStyle w:val="a6"/>
        <w:jc w:val="left"/>
        <w:rPr>
          <w:rFonts w:ascii="Katsoulidis" w:hAnsi="Katsoulidis" w:cs="Katsoulidis"/>
          <w:spacing w:val="26"/>
          <w:sz w:val="28"/>
        </w:rPr>
      </w:pPr>
    </w:p>
    <w:p w:rsidR="00504A25" w:rsidRDefault="00504A25" w:rsidP="008121DE">
      <w:pPr>
        <w:pStyle w:val="a6"/>
      </w:pPr>
    </w:p>
    <w:p w:rsidR="00504A25" w:rsidRPr="008121DE" w:rsidRDefault="00504A25" w:rsidP="008121DE">
      <w:pPr>
        <w:pStyle w:val="a6"/>
      </w:pPr>
    </w:p>
    <w:p w:rsidR="00504A25" w:rsidRPr="00D248B9" w:rsidRDefault="00504A25" w:rsidP="00EC0018">
      <w:pPr>
        <w:pStyle w:val="Heading"/>
        <w:rPr>
          <w:lang w:val="el-GR"/>
        </w:rPr>
      </w:pPr>
      <w:r w:rsidRPr="00D248B9">
        <w:rPr>
          <w:rFonts w:ascii="Katsoulidis" w:hAnsi="Katsoulidis" w:cs="Katsoulidis"/>
          <w:spacing w:val="26"/>
          <w:sz w:val="28"/>
          <w:lang w:val="el-GR"/>
        </w:rPr>
        <w:t>Εισαγωγικά Στοιχεία</w:t>
      </w:r>
    </w:p>
    <w:p w:rsidR="00504A25" w:rsidRDefault="00331D24" w:rsidP="00EC0018">
      <w:pPr>
        <w:rPr>
          <w:rFonts w:ascii="Katsoulidis" w:hAnsi="Katsoulidis" w:cs="Katsoulidis"/>
          <w:b/>
          <w:bCs/>
          <w:spacing w:val="26"/>
          <w:sz w:val="28"/>
          <w:lang w:val="el-GR" w:eastAsia="el-GR"/>
        </w:rPr>
      </w:pPr>
      <w:r w:rsidRPr="00331D24">
        <w:rPr>
          <w:noProof/>
          <w:lang w:val="en-US" w:eastAsia="en-US" w:bidi="he-IL"/>
        </w:rPr>
        <w:pict>
          <v:line id="_x0000_s1027" style="position:absolute;z-index:251653632" from="18pt,1.9pt" to="423pt,1.9pt" strokecolor="#9cf" strokeweight=".53mm">
            <v:stroke color2="#630" joinstyle="miter" endcap="square"/>
          </v:line>
        </w:pict>
      </w:r>
    </w:p>
    <w:p w:rsidR="00504A25" w:rsidRPr="00EC0018" w:rsidRDefault="00504A25" w:rsidP="0054325A">
      <w:pPr>
        <w:numPr>
          <w:ilvl w:val="0"/>
          <w:numId w:val="13"/>
        </w:numPr>
        <w:jc w:val="both"/>
        <w:rPr>
          <w:lang w:val="el-GR"/>
        </w:rPr>
      </w:pPr>
      <w:r>
        <w:rPr>
          <w:rFonts w:ascii="Katsoulidis" w:hAnsi="Katsoulidis" w:cs="Katsoulidis"/>
          <w:lang w:val="en-US"/>
        </w:rPr>
        <w:t>To</w:t>
      </w:r>
      <w:r>
        <w:rPr>
          <w:rFonts w:ascii="Katsoulidis" w:hAnsi="Katsoulidis" w:cs="Katsoulidis"/>
          <w:lang w:val="el-GR"/>
        </w:rPr>
        <w:t xml:space="preserve"> Πρόγραμμα Μεταπτυχιακών Σπουδών (Π.Μ.Σ.) με τίτλο «ΒΙΟΠΛΗΡΟΦΟΡΙΚΗ-ΥΠΟΛΟΓΙΣΤΙΚΗ ΒΙΟΛΟΓΙΑ» αποφασίστηκε από το Τμήμα Βιολογίας μετά από πρόταση του Επιστημονικού Υπε</w:t>
      </w:r>
      <w:r w:rsidR="00237FB4">
        <w:rPr>
          <w:rFonts w:ascii="Katsoulidis" w:hAnsi="Katsoulidis" w:cs="Katsoulidis"/>
          <w:lang w:val="el-GR"/>
        </w:rPr>
        <w:t>υ</w:t>
      </w:r>
      <w:r>
        <w:rPr>
          <w:rFonts w:ascii="Katsoulidis" w:hAnsi="Katsoulidis" w:cs="Katsoulidis"/>
          <w:lang w:val="el-GR"/>
        </w:rPr>
        <w:t>θύνου και εγκρίθηκε από το ΥΠΕΠΘ (ΦΕΚ 773/17-06-2003).</w:t>
      </w:r>
      <w:r w:rsidR="00AB464D">
        <w:rPr>
          <w:rFonts w:ascii="Katsoulidis" w:hAnsi="Katsoulidis" w:cs="Katsoulidis"/>
          <w:lang w:val="el-GR"/>
        </w:rPr>
        <w:t xml:space="preserve"> </w:t>
      </w:r>
      <w:r>
        <w:rPr>
          <w:rFonts w:ascii="Katsoulidis" w:hAnsi="Katsoulidis" w:cs="Katsoulidis"/>
          <w:lang w:val="el-GR"/>
        </w:rPr>
        <w:t xml:space="preserve">Μετά από έγκριση πρότασης χρηματοδότησης που υποβλήθηκε στα πλαίσια του ΕΠΕΑΕΚ </w:t>
      </w:r>
      <w:r>
        <w:rPr>
          <w:rFonts w:ascii="Katsoulidis" w:hAnsi="Katsoulidis" w:cs="Katsoulidis"/>
          <w:lang w:val="en-US"/>
        </w:rPr>
        <w:t>II</w:t>
      </w:r>
      <w:r w:rsidR="00237FB4">
        <w:rPr>
          <w:rFonts w:ascii="Katsoulidis" w:hAnsi="Katsoulidis" w:cs="Katsoulidis"/>
          <w:lang w:val="el-GR"/>
        </w:rPr>
        <w:t>,</w:t>
      </w:r>
      <w:r w:rsidR="00AB464D">
        <w:rPr>
          <w:rFonts w:ascii="Katsoulidis" w:hAnsi="Katsoulidis" w:cs="Katsoulidis"/>
          <w:lang w:val="el-GR"/>
        </w:rPr>
        <w:t xml:space="preserve"> </w:t>
      </w:r>
      <w:r w:rsidR="00237FB4">
        <w:rPr>
          <w:rFonts w:ascii="Katsoulidis" w:hAnsi="Katsoulidis" w:cs="Katsoulidis"/>
          <w:lang w:val="el-GR"/>
        </w:rPr>
        <w:t xml:space="preserve">αρχικά </w:t>
      </w:r>
      <w:r>
        <w:rPr>
          <w:rFonts w:ascii="Katsoulidis" w:hAnsi="Katsoulidis" w:cs="Katsoulidis"/>
          <w:lang w:val="el-GR"/>
        </w:rPr>
        <w:t>λειτούργησε με την εισαγωγή 15 μεταπτυχιακών φοιτητών.</w:t>
      </w:r>
      <w:r w:rsidR="00AB464D">
        <w:rPr>
          <w:rFonts w:ascii="Katsoulidis" w:hAnsi="Katsoulidis" w:cs="Katsoulidis"/>
          <w:lang w:val="el-GR"/>
        </w:rPr>
        <w:t xml:space="preserve"> </w:t>
      </w:r>
      <w:r>
        <w:rPr>
          <w:rFonts w:ascii="Katsoulidis" w:hAnsi="Katsoulidis" w:cs="Katsoulidis"/>
          <w:lang w:val="el-GR"/>
        </w:rPr>
        <w:t xml:space="preserve">Από το ακαδημαϊκό έτος 2014-2015, το Π.Μ.Σ. </w:t>
      </w:r>
      <w:r w:rsidR="00237FB4">
        <w:rPr>
          <w:rFonts w:ascii="Katsoulidis" w:hAnsi="Katsoulidis" w:cs="Katsoulidis"/>
          <w:lang w:val="el-GR"/>
        </w:rPr>
        <w:t xml:space="preserve">λειτούργησε </w:t>
      </w:r>
      <w:r>
        <w:rPr>
          <w:rFonts w:ascii="Katsoulidis" w:hAnsi="Katsoulidis" w:cs="Katsoulidis"/>
          <w:lang w:val="el-GR"/>
        </w:rPr>
        <w:t xml:space="preserve">αναμορφωμένο συμφωνά με τις διατάξεις των ΦΕΚ 3044/2014, </w:t>
      </w:r>
      <w:proofErr w:type="spellStart"/>
      <w:r>
        <w:rPr>
          <w:rFonts w:ascii="Katsoulidis" w:hAnsi="Katsoulidis" w:cs="Katsoulidis"/>
          <w:lang w:val="el-GR"/>
        </w:rPr>
        <w:t>τ.Β</w:t>
      </w:r>
      <w:proofErr w:type="spellEnd"/>
      <w:r>
        <w:rPr>
          <w:rFonts w:ascii="Katsoulidis" w:hAnsi="Katsoulidis" w:cs="Katsoulidis"/>
          <w:lang w:val="el-GR"/>
        </w:rPr>
        <w:t xml:space="preserve">’ και Ν.3685/2008 (ΦΕΚ 148, </w:t>
      </w:r>
      <w:proofErr w:type="spellStart"/>
      <w:r>
        <w:rPr>
          <w:rFonts w:ascii="Katsoulidis" w:hAnsi="Katsoulidis" w:cs="Katsoulidis"/>
          <w:lang w:val="el-GR"/>
        </w:rPr>
        <w:t>τ.Α</w:t>
      </w:r>
      <w:proofErr w:type="spellEnd"/>
      <w:r>
        <w:rPr>
          <w:rFonts w:ascii="Katsoulidis" w:hAnsi="Katsoulidis" w:cs="Katsoulidis"/>
          <w:lang w:val="el-GR"/>
        </w:rPr>
        <w:t xml:space="preserve">’) και της </w:t>
      </w:r>
      <w:proofErr w:type="spellStart"/>
      <w:r>
        <w:rPr>
          <w:rFonts w:ascii="Katsoulidis" w:hAnsi="Katsoulidis" w:cs="Katsoulidis"/>
          <w:lang w:val="el-GR"/>
        </w:rPr>
        <w:t>υπ’αριθμόν</w:t>
      </w:r>
      <w:proofErr w:type="spellEnd"/>
      <w:r>
        <w:rPr>
          <w:rFonts w:ascii="Katsoulidis" w:hAnsi="Katsoulidis" w:cs="Katsoulidis"/>
          <w:lang w:val="el-GR"/>
        </w:rPr>
        <w:t xml:space="preserve"> 43800/B7 Υπουργικής Απόφασης. Τον Σεπτέμβριο του 2018 με </w:t>
      </w:r>
      <w:r w:rsidR="00237FB4">
        <w:rPr>
          <w:rFonts w:ascii="Katsoulidis" w:hAnsi="Katsoulidis" w:cs="Katsoulidis"/>
          <w:lang w:val="el-GR"/>
        </w:rPr>
        <w:t xml:space="preserve">την υπ’ αριθμό </w:t>
      </w:r>
      <w:r>
        <w:rPr>
          <w:rFonts w:ascii="Katsoulidis" w:hAnsi="Katsoulidis" w:cs="Katsoulidis"/>
          <w:lang w:val="el-GR"/>
        </w:rPr>
        <w:t>972/8-8-2018</w:t>
      </w:r>
      <w:r w:rsidR="00237FB4">
        <w:rPr>
          <w:rFonts w:ascii="Katsoulidis" w:hAnsi="Katsoulidis" w:cs="Katsoulidis"/>
          <w:lang w:val="el-GR"/>
        </w:rPr>
        <w:t xml:space="preserve"> απόφαση</w:t>
      </w:r>
      <w:r>
        <w:rPr>
          <w:rFonts w:ascii="Katsoulidis" w:hAnsi="Katsoulidis" w:cs="Katsoulidis"/>
          <w:lang w:val="el-GR"/>
        </w:rPr>
        <w:t xml:space="preserve"> γίνεται επανίδρυση του ΠΜΣ</w:t>
      </w:r>
      <w:r w:rsidR="00237FB4">
        <w:rPr>
          <w:rFonts w:ascii="Katsoulidis" w:hAnsi="Katsoulidis" w:cs="Katsoulidis"/>
          <w:lang w:val="el-GR"/>
        </w:rPr>
        <w:t>,</w:t>
      </w:r>
      <w:r w:rsidR="00AB464D">
        <w:rPr>
          <w:rFonts w:ascii="Katsoulidis" w:hAnsi="Katsoulidis" w:cs="Katsoulidis"/>
          <w:lang w:val="el-GR"/>
        </w:rPr>
        <w:t xml:space="preserve"> </w:t>
      </w:r>
      <w:r>
        <w:rPr>
          <w:rFonts w:ascii="Katsoulidis" w:hAnsi="Katsoulidis" w:cs="Katsoulidis"/>
          <w:lang w:val="el-GR"/>
        </w:rPr>
        <w:t>και εγκρίνεται Κανονισμός</w:t>
      </w:r>
      <w:r w:rsidRPr="007670DA">
        <w:rPr>
          <w:rFonts w:ascii="Katsoulidis" w:hAnsi="Katsoulidis" w:cs="Katsoulidis"/>
          <w:lang w:val="el-GR"/>
        </w:rPr>
        <w:t xml:space="preserve"> Προγράμματος Μεταπτυχιακών Σπουδών του Τμήματος Βιολογίας του Εθνικού και Καποδιστριακού Πανεπιστημίου Αθηνών με τίτλο «Βιοπληροφορική - Υπολογιστική Βιολογία»</w:t>
      </w:r>
      <w:r>
        <w:rPr>
          <w:rFonts w:ascii="Katsoulidis" w:hAnsi="Katsoulidis" w:cs="Katsoulidis"/>
          <w:lang w:val="el-GR"/>
        </w:rPr>
        <w:t>.</w:t>
      </w:r>
    </w:p>
    <w:p w:rsidR="00504A25" w:rsidRDefault="00504A25" w:rsidP="00EC0018">
      <w:pPr>
        <w:jc w:val="both"/>
        <w:rPr>
          <w:rFonts w:ascii="Katsoulidis" w:hAnsi="Katsoulidis" w:cs="Katsoulidis"/>
          <w:lang w:val="el-GR"/>
        </w:rPr>
      </w:pPr>
    </w:p>
    <w:p w:rsidR="00504A25" w:rsidRPr="00EC0018" w:rsidRDefault="00504A25" w:rsidP="0054325A">
      <w:pPr>
        <w:numPr>
          <w:ilvl w:val="0"/>
          <w:numId w:val="13"/>
        </w:numPr>
        <w:jc w:val="both"/>
        <w:rPr>
          <w:lang w:val="el-GR"/>
        </w:rPr>
      </w:pPr>
      <w:r>
        <w:rPr>
          <w:rFonts w:ascii="Katsoulidis" w:hAnsi="Katsoulidis" w:cs="Katsoulidis"/>
          <w:lang w:val="el-GR"/>
        </w:rPr>
        <w:t xml:space="preserve">Κεντρικό στόχο του προγράμματος αποτελεί η επιμόρφωση αποφοίτων Α.Ε.Ι. και Τ.Ε.Ι. της ημεδαπής ή της αλλοδαπής σε αντικείμενα σχετικά με παραγωγικές δραστηριότητες που αναπτύσσονται ταχύτατα στο χώρο της Βιοπληροφορικής. Τα διδασκόμενα μαθήματα περιλαμβάνουν διαλέξεις και εργαστηριακές ασκήσεις, το δε περιεχόμενό τους είναι συμβατό με τον επαγγελματικό προσανατολισμό του συγκεκριμένου Π.Μ.Σ., όπως και με τις κοινωνικές επιδιώξεις των </w:t>
      </w:r>
      <w:r w:rsidR="00AB464D">
        <w:rPr>
          <w:rFonts w:ascii="Katsoulidis" w:hAnsi="Katsoulidis" w:cs="Katsoulidis"/>
          <w:lang w:val="el-GR"/>
        </w:rPr>
        <w:t>συνεργαζόμενων</w:t>
      </w:r>
      <w:r>
        <w:rPr>
          <w:rFonts w:ascii="Katsoulidis" w:hAnsi="Katsoulidis" w:cs="Katsoulidis"/>
          <w:lang w:val="el-GR"/>
        </w:rPr>
        <w:t xml:space="preserve"> φορέων.</w:t>
      </w:r>
    </w:p>
    <w:p w:rsidR="00504A25" w:rsidRDefault="00504A25" w:rsidP="00EC0018">
      <w:pPr>
        <w:jc w:val="both"/>
        <w:rPr>
          <w:rFonts w:ascii="Katsoulidis" w:hAnsi="Katsoulidis" w:cs="Katsoulidis"/>
          <w:lang w:val="el-GR"/>
        </w:rPr>
      </w:pPr>
    </w:p>
    <w:p w:rsidR="00504A25" w:rsidRPr="00EC0018" w:rsidRDefault="00504A25" w:rsidP="0054325A">
      <w:pPr>
        <w:numPr>
          <w:ilvl w:val="0"/>
          <w:numId w:val="13"/>
        </w:numPr>
        <w:jc w:val="both"/>
        <w:rPr>
          <w:lang w:val="el-GR"/>
        </w:rPr>
      </w:pPr>
      <w:r>
        <w:rPr>
          <w:rFonts w:ascii="Katsoulidis" w:hAnsi="Katsoulidis" w:cs="Katsoulidis"/>
          <w:lang w:val="el-GR"/>
        </w:rPr>
        <w:t>Όπως όλα τα μεταπτυχιακά προγράμματα, έτσι κι αυτό</w:t>
      </w:r>
      <w:r w:rsidR="007B5EC7">
        <w:rPr>
          <w:rFonts w:ascii="Katsoulidis" w:hAnsi="Katsoulidis" w:cs="Katsoulidis"/>
          <w:lang w:val="el-GR"/>
        </w:rPr>
        <w:t>,</w:t>
      </w:r>
      <w:r>
        <w:rPr>
          <w:rFonts w:ascii="Katsoulidis" w:hAnsi="Katsoulidis" w:cs="Katsoulidis"/>
          <w:lang w:val="el-GR"/>
        </w:rPr>
        <w:t xml:space="preserve"> βρίσκεται υπό συνεχή αξιολόγηση και αναμόρφωση.</w:t>
      </w:r>
      <w:r w:rsidR="00AB464D">
        <w:rPr>
          <w:rFonts w:ascii="Katsoulidis" w:hAnsi="Katsoulidis" w:cs="Katsoulidis"/>
          <w:lang w:val="el-GR"/>
        </w:rPr>
        <w:t xml:space="preserve"> </w:t>
      </w:r>
      <w:r>
        <w:rPr>
          <w:rFonts w:ascii="Katsoulidis" w:hAnsi="Katsoulidis" w:cs="Katsoulidis"/>
          <w:lang w:val="el-GR"/>
        </w:rPr>
        <w:t>Μέχρι σήμερα καταβάλλεται κάθε δυνατή προσπάθεια για την εξασφάλιση της επιτυχούς λειτουργίας του και θεωρούμε ότι ο στόχος αυτός έχει εν πολλοίς επιτευχθεί.</w:t>
      </w:r>
      <w:r w:rsidR="00AB464D">
        <w:rPr>
          <w:rFonts w:ascii="Katsoulidis" w:hAnsi="Katsoulidis" w:cs="Katsoulidis"/>
          <w:lang w:val="el-GR"/>
        </w:rPr>
        <w:t xml:space="preserve"> </w:t>
      </w:r>
      <w:r>
        <w:rPr>
          <w:rFonts w:ascii="Katsoulidis" w:hAnsi="Katsoulidis" w:cs="Katsoulidis"/>
          <w:lang w:val="el-GR"/>
        </w:rPr>
        <w:t>Σ’ αυτό συνέβαλλε η διεύρυνση της ομάδας των διδασκόντων με τη συμμετοχή όχι μόνο μελών Δ.Ε.Π. από το Τμήμα Βιολογίας, αλλά και έμπειρων καθηγητών και ερευνητών από Πανεπιστημιακά και Ερευνητικά Ιδρύματα και Εργαστήρια της Ελλάδος και του εξωτερικού.</w:t>
      </w:r>
    </w:p>
    <w:p w:rsidR="00504A25" w:rsidRDefault="00504A25" w:rsidP="00EC0018">
      <w:pPr>
        <w:jc w:val="both"/>
        <w:rPr>
          <w:rFonts w:ascii="Katsoulidis" w:hAnsi="Katsoulidis" w:cs="Katsoulidis"/>
          <w:lang w:val="el-GR"/>
        </w:rPr>
      </w:pPr>
    </w:p>
    <w:p w:rsidR="00504A25" w:rsidRPr="00EC0018" w:rsidRDefault="00504A25" w:rsidP="0054325A">
      <w:pPr>
        <w:numPr>
          <w:ilvl w:val="0"/>
          <w:numId w:val="13"/>
        </w:numPr>
        <w:jc w:val="both"/>
        <w:rPr>
          <w:lang w:val="el-GR"/>
        </w:rPr>
      </w:pPr>
      <w:r>
        <w:rPr>
          <w:rFonts w:ascii="Katsoulidis" w:hAnsi="Katsoulidis" w:cs="Katsoulidis"/>
          <w:lang w:val="el-GR"/>
        </w:rPr>
        <w:t>Η λειτουργία του προγράμματος καθορίζεται από τα οριζόμενα στη σχετική υπουργική απόφαση όπως και στον ισχύοντα εσωτερικό κανονισμό.</w:t>
      </w:r>
      <w:r w:rsidR="00AB464D">
        <w:rPr>
          <w:rFonts w:ascii="Katsoulidis" w:hAnsi="Katsoulidis" w:cs="Katsoulidis"/>
          <w:lang w:val="el-GR"/>
        </w:rPr>
        <w:t xml:space="preserve"> </w:t>
      </w:r>
      <w:r>
        <w:rPr>
          <w:rFonts w:ascii="Katsoulidis" w:hAnsi="Katsoulidis" w:cs="Katsoulidis"/>
          <w:lang w:val="el-GR"/>
        </w:rPr>
        <w:t>Την ευθύνη λειτουργίας του ΠΜΣ έχει η «Συντονιστική Επιτροπή», ενώ τη Διοικητική υποστήριξη παρέχει η Γραμματεία του Τμήματος Βιολογίας του</w:t>
      </w:r>
      <w:r w:rsidR="00AB464D">
        <w:rPr>
          <w:rFonts w:ascii="Katsoulidis" w:hAnsi="Katsoulidis" w:cs="Katsoulidis"/>
          <w:lang w:val="el-GR"/>
        </w:rPr>
        <w:t xml:space="preserve"> </w:t>
      </w:r>
      <w:r w:rsidR="007B5EC7">
        <w:rPr>
          <w:rFonts w:ascii="Katsoulidis" w:hAnsi="Katsoulidis" w:cs="Katsoulidis"/>
          <w:lang w:val="el-GR"/>
        </w:rPr>
        <w:t>ΕΚΠΑ</w:t>
      </w:r>
      <w:r>
        <w:rPr>
          <w:rFonts w:ascii="Katsoulidis" w:hAnsi="Katsoulidis" w:cs="Katsoulidis"/>
          <w:lang w:val="el-GR"/>
        </w:rPr>
        <w:t xml:space="preserve"> </w:t>
      </w:r>
      <w:r w:rsidR="007B5EC7">
        <w:rPr>
          <w:rFonts w:ascii="Katsoulidis" w:hAnsi="Katsoulidis" w:cs="Katsoulidis"/>
          <w:lang w:val="el-GR"/>
        </w:rPr>
        <w:t xml:space="preserve">σε συνεργασία με τη </w:t>
      </w:r>
      <w:r>
        <w:rPr>
          <w:rFonts w:ascii="Katsoulidis" w:hAnsi="Katsoulidis" w:cs="Katsoulidis"/>
          <w:lang w:val="el-GR"/>
        </w:rPr>
        <w:t>Γραμματεία του ΠΜΣ</w:t>
      </w:r>
      <w:r w:rsidR="007B5EC7">
        <w:rPr>
          <w:rFonts w:ascii="Katsoulidis" w:hAnsi="Katsoulidis" w:cs="Katsoulidis"/>
          <w:lang w:val="el-GR"/>
        </w:rPr>
        <w:t>,</w:t>
      </w:r>
      <w:r>
        <w:rPr>
          <w:rFonts w:ascii="Katsoulidis" w:hAnsi="Katsoulidis" w:cs="Katsoulidis"/>
          <w:lang w:val="el-GR"/>
        </w:rPr>
        <w:t xml:space="preserve"> </w:t>
      </w:r>
      <w:r w:rsidR="007B5EC7">
        <w:rPr>
          <w:rFonts w:ascii="Katsoulidis" w:hAnsi="Katsoulidis" w:cs="Katsoulidis"/>
          <w:lang w:val="el-GR"/>
        </w:rPr>
        <w:t>στα καθήκοντα της οποία περιλαμβάνονται</w:t>
      </w:r>
      <w:r w:rsidR="00F1284A">
        <w:rPr>
          <w:rFonts w:ascii="Katsoulidis" w:hAnsi="Katsoulidis" w:cs="Katsoulidis"/>
          <w:lang w:val="el-GR"/>
        </w:rPr>
        <w:t xml:space="preserve"> </w:t>
      </w:r>
      <w:r w:rsidRPr="00245B3C">
        <w:rPr>
          <w:rFonts w:ascii="Katsoulidis" w:hAnsi="Katsoulidis" w:cs="Katsoulidis"/>
          <w:lang w:val="el-GR"/>
        </w:rPr>
        <w:t xml:space="preserve">υπηρεσίες </w:t>
      </w:r>
      <w:r w:rsidR="00C16845">
        <w:rPr>
          <w:rFonts w:ascii="Katsoulidis" w:hAnsi="Katsoulidis" w:cs="Katsoulidis"/>
          <w:lang w:val="el-GR"/>
        </w:rPr>
        <w:t xml:space="preserve">γραμματειακής και τεχνικής υποστήριξης </w:t>
      </w:r>
      <w:r w:rsidRPr="00245B3C">
        <w:rPr>
          <w:rFonts w:ascii="Katsoulidis" w:hAnsi="Katsoulidis" w:cs="Katsoulidis"/>
          <w:lang w:val="el-GR"/>
        </w:rPr>
        <w:t xml:space="preserve">, όπως </w:t>
      </w:r>
      <w:r w:rsidR="007B5EC7">
        <w:rPr>
          <w:rFonts w:ascii="Katsoulidis" w:hAnsi="Katsoulidis" w:cs="Katsoulidis"/>
          <w:lang w:val="el-GR"/>
        </w:rPr>
        <w:t>η</w:t>
      </w:r>
      <w:r w:rsidR="007B5EC7" w:rsidRPr="00245B3C">
        <w:rPr>
          <w:rFonts w:ascii="Katsoulidis" w:hAnsi="Katsoulidis" w:cs="Katsoulidis"/>
          <w:lang w:val="el-GR"/>
        </w:rPr>
        <w:t xml:space="preserve"> </w:t>
      </w:r>
      <w:r w:rsidRPr="00245B3C">
        <w:rPr>
          <w:rFonts w:ascii="Katsoulidis" w:hAnsi="Katsoulidis" w:cs="Katsoulidis"/>
          <w:lang w:val="el-GR"/>
        </w:rPr>
        <w:t xml:space="preserve">προετοιμασία της διαδικασίας εισδοχής υποψηφίων, </w:t>
      </w:r>
      <w:r w:rsidR="007B5EC7">
        <w:rPr>
          <w:rFonts w:ascii="Katsoulidis" w:hAnsi="Katsoulidis" w:cs="Katsoulidis"/>
          <w:lang w:val="el-GR"/>
        </w:rPr>
        <w:t>η</w:t>
      </w:r>
      <w:r w:rsidR="007B5EC7" w:rsidRPr="00245B3C">
        <w:rPr>
          <w:rFonts w:ascii="Katsoulidis" w:hAnsi="Katsoulidis" w:cs="Katsoulidis"/>
          <w:lang w:val="el-GR"/>
        </w:rPr>
        <w:t xml:space="preserve"> </w:t>
      </w:r>
      <w:r w:rsidRPr="00245B3C">
        <w:rPr>
          <w:rFonts w:ascii="Katsoulidis" w:hAnsi="Katsoulidis" w:cs="Katsoulidis"/>
          <w:lang w:val="el-GR"/>
        </w:rPr>
        <w:t xml:space="preserve">τήρηση των οικονομικών στοιχείων του Προγράμματος, </w:t>
      </w:r>
      <w:r w:rsidR="007B5EC7">
        <w:rPr>
          <w:rFonts w:ascii="Katsoulidis" w:hAnsi="Katsoulidis" w:cs="Katsoulidis"/>
          <w:lang w:val="el-GR"/>
        </w:rPr>
        <w:t>η</w:t>
      </w:r>
      <w:r w:rsidR="007B5EC7" w:rsidRPr="00245B3C">
        <w:rPr>
          <w:rFonts w:ascii="Katsoulidis" w:hAnsi="Katsoulidis" w:cs="Katsoulidis"/>
          <w:lang w:val="el-GR"/>
        </w:rPr>
        <w:t xml:space="preserve"> </w:t>
      </w:r>
      <w:r w:rsidRPr="00245B3C">
        <w:rPr>
          <w:rFonts w:ascii="Katsoulidis" w:hAnsi="Katsoulidis" w:cs="Katsoulidis"/>
          <w:lang w:val="el-GR"/>
        </w:rPr>
        <w:t xml:space="preserve">γραμματειακή υποστήριξη της ΣΕ, </w:t>
      </w:r>
      <w:r w:rsidR="007B5EC7">
        <w:rPr>
          <w:rFonts w:ascii="Katsoulidis" w:hAnsi="Katsoulidis" w:cs="Katsoulidis"/>
          <w:lang w:val="el-GR"/>
        </w:rPr>
        <w:t>η</w:t>
      </w:r>
      <w:r w:rsidR="007B5EC7" w:rsidRPr="00245B3C">
        <w:rPr>
          <w:rFonts w:ascii="Katsoulidis" w:hAnsi="Katsoulidis" w:cs="Katsoulidis"/>
          <w:lang w:val="el-GR"/>
        </w:rPr>
        <w:t xml:space="preserve"> </w:t>
      </w:r>
      <w:r w:rsidRPr="00245B3C">
        <w:rPr>
          <w:rFonts w:ascii="Katsoulidis" w:hAnsi="Katsoulidis" w:cs="Katsoulidis"/>
          <w:lang w:val="el-GR"/>
        </w:rPr>
        <w:t xml:space="preserve">καταχώριση </w:t>
      </w:r>
      <w:r w:rsidRPr="00245B3C">
        <w:rPr>
          <w:rFonts w:ascii="Katsoulidis" w:hAnsi="Katsoulidis" w:cs="Katsoulidis"/>
          <w:lang w:val="el-GR"/>
        </w:rPr>
        <w:lastRenderedPageBreak/>
        <w:t xml:space="preserve">βαθμολογιών </w:t>
      </w:r>
      <w:r w:rsidR="007B5EC7">
        <w:rPr>
          <w:rFonts w:ascii="Katsoulidis" w:hAnsi="Katsoulidis" w:cs="Katsoulidis"/>
          <w:lang w:val="el-GR"/>
        </w:rPr>
        <w:t>, καθώς</w:t>
      </w:r>
      <w:r w:rsidR="00C16845">
        <w:rPr>
          <w:rFonts w:ascii="Katsoulidis" w:hAnsi="Katsoulidis" w:cs="Katsoulidis"/>
          <w:lang w:val="el-GR"/>
        </w:rPr>
        <w:t xml:space="preserve"> και η ανανέωση της ιστοσελίδας του προγράμματος</w:t>
      </w:r>
      <w:r w:rsidR="007B5EC7">
        <w:rPr>
          <w:rFonts w:ascii="Katsoulidis" w:hAnsi="Katsoulidis" w:cs="Katsoulidis"/>
          <w:lang w:val="el-GR"/>
        </w:rPr>
        <w:t>.</w:t>
      </w:r>
    </w:p>
    <w:p w:rsidR="00504A25" w:rsidRDefault="00C16845" w:rsidP="00AB464D">
      <w:pPr>
        <w:tabs>
          <w:tab w:val="left" w:pos="7560"/>
        </w:tabs>
        <w:jc w:val="both"/>
        <w:rPr>
          <w:rFonts w:ascii="Katsoulidis" w:hAnsi="Katsoulidis" w:cs="Katsoulidis"/>
          <w:lang w:val="el-GR"/>
        </w:rPr>
      </w:pPr>
      <w:r>
        <w:rPr>
          <w:rFonts w:ascii="Katsoulidis" w:hAnsi="Katsoulidis" w:cs="Katsoulidis"/>
          <w:lang w:val="el-GR"/>
        </w:rPr>
        <w:tab/>
      </w:r>
    </w:p>
    <w:p w:rsidR="00504A25" w:rsidRPr="00EC0018" w:rsidRDefault="00331D24" w:rsidP="00EC0018">
      <w:pPr>
        <w:jc w:val="both"/>
        <w:rPr>
          <w:lang w:val="el-GR"/>
        </w:rPr>
      </w:pPr>
      <w:r w:rsidRPr="00331D24">
        <w:rPr>
          <w:noProof/>
          <w:lang w:val="en-US" w:eastAsia="en-US" w:bidi="he-IL"/>
        </w:rPr>
        <w:pict>
          <v:line id="_x0000_s1028" style="position:absolute;left:0;text-align:left;z-index:251654656" from="18pt,3.6pt" to="6in,3.6pt" strokecolor="#9cf" strokeweight=".53mm">
            <v:stroke color2="#630" joinstyle="miter" endcap="square"/>
          </v:line>
        </w:pict>
      </w:r>
      <w:r w:rsidR="00F1284A">
        <w:rPr>
          <w:rFonts w:ascii="Katsoulidis" w:eastAsia="Times New Roman" w:hAnsi="Katsoulidis" w:cs="Katsoulidis"/>
          <w:lang w:val="el-GR"/>
        </w:rPr>
        <w:t xml:space="preserve"> </w:t>
      </w:r>
      <w:r w:rsidR="00504A25">
        <w:rPr>
          <w:rFonts w:ascii="Katsoulidis" w:eastAsia="Times New Roman" w:hAnsi="Katsoulidis" w:cs="Katsoulidis"/>
          <w:lang w:val="el-GR"/>
        </w:rPr>
        <w:t xml:space="preserve"> </w:t>
      </w:r>
    </w:p>
    <w:p w:rsidR="00504A25" w:rsidRDefault="00504A25" w:rsidP="00EC0018">
      <w:pPr>
        <w:jc w:val="both"/>
        <w:rPr>
          <w:rFonts w:ascii="Katsoulidis" w:hAnsi="Katsoulidis" w:cs="Katsoulidis"/>
          <w:lang w:val="el-GR"/>
        </w:rPr>
      </w:pPr>
    </w:p>
    <w:p w:rsidR="00504A25" w:rsidRDefault="00504A25" w:rsidP="00EC0018">
      <w:pPr>
        <w:jc w:val="both"/>
        <w:rPr>
          <w:rFonts w:ascii="Katsoulidis" w:hAnsi="Katsoulidis" w:cs="Katsoulidis"/>
          <w:lang w:val="el-GR"/>
        </w:rPr>
      </w:pPr>
    </w:p>
    <w:p w:rsidR="00504A25" w:rsidRDefault="00504A25" w:rsidP="00EC0018">
      <w:pPr>
        <w:pageBreakBefore/>
        <w:jc w:val="both"/>
        <w:rPr>
          <w:rFonts w:ascii="Katsoulidis" w:hAnsi="Katsoulidis" w:cs="Katsoulidis"/>
          <w:lang w:val="el-GR"/>
        </w:rPr>
      </w:pPr>
    </w:p>
    <w:p w:rsidR="00504A25" w:rsidRPr="00AB464D" w:rsidRDefault="00AB464D" w:rsidP="00EC0018">
      <w:pPr>
        <w:pStyle w:val="Heading"/>
        <w:rPr>
          <w:lang w:val="el-GR"/>
        </w:rPr>
      </w:pPr>
      <w:r>
        <w:rPr>
          <w:rFonts w:ascii="Katsoulidis" w:hAnsi="Katsoulidis" w:cs="Katsoulidis"/>
          <w:spacing w:val="26"/>
          <w:sz w:val="28"/>
          <w:lang w:val="el-GR"/>
        </w:rPr>
        <w:t>Όργανα</w:t>
      </w:r>
      <w:r w:rsidR="00504A25">
        <w:rPr>
          <w:rFonts w:ascii="Katsoulidis" w:hAnsi="Katsoulidis" w:cs="Katsoulidis"/>
          <w:spacing w:val="26"/>
          <w:sz w:val="28"/>
        </w:rPr>
        <w:t xml:space="preserve"> </w:t>
      </w:r>
      <w:r>
        <w:rPr>
          <w:rFonts w:ascii="Katsoulidis" w:hAnsi="Katsoulidis" w:cs="Katsoulidis"/>
          <w:spacing w:val="26"/>
          <w:sz w:val="28"/>
          <w:lang w:val="el-GR"/>
        </w:rPr>
        <w:t>Διοίκησης</w:t>
      </w:r>
    </w:p>
    <w:p w:rsidR="00504A25" w:rsidRDefault="00331D24" w:rsidP="00EC0018">
      <w:pPr>
        <w:jc w:val="both"/>
        <w:rPr>
          <w:rFonts w:ascii="Katsoulidis" w:hAnsi="Katsoulidis" w:cs="Katsoulidis"/>
          <w:spacing w:val="26"/>
          <w:sz w:val="20"/>
          <w:lang w:val="el-GR" w:eastAsia="el-GR"/>
        </w:rPr>
      </w:pPr>
      <w:r w:rsidRPr="00331D24">
        <w:rPr>
          <w:noProof/>
          <w:lang w:val="en-US" w:eastAsia="en-US" w:bidi="he-IL"/>
        </w:rPr>
        <w:pict>
          <v:line id="_x0000_s1029" style="position:absolute;left:0;text-align:left;z-index:251655680" from="-9pt,1.9pt" to="441pt,1.9pt" strokecolor="#9cf" strokeweight=".53mm">
            <v:stroke color2="#630" joinstyle="miter" endcap="square"/>
          </v:line>
        </w:pict>
      </w:r>
    </w:p>
    <w:p w:rsidR="00504A25" w:rsidRDefault="00504A25" w:rsidP="00EC0018">
      <w:pPr>
        <w:pStyle w:val="2"/>
      </w:pPr>
      <w:r>
        <w:rPr>
          <w:rFonts w:ascii="Katsoulidis" w:hAnsi="Katsoulidis" w:cs="Katsoulidis"/>
        </w:rPr>
        <w:t>Διευθυντής και Επιστημονικός Υπεύθυνος</w:t>
      </w:r>
    </w:p>
    <w:p w:rsidR="00504A25" w:rsidRDefault="00504A25" w:rsidP="00EC0018">
      <w:pPr>
        <w:ind w:firstLine="284"/>
        <w:rPr>
          <w:rFonts w:ascii="Katsoulidis" w:hAnsi="Katsoulidis" w:cs="Katsoulidis"/>
          <w:lang w:val="el-GR"/>
        </w:rPr>
      </w:pPr>
      <w:r>
        <w:rPr>
          <w:rFonts w:ascii="Katsoulidis" w:hAnsi="Katsoulidis" w:cs="Katsoulidis"/>
          <w:lang w:val="el-GR"/>
        </w:rPr>
        <w:t>Ιωάννης Τρουγκάκος,</w:t>
      </w:r>
      <w:r w:rsidRPr="00245B3C">
        <w:rPr>
          <w:rFonts w:ascii="Katsoulidis" w:hAnsi="Katsoulidis" w:cs="Katsoulidis"/>
          <w:lang w:val="el-GR"/>
        </w:rPr>
        <w:t xml:space="preserve"> </w:t>
      </w:r>
      <w:r>
        <w:rPr>
          <w:rFonts w:ascii="Katsoulidis" w:hAnsi="Katsoulidis" w:cs="Katsoulidis"/>
          <w:lang w:val="el-GR"/>
        </w:rPr>
        <w:t>Αναπληρωτής Καθηγητής</w:t>
      </w:r>
    </w:p>
    <w:p w:rsidR="00504A25" w:rsidRPr="00EC0018" w:rsidRDefault="00504A25" w:rsidP="00EC0018">
      <w:pPr>
        <w:ind w:firstLine="284"/>
        <w:rPr>
          <w:lang w:val="el-GR"/>
        </w:rPr>
      </w:pPr>
      <w:r>
        <w:rPr>
          <w:rFonts w:ascii="Katsoulidis" w:hAnsi="Katsoulidis" w:cs="Katsoulidis"/>
          <w:lang w:val="el-GR"/>
        </w:rPr>
        <w:t xml:space="preserve">Τμήμα Βιολογίας </w:t>
      </w:r>
    </w:p>
    <w:p w:rsidR="00504A25" w:rsidRPr="00EC0018" w:rsidRDefault="00504A25" w:rsidP="00EC0018">
      <w:pPr>
        <w:ind w:firstLine="284"/>
        <w:rPr>
          <w:lang w:val="el-GR"/>
        </w:rPr>
      </w:pPr>
      <w:r>
        <w:rPr>
          <w:rFonts w:ascii="Katsoulidis" w:hAnsi="Katsoulidis" w:cs="Katsoulidis"/>
          <w:lang w:val="el-GR"/>
        </w:rPr>
        <w:t>Σχολή Θετικών Επιστημών</w:t>
      </w:r>
    </w:p>
    <w:p w:rsidR="00504A25" w:rsidRPr="00EC0018" w:rsidRDefault="00504A25" w:rsidP="00EC0018">
      <w:pPr>
        <w:ind w:firstLine="284"/>
        <w:rPr>
          <w:lang w:val="el-GR"/>
        </w:rPr>
      </w:pPr>
      <w:r>
        <w:rPr>
          <w:rFonts w:ascii="Katsoulidis" w:hAnsi="Katsoulidis" w:cs="Katsoulidis"/>
          <w:lang w:val="el-GR"/>
        </w:rPr>
        <w:t>Εθνικό και Καποδιστριακό Πανεπιστήμιο Αθηνών</w:t>
      </w:r>
    </w:p>
    <w:p w:rsidR="00504A25" w:rsidRPr="00245B3C" w:rsidRDefault="00504A25" w:rsidP="00EC0018">
      <w:pPr>
        <w:ind w:firstLine="284"/>
        <w:rPr>
          <w:lang w:val="el-GR"/>
        </w:rPr>
      </w:pPr>
      <w:proofErr w:type="spellStart"/>
      <w:r>
        <w:rPr>
          <w:rFonts w:ascii="Katsoulidis" w:hAnsi="Katsoulidis" w:cs="Katsoulidis"/>
          <w:lang w:val="el-GR"/>
        </w:rPr>
        <w:t>Τηλ</w:t>
      </w:r>
      <w:proofErr w:type="spellEnd"/>
      <w:r w:rsidRPr="00245B3C">
        <w:rPr>
          <w:rFonts w:ascii="Katsoulidis" w:hAnsi="Katsoulidis" w:cs="Katsoulidis"/>
          <w:lang w:val="el-GR"/>
        </w:rPr>
        <w:t>.: 210-727 4555</w:t>
      </w:r>
    </w:p>
    <w:p w:rsidR="00504A25" w:rsidRPr="00022CD4" w:rsidRDefault="00504A25" w:rsidP="00EC0018">
      <w:pPr>
        <w:ind w:firstLine="284"/>
        <w:rPr>
          <w:lang w:val="en-US"/>
        </w:rPr>
      </w:pPr>
      <w:r>
        <w:rPr>
          <w:rFonts w:ascii="Katsoulidis" w:hAnsi="Katsoulidis" w:cs="Katsoulidis"/>
          <w:lang w:val="en-US"/>
        </w:rPr>
        <w:t>FAX: 210-727 4</w:t>
      </w:r>
      <w:r w:rsidRPr="00EC0018">
        <w:rPr>
          <w:rFonts w:ascii="Katsoulidis" w:hAnsi="Katsoulidis" w:cs="Katsoulidis"/>
          <w:lang w:val="en-US"/>
        </w:rPr>
        <w:t>742</w:t>
      </w:r>
      <w:r>
        <w:rPr>
          <w:rFonts w:ascii="Katsoulidis" w:hAnsi="Katsoulidis" w:cs="Katsoulidis"/>
          <w:lang w:val="en-US"/>
        </w:rPr>
        <w:t xml:space="preserve"> – E-mail:</w:t>
      </w:r>
      <w:r w:rsidR="00AB464D">
        <w:rPr>
          <w:rFonts w:ascii="Katsoulidis" w:hAnsi="Katsoulidis" w:cs="Katsoulidis"/>
          <w:lang w:val="en-US"/>
        </w:rPr>
        <w:t xml:space="preserve"> </w:t>
      </w:r>
      <w:r w:rsidRPr="00245B3C">
        <w:rPr>
          <w:rFonts w:ascii="Katsoulidis" w:hAnsi="Katsoulidis" w:cs="Katsoulidis"/>
          <w:b/>
          <w:bCs/>
          <w:color w:val="7030A0"/>
          <w:u w:val="single"/>
          <w:lang w:val="en-US"/>
        </w:rPr>
        <w:t>itrougakos@biol.uoa.gr</w:t>
      </w:r>
    </w:p>
    <w:p w:rsidR="00504A25" w:rsidRDefault="00504A25" w:rsidP="00EC0018">
      <w:pPr>
        <w:jc w:val="both"/>
        <w:rPr>
          <w:rFonts w:ascii="Katsoulidis" w:hAnsi="Katsoulidis" w:cs="Katsoulidis"/>
          <w:b/>
          <w:bCs/>
          <w:lang w:val="en-US"/>
        </w:rPr>
      </w:pPr>
    </w:p>
    <w:p w:rsidR="00504A25" w:rsidRDefault="00504A25" w:rsidP="00EC0018">
      <w:pPr>
        <w:jc w:val="both"/>
        <w:rPr>
          <w:rFonts w:ascii="Katsoulidis" w:hAnsi="Katsoulidis" w:cs="Katsoulidis"/>
          <w:b/>
          <w:bCs/>
          <w:lang w:val="en-US"/>
        </w:rPr>
      </w:pPr>
    </w:p>
    <w:p w:rsidR="00504A25" w:rsidRDefault="00504A25" w:rsidP="00EC0018">
      <w:pPr>
        <w:pStyle w:val="2"/>
      </w:pPr>
      <w:r>
        <w:rPr>
          <w:rFonts w:ascii="Katsoulidis" w:hAnsi="Katsoulidis" w:cs="Katsoulidis"/>
        </w:rPr>
        <w:t>Μέλη της Συντονιστικής Επιτροπής (Σ.Ε.)</w:t>
      </w:r>
    </w:p>
    <w:p w:rsidR="00504A25" w:rsidRDefault="00504A25" w:rsidP="00EC0018">
      <w:pPr>
        <w:pStyle w:val="a6"/>
        <w:rPr>
          <w:rFonts w:ascii="Katsoulidis" w:hAnsi="Katsoulidis" w:cs="Katsoulidis"/>
        </w:rPr>
      </w:pPr>
    </w:p>
    <w:p w:rsidR="00504A25" w:rsidRDefault="00504A25" w:rsidP="00EC0018">
      <w:pPr>
        <w:pStyle w:val="a6"/>
        <w:rPr>
          <w:rFonts w:ascii="Katsoulidis" w:hAnsi="Katsoulidis" w:cs="Katsoulidis"/>
        </w:rPr>
      </w:pPr>
      <w:r>
        <w:rPr>
          <w:rFonts w:ascii="Katsoulidis" w:hAnsi="Katsoulidis" w:cs="Katsoulidis"/>
        </w:rPr>
        <w:t>Ιωάννης Τρουγκάκος,</w:t>
      </w:r>
      <w:r w:rsidRPr="007670DA">
        <w:rPr>
          <w:rFonts w:ascii="Katsoulidis" w:hAnsi="Katsoulidis" w:cs="Katsoulidis"/>
        </w:rPr>
        <w:t xml:space="preserve"> </w:t>
      </w:r>
      <w:r>
        <w:rPr>
          <w:rFonts w:ascii="Katsoulidis" w:hAnsi="Katsoulidis" w:cs="Katsoulidis"/>
        </w:rPr>
        <w:t>Αναπληρωτής Καθηγητής</w:t>
      </w:r>
    </w:p>
    <w:p w:rsidR="00504A25" w:rsidRDefault="00504A25" w:rsidP="00EC0018">
      <w:pPr>
        <w:pStyle w:val="a6"/>
        <w:rPr>
          <w:rFonts w:ascii="Katsoulidis" w:hAnsi="Katsoulidis" w:cs="Katsoulidis"/>
        </w:rPr>
      </w:pPr>
      <w:r>
        <w:rPr>
          <w:rFonts w:ascii="Katsoulidis" w:hAnsi="Katsoulidis" w:cs="Katsoulidis"/>
        </w:rPr>
        <w:t>Ισιδώρα Παπασιδέρη,</w:t>
      </w:r>
      <w:r w:rsidRPr="007670DA">
        <w:rPr>
          <w:rFonts w:ascii="Katsoulidis" w:hAnsi="Katsoulidis" w:cs="Katsoulidis"/>
        </w:rPr>
        <w:t xml:space="preserve"> </w:t>
      </w:r>
      <w:r>
        <w:rPr>
          <w:rFonts w:ascii="Katsoulidis" w:hAnsi="Katsoulidis" w:cs="Katsoulidis"/>
        </w:rPr>
        <w:t>Καθηγήτρια</w:t>
      </w:r>
    </w:p>
    <w:p w:rsidR="00504A25" w:rsidRDefault="00504A25" w:rsidP="00EC0018">
      <w:pPr>
        <w:pStyle w:val="a6"/>
      </w:pPr>
      <w:r>
        <w:rPr>
          <w:rFonts w:ascii="Katsoulidis" w:hAnsi="Katsoulidis" w:cs="Katsoulidis"/>
        </w:rPr>
        <w:t>Αναστάσιος Λεγάκις , Καθηγητής</w:t>
      </w:r>
    </w:p>
    <w:p w:rsidR="00504A25" w:rsidRDefault="00504A25" w:rsidP="00EC0018">
      <w:pPr>
        <w:pStyle w:val="a6"/>
        <w:rPr>
          <w:rFonts w:ascii="Katsoulidis" w:hAnsi="Katsoulidis" w:cs="Katsoulidis"/>
        </w:rPr>
      </w:pPr>
      <w:r>
        <w:rPr>
          <w:rFonts w:ascii="Katsoulidis" w:hAnsi="Katsoulidis" w:cs="Katsoulidis"/>
        </w:rPr>
        <w:t>Βασιλική Οικονομίδου,</w:t>
      </w:r>
      <w:r w:rsidRPr="007670DA">
        <w:rPr>
          <w:rFonts w:ascii="Katsoulidis" w:hAnsi="Katsoulidis" w:cs="Katsoulidis"/>
        </w:rPr>
        <w:t xml:space="preserve"> </w:t>
      </w:r>
      <w:r>
        <w:rPr>
          <w:rFonts w:ascii="Katsoulidis" w:hAnsi="Katsoulidis" w:cs="Katsoulidis"/>
        </w:rPr>
        <w:t>Επίκουρη Καθηγήτρια</w:t>
      </w:r>
    </w:p>
    <w:p w:rsidR="00504A25" w:rsidRDefault="00504A25" w:rsidP="00EC0018">
      <w:pPr>
        <w:pStyle w:val="a6"/>
      </w:pPr>
      <w:r>
        <w:rPr>
          <w:rFonts w:ascii="Katsoulidis" w:hAnsi="Katsoulidis" w:cs="Katsoulidis"/>
        </w:rPr>
        <w:t>Βασίλειος Κουβέλης,</w:t>
      </w:r>
      <w:r w:rsidRPr="007670DA">
        <w:rPr>
          <w:rFonts w:ascii="Katsoulidis" w:hAnsi="Katsoulidis" w:cs="Katsoulidis"/>
        </w:rPr>
        <w:t xml:space="preserve"> </w:t>
      </w:r>
      <w:r>
        <w:rPr>
          <w:rFonts w:ascii="Katsoulidis" w:hAnsi="Katsoulidis" w:cs="Katsoulidis"/>
        </w:rPr>
        <w:t>Επίκουρος</w:t>
      </w:r>
      <w:r w:rsidR="00AB464D">
        <w:rPr>
          <w:rFonts w:ascii="Katsoulidis" w:hAnsi="Katsoulidis" w:cs="Katsoulidis"/>
        </w:rPr>
        <w:t xml:space="preserve"> </w:t>
      </w:r>
      <w:r>
        <w:rPr>
          <w:rFonts w:ascii="Katsoulidis" w:hAnsi="Katsoulidis" w:cs="Katsoulidis"/>
        </w:rPr>
        <w:t>Καθηγητής</w:t>
      </w:r>
    </w:p>
    <w:p w:rsidR="00504A25" w:rsidRDefault="00504A25" w:rsidP="00EC0018">
      <w:pPr>
        <w:pStyle w:val="a6"/>
        <w:rPr>
          <w:rFonts w:ascii="Katsoulidis" w:hAnsi="Katsoulidis" w:cs="Katsoulidis"/>
        </w:rPr>
      </w:pPr>
    </w:p>
    <w:p w:rsidR="00504A25" w:rsidRDefault="00504A25" w:rsidP="00EC0018">
      <w:pPr>
        <w:jc w:val="both"/>
        <w:rPr>
          <w:rFonts w:ascii="Katsoulidis" w:hAnsi="Katsoulidis" w:cs="Katsoulidis"/>
          <w:lang w:val="el-GR"/>
        </w:rPr>
      </w:pPr>
    </w:p>
    <w:p w:rsidR="00504A25" w:rsidRDefault="00504A25" w:rsidP="00EC0018">
      <w:pPr>
        <w:jc w:val="both"/>
        <w:rPr>
          <w:rFonts w:ascii="Katsoulidis" w:hAnsi="Katsoulidis" w:cs="Katsoulidis"/>
          <w:b/>
          <w:bCs/>
          <w:lang w:val="el-GR"/>
        </w:rPr>
      </w:pPr>
      <w:r>
        <w:rPr>
          <w:rFonts w:ascii="Katsoulidis" w:hAnsi="Katsoulidis" w:cs="Katsoulidis"/>
          <w:b/>
          <w:bCs/>
          <w:lang w:val="el-GR"/>
        </w:rPr>
        <w:t>Διοικητική Υποστήριξη</w:t>
      </w:r>
    </w:p>
    <w:p w:rsidR="00504A25" w:rsidRDefault="00504A25" w:rsidP="00EC0018">
      <w:pPr>
        <w:jc w:val="both"/>
        <w:rPr>
          <w:rFonts w:ascii="Katsoulidis" w:hAnsi="Katsoulidis" w:cs="Katsoulidis"/>
          <w:b/>
          <w:bCs/>
          <w:lang w:val="el-GR"/>
        </w:rPr>
      </w:pPr>
    </w:p>
    <w:p w:rsidR="00504A25" w:rsidRPr="00CA17A3" w:rsidRDefault="00504A25" w:rsidP="00EC0018">
      <w:pPr>
        <w:jc w:val="both"/>
        <w:rPr>
          <w:rFonts w:ascii="Katsoulidis" w:hAnsi="Katsoulidis" w:cs="Katsoulidis"/>
          <w:bCs/>
          <w:lang w:val="el-GR"/>
        </w:rPr>
      </w:pPr>
      <w:r w:rsidRPr="00CA17A3">
        <w:rPr>
          <w:rFonts w:ascii="Katsoulidis" w:hAnsi="Katsoulidis" w:cs="Katsoulidis"/>
          <w:bCs/>
          <w:lang w:val="el-GR"/>
        </w:rPr>
        <w:t>Γραμματεία Τμήματος Βιολογίας (Αλεξάνδρα Γρηγορακάκη)</w:t>
      </w:r>
    </w:p>
    <w:p w:rsidR="00504A25" w:rsidRPr="00CA17A3" w:rsidRDefault="00504A25" w:rsidP="00EC0018">
      <w:pPr>
        <w:jc w:val="both"/>
        <w:rPr>
          <w:rFonts w:ascii="Katsoulidis" w:hAnsi="Katsoulidis" w:cs="Katsoulidis"/>
          <w:bCs/>
          <w:lang w:val="en-US"/>
        </w:rPr>
      </w:pPr>
      <w:r w:rsidRPr="00CA17A3">
        <w:rPr>
          <w:rFonts w:ascii="Katsoulidis" w:hAnsi="Katsoulidis" w:cs="Katsoulidis"/>
          <w:bCs/>
          <w:lang w:val="el-GR"/>
        </w:rPr>
        <w:t>Τηλέφωνο</w:t>
      </w:r>
      <w:r w:rsidRPr="00CA17A3">
        <w:rPr>
          <w:rFonts w:ascii="Katsoulidis" w:hAnsi="Katsoulidis" w:cs="Katsoulidis"/>
          <w:bCs/>
          <w:lang w:val="en-US"/>
        </w:rPr>
        <w:t>: 210 727 4248 - Fax: 210 727 4065,</w:t>
      </w:r>
    </w:p>
    <w:p w:rsidR="00504A25" w:rsidRPr="00CA17A3" w:rsidRDefault="00504A25" w:rsidP="00EC0018">
      <w:pPr>
        <w:jc w:val="both"/>
        <w:rPr>
          <w:rFonts w:ascii="Katsoulidis" w:hAnsi="Katsoulidis" w:cs="Katsoulidis"/>
          <w:bCs/>
          <w:lang w:val="en-US"/>
        </w:rPr>
      </w:pPr>
      <w:r w:rsidRPr="00CA17A3">
        <w:rPr>
          <w:rFonts w:ascii="Katsoulidis" w:hAnsi="Katsoulidis" w:cs="Katsoulidis"/>
          <w:bCs/>
          <w:lang w:val="en-US"/>
        </w:rPr>
        <w:t xml:space="preserve">E-mail: </w:t>
      </w:r>
      <w:hyperlink r:id="rId9" w:history="1">
        <w:r w:rsidRPr="003E2707">
          <w:rPr>
            <w:rStyle w:val="-"/>
            <w:rFonts w:ascii="Katsoulidis" w:hAnsi="Katsoulidis" w:cs="Katsoulidis"/>
            <w:bCs/>
            <w:lang w:val="en-US"/>
          </w:rPr>
          <w:t>agrigor@biol.uoa.gr</w:t>
        </w:r>
      </w:hyperlink>
      <w:r w:rsidRPr="00CA17A3">
        <w:rPr>
          <w:rFonts w:ascii="Katsoulidis" w:hAnsi="Katsoulidis" w:cs="Katsoulidis"/>
          <w:bCs/>
          <w:lang w:val="en-US"/>
        </w:rPr>
        <w:tab/>
      </w:r>
    </w:p>
    <w:p w:rsidR="00504A25" w:rsidRPr="00B4559B" w:rsidRDefault="00504A25" w:rsidP="00EC0018">
      <w:pPr>
        <w:jc w:val="both"/>
        <w:rPr>
          <w:rFonts w:ascii="Katsoulidis" w:hAnsi="Katsoulidis" w:cs="Katsoulidis"/>
          <w:bCs/>
          <w:lang w:val="en-US"/>
        </w:rPr>
      </w:pPr>
      <w:r w:rsidRPr="00CA17A3">
        <w:rPr>
          <w:rFonts w:ascii="Katsoulidis" w:hAnsi="Katsoulidis" w:cs="Katsoulidis"/>
          <w:bCs/>
          <w:lang w:val="en-US"/>
        </w:rPr>
        <w:tab/>
      </w:r>
      <w:r w:rsidRPr="00CA17A3">
        <w:rPr>
          <w:rFonts w:ascii="Katsoulidis" w:hAnsi="Katsoulidis" w:cs="Katsoulidis"/>
          <w:bCs/>
          <w:lang w:val="en-US"/>
        </w:rPr>
        <w:tab/>
      </w:r>
      <w:r w:rsidRPr="00CA17A3">
        <w:rPr>
          <w:rFonts w:ascii="Katsoulidis" w:hAnsi="Katsoulidis" w:cs="Katsoulidis"/>
          <w:bCs/>
          <w:lang w:val="en-US"/>
        </w:rPr>
        <w:tab/>
      </w:r>
      <w:r w:rsidRPr="00CA17A3">
        <w:rPr>
          <w:rFonts w:ascii="Katsoulidis" w:hAnsi="Katsoulidis" w:cs="Katsoulidis"/>
          <w:bCs/>
          <w:lang w:val="en-US"/>
        </w:rPr>
        <w:tab/>
      </w:r>
      <w:r w:rsidR="00AB464D">
        <w:rPr>
          <w:rFonts w:ascii="Katsoulidis" w:hAnsi="Katsoulidis" w:cs="Katsoulidis"/>
          <w:bCs/>
          <w:lang w:val="en-US"/>
        </w:rPr>
        <w:t xml:space="preserve"> </w:t>
      </w:r>
    </w:p>
    <w:p w:rsidR="00504A25" w:rsidRPr="00B4559B" w:rsidRDefault="00504A25" w:rsidP="00EC0018">
      <w:pPr>
        <w:jc w:val="both"/>
        <w:rPr>
          <w:rFonts w:ascii="Katsoulidis" w:hAnsi="Katsoulidis" w:cs="Katsoulidis"/>
          <w:bCs/>
          <w:lang w:val="en-US"/>
        </w:rPr>
      </w:pPr>
    </w:p>
    <w:p w:rsidR="00504A25" w:rsidRDefault="00504A25" w:rsidP="00EC0018">
      <w:pPr>
        <w:jc w:val="both"/>
        <w:rPr>
          <w:rFonts w:ascii="Katsoulidis" w:hAnsi="Katsoulidis" w:cs="Katsoulidis"/>
          <w:bCs/>
          <w:lang w:val="el-GR"/>
        </w:rPr>
      </w:pPr>
      <w:r w:rsidRPr="00CA17A3">
        <w:rPr>
          <w:rFonts w:ascii="Katsoulidis" w:hAnsi="Katsoulidis" w:cs="Katsoulidis"/>
          <w:bCs/>
          <w:lang w:val="el-GR"/>
        </w:rPr>
        <w:t xml:space="preserve">Γραμματεία </w:t>
      </w:r>
      <w:r>
        <w:rPr>
          <w:rFonts w:ascii="Katsoulidis" w:hAnsi="Katsoulidis" w:cs="Katsoulidis"/>
          <w:bCs/>
          <w:lang w:val="el-GR"/>
        </w:rPr>
        <w:t>του ΠΜΣ</w:t>
      </w:r>
    </w:p>
    <w:p w:rsidR="00504A25" w:rsidRDefault="00504A25" w:rsidP="00EC0018">
      <w:pPr>
        <w:jc w:val="both"/>
        <w:rPr>
          <w:rFonts w:ascii="Katsoulidis" w:hAnsi="Katsoulidis" w:cs="Katsoulidis"/>
          <w:bCs/>
          <w:lang w:val="el-GR"/>
        </w:rPr>
      </w:pPr>
      <w:r>
        <w:rPr>
          <w:rFonts w:ascii="Katsoulidis" w:hAnsi="Katsoulidis" w:cs="Katsoulidis"/>
          <w:bCs/>
          <w:lang w:val="el-GR"/>
        </w:rPr>
        <w:t>Ευαγγελία Παπατρέχα</w:t>
      </w:r>
    </w:p>
    <w:p w:rsidR="00504A25" w:rsidRDefault="00504A25" w:rsidP="00EC0018">
      <w:pPr>
        <w:jc w:val="both"/>
        <w:rPr>
          <w:rFonts w:ascii="Katsoulidis" w:hAnsi="Katsoulidis" w:cs="Katsoulidis"/>
          <w:bCs/>
          <w:lang w:val="el-GR"/>
        </w:rPr>
      </w:pPr>
      <w:r w:rsidRPr="00CA17A3">
        <w:rPr>
          <w:rFonts w:ascii="Katsoulidis" w:hAnsi="Katsoulidis" w:cs="Katsoulidis"/>
          <w:bCs/>
          <w:lang w:val="el-GR"/>
        </w:rPr>
        <w:t>Τηλέφωνο</w:t>
      </w:r>
      <w:r>
        <w:rPr>
          <w:rFonts w:ascii="Katsoulidis" w:hAnsi="Katsoulidis" w:cs="Katsoulidis"/>
          <w:bCs/>
          <w:lang w:val="el-GR"/>
        </w:rPr>
        <w:t>: 210 727 4877</w:t>
      </w:r>
    </w:p>
    <w:p w:rsidR="00504A25" w:rsidRPr="00CA17A3" w:rsidRDefault="00504A25" w:rsidP="00CA17A3">
      <w:pPr>
        <w:jc w:val="both"/>
        <w:rPr>
          <w:rFonts w:ascii="Katsoulidis" w:hAnsi="Katsoulidis" w:cs="Katsoulidis"/>
          <w:bCs/>
          <w:lang w:val="en-US"/>
        </w:rPr>
      </w:pPr>
      <w:r w:rsidRPr="00CA17A3">
        <w:rPr>
          <w:rFonts w:ascii="Katsoulidis" w:hAnsi="Katsoulidis" w:cs="Katsoulidis"/>
          <w:bCs/>
          <w:lang w:val="en-US"/>
        </w:rPr>
        <w:t xml:space="preserve">E-mail: </w:t>
      </w:r>
      <w:r w:rsidRPr="00CA17A3">
        <w:rPr>
          <w:rFonts w:ascii="Katsoulidis" w:hAnsi="Katsoulidis" w:cs="Katsoulidis"/>
          <w:bCs/>
          <w:color w:val="0000FF"/>
          <w:u w:val="single"/>
          <w:lang w:val="en-US"/>
        </w:rPr>
        <w:t>epapatrexa@biol.uoa.gr</w:t>
      </w:r>
      <w:r w:rsidRPr="00CA17A3">
        <w:rPr>
          <w:rFonts w:ascii="Katsoulidis" w:hAnsi="Katsoulidis" w:cs="Katsoulidis"/>
          <w:bCs/>
          <w:lang w:val="en-US"/>
        </w:rPr>
        <w:tab/>
      </w:r>
    </w:p>
    <w:p w:rsidR="00504A25" w:rsidRPr="00CA17A3" w:rsidRDefault="00504A25" w:rsidP="00EC0018">
      <w:pPr>
        <w:jc w:val="both"/>
        <w:rPr>
          <w:rFonts w:ascii="Katsoulidis" w:hAnsi="Katsoulidis" w:cs="Katsoulidis"/>
          <w:bCs/>
          <w:lang w:val="en-US"/>
        </w:rPr>
      </w:pPr>
    </w:p>
    <w:p w:rsidR="00504A25" w:rsidRPr="00CA17A3" w:rsidRDefault="00504A25" w:rsidP="00EC0018">
      <w:pPr>
        <w:jc w:val="both"/>
        <w:rPr>
          <w:rFonts w:ascii="Katsoulidis" w:hAnsi="Katsoulidis" w:cs="Katsoulidis"/>
          <w:b/>
          <w:bCs/>
          <w:lang w:val="en-US"/>
        </w:rPr>
      </w:pPr>
    </w:p>
    <w:p w:rsidR="00504A25" w:rsidRDefault="00504A25" w:rsidP="00EC0018">
      <w:pPr>
        <w:pStyle w:val="2"/>
      </w:pPr>
      <w:r>
        <w:rPr>
          <w:rFonts w:ascii="Katsoulidis" w:hAnsi="Katsoulidis" w:cs="Katsoulidis"/>
        </w:rPr>
        <w:t>Ιστοσελίδες</w:t>
      </w:r>
    </w:p>
    <w:p w:rsidR="00504A25" w:rsidRDefault="00504A25" w:rsidP="00EC0018">
      <w:pPr>
        <w:pStyle w:val="2"/>
      </w:pPr>
    </w:p>
    <w:p w:rsidR="00504A25" w:rsidRDefault="00504A25" w:rsidP="00EC0018">
      <w:pPr>
        <w:pStyle w:val="2"/>
      </w:pPr>
      <w:r>
        <w:rPr>
          <w:rFonts w:ascii="Katsoulidis" w:hAnsi="Katsoulidis" w:cs="Katsoulidis"/>
        </w:rPr>
        <w:t xml:space="preserve">Π.Μ.Σ. “ΒΙΟΠΛΗΡΟΦΟΡΙΚΗ - ΥΠΟΛΟΓΙΣΤΙΚΗ ΒΙΟΛΟΓΙΑ”: </w:t>
      </w:r>
      <w:hyperlink r:id="rId10" w:history="1">
        <w:r>
          <w:rPr>
            <w:rStyle w:val="-"/>
            <w:rFonts w:ascii="Katsoulidis" w:hAnsi="Katsoulidis" w:cs="Katsoulidis"/>
            <w:lang w:val="en-US"/>
          </w:rPr>
          <w:t>http</w:t>
        </w:r>
        <w:r>
          <w:rPr>
            <w:rStyle w:val="-"/>
            <w:rFonts w:ascii="Katsoulidis" w:hAnsi="Katsoulidis" w:cs="Katsoulidis"/>
          </w:rPr>
          <w:t>://</w:t>
        </w:r>
        <w:r>
          <w:rPr>
            <w:rStyle w:val="-"/>
            <w:rFonts w:ascii="Katsoulidis" w:hAnsi="Katsoulidis" w:cs="Katsoulidis"/>
            <w:lang w:val="en-US"/>
          </w:rPr>
          <w:t>bioinformatics</w:t>
        </w:r>
        <w:r>
          <w:rPr>
            <w:rStyle w:val="-"/>
            <w:rFonts w:ascii="Katsoulidis" w:hAnsi="Katsoulidis" w:cs="Katsoulidis"/>
          </w:rPr>
          <w:t>.</w:t>
        </w:r>
        <w:proofErr w:type="spellStart"/>
        <w:r>
          <w:rPr>
            <w:rStyle w:val="-"/>
            <w:rFonts w:ascii="Katsoulidis" w:hAnsi="Katsoulidis" w:cs="Katsoulidis"/>
            <w:lang w:val="en-US"/>
          </w:rPr>
          <w:t>biol</w:t>
        </w:r>
        <w:proofErr w:type="spellEnd"/>
        <w:r>
          <w:rPr>
            <w:rStyle w:val="-"/>
            <w:rFonts w:ascii="Katsoulidis" w:hAnsi="Katsoulidis" w:cs="Katsoulidis"/>
          </w:rPr>
          <w:t>.</w:t>
        </w:r>
        <w:proofErr w:type="spellStart"/>
        <w:r>
          <w:rPr>
            <w:rStyle w:val="-"/>
            <w:rFonts w:ascii="Katsoulidis" w:hAnsi="Katsoulidis" w:cs="Katsoulidis"/>
            <w:lang w:val="en-US"/>
          </w:rPr>
          <w:t>uoa</w:t>
        </w:r>
        <w:proofErr w:type="spellEnd"/>
        <w:r>
          <w:rPr>
            <w:rStyle w:val="-"/>
            <w:rFonts w:ascii="Katsoulidis" w:hAnsi="Katsoulidis" w:cs="Katsoulidis"/>
          </w:rPr>
          <w:t>.</w:t>
        </w:r>
        <w:proofErr w:type="spellStart"/>
        <w:r>
          <w:rPr>
            <w:rStyle w:val="-"/>
            <w:rFonts w:ascii="Katsoulidis" w:hAnsi="Katsoulidis" w:cs="Katsoulidis"/>
            <w:lang w:val="en-US"/>
          </w:rPr>
          <w:t>gr</w:t>
        </w:r>
        <w:proofErr w:type="spellEnd"/>
        <w:r>
          <w:rPr>
            <w:rStyle w:val="-"/>
            <w:rFonts w:ascii="Katsoulidis" w:hAnsi="Katsoulidis" w:cs="Katsoulidis"/>
          </w:rPr>
          <w:t>/</w:t>
        </w:r>
        <w:proofErr w:type="spellStart"/>
        <w:r>
          <w:rPr>
            <w:rStyle w:val="-"/>
            <w:rFonts w:ascii="Katsoulidis" w:hAnsi="Katsoulidis" w:cs="Katsoulidis"/>
            <w:lang w:val="en-US"/>
          </w:rPr>
          <w:t>msc</w:t>
        </w:r>
        <w:proofErr w:type="spellEnd"/>
      </w:hyperlink>
    </w:p>
    <w:p w:rsidR="00504A25" w:rsidRDefault="00504A25" w:rsidP="00EC0018">
      <w:pPr>
        <w:pStyle w:val="2"/>
      </w:pPr>
    </w:p>
    <w:p w:rsidR="00504A25" w:rsidRDefault="00504A25" w:rsidP="00EC0018">
      <w:pPr>
        <w:pStyle w:val="2"/>
      </w:pPr>
      <w:r>
        <w:rPr>
          <w:rFonts w:ascii="Katsoulidis" w:hAnsi="Katsoulidis" w:cs="Katsoulidis"/>
        </w:rPr>
        <w:t>Προγράμματα Μεταπτυχιακών Σπουδών Τμήματος Βιολογίας:</w:t>
      </w:r>
    </w:p>
    <w:p w:rsidR="00504A25" w:rsidRDefault="00331D24" w:rsidP="00EC0018">
      <w:pPr>
        <w:jc w:val="both"/>
        <w:rPr>
          <w:rFonts w:ascii="Katsoulidis" w:hAnsi="Katsoulidis" w:cs="Katsoulidis"/>
          <w:lang w:val="el-GR"/>
        </w:rPr>
      </w:pPr>
      <w:hyperlink r:id="rId11" w:history="1">
        <w:r w:rsidR="00504A25">
          <w:rPr>
            <w:rStyle w:val="-"/>
            <w:rFonts w:ascii="Katsoulidis" w:hAnsi="Katsoulidis" w:cs="Katsoulidis"/>
            <w:lang w:val="en-US"/>
          </w:rPr>
          <w:t>http</w:t>
        </w:r>
        <w:r w:rsidR="00504A25">
          <w:rPr>
            <w:rStyle w:val="-"/>
            <w:rFonts w:ascii="Katsoulidis" w:hAnsi="Katsoulidis" w:cs="Katsoulidis"/>
            <w:lang w:val="el-GR"/>
          </w:rPr>
          <w:t>://</w:t>
        </w:r>
        <w:r w:rsidR="00504A25">
          <w:rPr>
            <w:rStyle w:val="-"/>
            <w:rFonts w:ascii="Katsoulidis" w:hAnsi="Katsoulidis" w:cs="Katsoulidis"/>
            <w:lang w:val="en-US"/>
          </w:rPr>
          <w:t>www</w:t>
        </w:r>
        <w:r w:rsidR="00504A25">
          <w:rPr>
            <w:rStyle w:val="-"/>
            <w:rFonts w:ascii="Katsoulidis" w:hAnsi="Katsoulidis" w:cs="Katsoulidis"/>
            <w:lang w:val="el-GR"/>
          </w:rPr>
          <w:t>.</w:t>
        </w:r>
        <w:proofErr w:type="spellStart"/>
        <w:r w:rsidR="00504A25">
          <w:rPr>
            <w:rStyle w:val="-"/>
            <w:rFonts w:ascii="Katsoulidis" w:hAnsi="Katsoulidis" w:cs="Katsoulidis"/>
            <w:lang w:val="en-US"/>
          </w:rPr>
          <w:t>biol</w:t>
        </w:r>
        <w:proofErr w:type="spellEnd"/>
        <w:r w:rsidR="00504A25">
          <w:rPr>
            <w:rStyle w:val="-"/>
            <w:rFonts w:ascii="Katsoulidis" w:hAnsi="Katsoulidis" w:cs="Katsoulidis"/>
            <w:lang w:val="el-GR"/>
          </w:rPr>
          <w:t>.</w:t>
        </w:r>
        <w:proofErr w:type="spellStart"/>
        <w:r w:rsidR="00504A25">
          <w:rPr>
            <w:rStyle w:val="-"/>
            <w:rFonts w:ascii="Katsoulidis" w:hAnsi="Katsoulidis" w:cs="Katsoulidis"/>
            <w:lang w:val="en-US"/>
          </w:rPr>
          <w:t>uoa</w:t>
        </w:r>
        <w:proofErr w:type="spellEnd"/>
        <w:r w:rsidR="00504A25">
          <w:rPr>
            <w:rStyle w:val="-"/>
            <w:rFonts w:ascii="Katsoulidis" w:hAnsi="Katsoulidis" w:cs="Katsoulidis"/>
            <w:lang w:val="el-GR"/>
          </w:rPr>
          <w:t>.</w:t>
        </w:r>
        <w:proofErr w:type="spellStart"/>
        <w:r w:rsidR="00504A25">
          <w:rPr>
            <w:rStyle w:val="-"/>
            <w:rFonts w:ascii="Katsoulidis" w:hAnsi="Katsoulidis" w:cs="Katsoulidis"/>
            <w:lang w:val="en-US"/>
          </w:rPr>
          <w:t>gr</w:t>
        </w:r>
        <w:proofErr w:type="spellEnd"/>
        <w:r w:rsidR="00504A25">
          <w:rPr>
            <w:rStyle w:val="-"/>
            <w:rFonts w:ascii="Katsoulidis" w:hAnsi="Katsoulidis" w:cs="Katsoulidis"/>
            <w:lang w:val="el-GR"/>
          </w:rPr>
          <w:t>/</w:t>
        </w:r>
        <w:proofErr w:type="spellStart"/>
        <w:r w:rsidR="00504A25">
          <w:rPr>
            <w:rStyle w:val="-"/>
            <w:rFonts w:ascii="Katsoulidis" w:hAnsi="Katsoulidis" w:cs="Katsoulidis"/>
            <w:lang w:val="en-US"/>
          </w:rPr>
          <w:t>programmata</w:t>
        </w:r>
        <w:proofErr w:type="spellEnd"/>
        <w:r w:rsidR="00504A25">
          <w:rPr>
            <w:rStyle w:val="-"/>
            <w:rFonts w:ascii="Katsoulidis" w:hAnsi="Katsoulidis" w:cs="Katsoulidis"/>
            <w:lang w:val="el-GR"/>
          </w:rPr>
          <w:t>-</w:t>
        </w:r>
        <w:proofErr w:type="spellStart"/>
        <w:r w:rsidR="00504A25">
          <w:rPr>
            <w:rStyle w:val="-"/>
            <w:rFonts w:ascii="Katsoulidis" w:hAnsi="Katsoulidis" w:cs="Katsoulidis"/>
            <w:lang w:val="en-US"/>
          </w:rPr>
          <w:t>spoydon</w:t>
        </w:r>
        <w:proofErr w:type="spellEnd"/>
        <w:r w:rsidR="00504A25">
          <w:rPr>
            <w:rStyle w:val="-"/>
            <w:rFonts w:ascii="Katsoulidis" w:hAnsi="Katsoulidis" w:cs="Katsoulidis"/>
            <w:lang w:val="el-GR"/>
          </w:rPr>
          <w:t>/</w:t>
        </w:r>
        <w:proofErr w:type="spellStart"/>
        <w:r w:rsidR="00504A25">
          <w:rPr>
            <w:rStyle w:val="-"/>
            <w:rFonts w:ascii="Katsoulidis" w:hAnsi="Katsoulidis" w:cs="Katsoulidis"/>
            <w:lang w:val="en-US"/>
          </w:rPr>
          <w:t>programmata</w:t>
        </w:r>
        <w:proofErr w:type="spellEnd"/>
        <w:r w:rsidR="00504A25">
          <w:rPr>
            <w:rStyle w:val="-"/>
            <w:rFonts w:ascii="Katsoulidis" w:hAnsi="Katsoulidis" w:cs="Katsoulidis"/>
            <w:lang w:val="el-GR"/>
          </w:rPr>
          <w:t>-</w:t>
        </w:r>
        <w:proofErr w:type="spellStart"/>
        <w:r w:rsidR="00504A25">
          <w:rPr>
            <w:rStyle w:val="-"/>
            <w:rFonts w:ascii="Katsoulidis" w:hAnsi="Katsoulidis" w:cs="Katsoulidis"/>
            <w:lang w:val="en-US"/>
          </w:rPr>
          <w:t>metaptyxiakon</w:t>
        </w:r>
        <w:proofErr w:type="spellEnd"/>
        <w:r w:rsidR="00504A25">
          <w:rPr>
            <w:rStyle w:val="-"/>
            <w:rFonts w:ascii="Katsoulidis" w:hAnsi="Katsoulidis" w:cs="Katsoulidis"/>
            <w:lang w:val="el-GR"/>
          </w:rPr>
          <w:t>-</w:t>
        </w:r>
        <w:proofErr w:type="spellStart"/>
        <w:r w:rsidR="00504A25">
          <w:rPr>
            <w:rStyle w:val="-"/>
            <w:rFonts w:ascii="Katsoulidis" w:hAnsi="Katsoulidis" w:cs="Katsoulidis"/>
            <w:lang w:val="en-US"/>
          </w:rPr>
          <w:t>spoydon</w:t>
        </w:r>
        <w:proofErr w:type="spellEnd"/>
        <w:r w:rsidR="00504A25">
          <w:rPr>
            <w:rStyle w:val="-"/>
            <w:rFonts w:ascii="Katsoulidis" w:hAnsi="Katsoulidis" w:cs="Katsoulidis"/>
            <w:lang w:val="el-GR"/>
          </w:rPr>
          <w:t>-</w:t>
        </w:r>
        <w:r w:rsidR="00504A25">
          <w:rPr>
            <w:rStyle w:val="-"/>
            <w:rFonts w:ascii="Katsoulidis" w:hAnsi="Katsoulidis" w:cs="Katsoulidis"/>
            <w:lang w:val="en-US"/>
          </w:rPr>
          <w:t>p</w:t>
        </w:r>
        <w:r w:rsidR="00504A25">
          <w:rPr>
            <w:rStyle w:val="-"/>
            <w:rFonts w:ascii="Katsoulidis" w:hAnsi="Katsoulidis" w:cs="Katsoulidis"/>
            <w:lang w:val="el-GR"/>
          </w:rPr>
          <w:t>-</w:t>
        </w:r>
        <w:r w:rsidR="00504A25">
          <w:rPr>
            <w:rStyle w:val="-"/>
            <w:rFonts w:ascii="Katsoulidis" w:hAnsi="Katsoulidis" w:cs="Katsoulidis"/>
            <w:lang w:val="en-US"/>
          </w:rPr>
          <w:t>m</w:t>
        </w:r>
        <w:r w:rsidR="00504A25">
          <w:rPr>
            <w:rStyle w:val="-"/>
            <w:rFonts w:ascii="Katsoulidis" w:hAnsi="Katsoulidis" w:cs="Katsoulidis"/>
            <w:lang w:val="el-GR"/>
          </w:rPr>
          <w:t>-</w:t>
        </w:r>
        <w:r w:rsidR="00504A25">
          <w:rPr>
            <w:rStyle w:val="-"/>
            <w:rFonts w:ascii="Katsoulidis" w:hAnsi="Katsoulidis" w:cs="Katsoulidis"/>
            <w:lang w:val="en-US"/>
          </w:rPr>
          <w:t>s</w:t>
        </w:r>
        <w:r w:rsidR="00504A25">
          <w:rPr>
            <w:rStyle w:val="-"/>
            <w:rFonts w:ascii="Katsoulidis" w:hAnsi="Katsoulidis" w:cs="Katsoulidis"/>
            <w:lang w:val="el-GR"/>
          </w:rPr>
          <w:t>.</w:t>
        </w:r>
        <w:r w:rsidR="00504A25">
          <w:rPr>
            <w:rStyle w:val="-"/>
            <w:rFonts w:ascii="Katsoulidis" w:hAnsi="Katsoulidis" w:cs="Katsoulidis"/>
            <w:lang w:val="en-US"/>
          </w:rPr>
          <w:t>html</w:t>
        </w:r>
      </w:hyperlink>
    </w:p>
    <w:p w:rsidR="00504A25" w:rsidRDefault="00504A25" w:rsidP="00EC0018">
      <w:pPr>
        <w:jc w:val="both"/>
        <w:rPr>
          <w:rFonts w:ascii="Katsoulidis" w:hAnsi="Katsoulidis" w:cs="Katsoulidis"/>
          <w:lang w:val="el-GR"/>
        </w:rPr>
      </w:pPr>
    </w:p>
    <w:p w:rsidR="00504A25" w:rsidRDefault="00504A25" w:rsidP="00EC0018">
      <w:pPr>
        <w:jc w:val="both"/>
        <w:rPr>
          <w:rFonts w:ascii="Katsoulidis" w:hAnsi="Katsoulidis" w:cs="Katsoulidis"/>
          <w:lang w:val="el-GR"/>
        </w:rPr>
      </w:pPr>
    </w:p>
    <w:p w:rsidR="00504A25" w:rsidRDefault="00504A25" w:rsidP="00EC0018">
      <w:pPr>
        <w:pageBreakBefore/>
        <w:jc w:val="both"/>
        <w:rPr>
          <w:rFonts w:ascii="Katsoulidis" w:hAnsi="Katsoulidis" w:cs="Katsoulidis"/>
          <w:lang w:val="el-GR"/>
        </w:rPr>
      </w:pPr>
    </w:p>
    <w:p w:rsidR="00504A25" w:rsidRPr="00022CD4" w:rsidRDefault="00504A25" w:rsidP="00EC0018">
      <w:pPr>
        <w:pStyle w:val="Heading"/>
        <w:rPr>
          <w:lang w:val="el-GR"/>
        </w:rPr>
      </w:pPr>
      <w:r w:rsidRPr="00022CD4">
        <w:rPr>
          <w:rFonts w:ascii="Katsoulidis" w:hAnsi="Katsoulidis" w:cs="Katsoulidis"/>
          <w:spacing w:val="26"/>
          <w:sz w:val="28"/>
          <w:lang w:val="el-GR"/>
        </w:rPr>
        <w:t>Γενική Επισκόπηση</w:t>
      </w:r>
    </w:p>
    <w:p w:rsidR="00504A25" w:rsidRDefault="00331D24" w:rsidP="00EC0018">
      <w:pPr>
        <w:jc w:val="both"/>
        <w:rPr>
          <w:rFonts w:ascii="Katsoulidis" w:hAnsi="Katsoulidis" w:cs="Katsoulidis"/>
          <w:spacing w:val="26"/>
          <w:sz w:val="20"/>
          <w:lang w:val="el-GR" w:eastAsia="el-GR"/>
        </w:rPr>
      </w:pPr>
      <w:r w:rsidRPr="00331D24">
        <w:rPr>
          <w:noProof/>
          <w:lang w:val="en-US" w:eastAsia="en-US" w:bidi="he-IL"/>
        </w:rPr>
        <w:pict>
          <v:line id="_x0000_s1030" style="position:absolute;left:0;text-align:left;z-index:251660800" from="-18pt,.1pt" to="6in,.1pt" strokecolor="#9cf" strokeweight=".53mm">
            <v:stroke color2="#630" joinstyle="miter" endcap="square"/>
          </v:line>
        </w:pict>
      </w:r>
    </w:p>
    <w:p w:rsidR="00504A25" w:rsidRPr="00EC0018" w:rsidRDefault="00504A25" w:rsidP="00EC0018">
      <w:pPr>
        <w:jc w:val="both"/>
        <w:rPr>
          <w:lang w:val="el-GR"/>
        </w:rPr>
      </w:pPr>
      <w:r>
        <w:rPr>
          <w:rFonts w:ascii="Katsoulidis" w:hAnsi="Katsoulidis" w:cs="Katsoulidis"/>
          <w:lang w:val="el-GR"/>
        </w:rPr>
        <w:t>Οι σημαντικές αλλαγές που συντελέστηκαν τις τελευταίες δεκαετίες στο πεδίο της Μοριακής Βιολογίας (κλασικής και δομικής), σε συνδυασμό με την εξέλιξη της τεχνολογίας της γονιδιωματικής, οδήγησαν σε εκθετική αύξηση των πληροφοριών που παράγονται από τη βιολογική κοινότητα.</w:t>
      </w:r>
      <w:r w:rsidR="00AB464D">
        <w:rPr>
          <w:rFonts w:ascii="Katsoulidis" w:hAnsi="Katsoulidis" w:cs="Katsoulidis"/>
          <w:lang w:val="el-GR"/>
        </w:rPr>
        <w:t xml:space="preserve"> </w:t>
      </w:r>
      <w:r>
        <w:rPr>
          <w:rFonts w:ascii="Katsoulidis" w:hAnsi="Katsoulidis" w:cs="Katsoulidis"/>
          <w:lang w:val="el-GR"/>
        </w:rPr>
        <w:t>Το γεγονός αυτό, κατέστησε απόλυτα αναγκαία τη διαχείριση, τον έλεγχο και την ανάλυση όλων αυτών των δεδομένων με τελικό σκοπό την αξιοποίησή τους για την εξαγωγή σημαντικών Βιολογικών συμπερασμάτων.</w:t>
      </w:r>
      <w:r w:rsidR="00AB464D">
        <w:rPr>
          <w:rFonts w:ascii="Katsoulidis" w:hAnsi="Katsoulidis" w:cs="Katsoulidis"/>
          <w:lang w:val="el-GR"/>
        </w:rPr>
        <w:t xml:space="preserve"> </w:t>
      </w:r>
      <w:r>
        <w:rPr>
          <w:rFonts w:ascii="Katsoulidis" w:hAnsi="Katsoulidis" w:cs="Katsoulidis"/>
          <w:lang w:val="el-GR"/>
        </w:rPr>
        <w:t xml:space="preserve">Άμεση συνέπεια των ανωτέρω, ήταν η ανάγκη για την ανάπτυξη εξειδικευμένων υπολογιστικών εργαλείων (λογισμικού), αλλά και την προσαρμογή ήδη υπαρχόντων δοκιμασμένων συστημάτων, για την αποθήκευση, </w:t>
      </w:r>
      <w:proofErr w:type="spellStart"/>
      <w:r>
        <w:rPr>
          <w:rFonts w:ascii="Katsoulidis" w:hAnsi="Katsoulidis" w:cs="Katsoulidis"/>
          <w:lang w:val="el-GR"/>
        </w:rPr>
        <w:t>οπτικοποίηση</w:t>
      </w:r>
      <w:proofErr w:type="spellEnd"/>
      <w:r>
        <w:rPr>
          <w:rFonts w:ascii="Katsoulidis" w:hAnsi="Katsoulidis" w:cs="Katsoulidis"/>
          <w:lang w:val="el-GR"/>
        </w:rPr>
        <w:t xml:space="preserve"> και ανάλυση των δεδομένων, δίνοντας το έναυσμα για τη μεγάλη ανάπτυξη, που παρατηρείται στις μέρες μας, στο πεδίο της Βιοπληροφορικής.</w:t>
      </w:r>
    </w:p>
    <w:p w:rsidR="00504A25" w:rsidRDefault="00504A25" w:rsidP="00EC0018">
      <w:pPr>
        <w:jc w:val="both"/>
        <w:rPr>
          <w:rFonts w:ascii="Katsoulidis" w:hAnsi="Katsoulidis" w:cs="Katsoulidis"/>
          <w:lang w:val="el-GR"/>
        </w:rPr>
      </w:pPr>
    </w:p>
    <w:p w:rsidR="00504A25" w:rsidRDefault="00504A25" w:rsidP="00EC0018">
      <w:pPr>
        <w:pStyle w:val="a6"/>
      </w:pPr>
      <w:r>
        <w:rPr>
          <w:rFonts w:ascii="Katsoulidis" w:hAnsi="Katsoulidis" w:cs="Katsoulidis"/>
        </w:rPr>
        <w:t>Βιοπληροφορική είναι ο επιστημονικός χώρος όπου η σύμπραξη της Βιολογίας με την Πληροφορική, τη Στατιστική και τα Μαθηματικά εξερευνά νέους τρόπους για την προσέγγιση των βιολογικών προβλημάτων, καθώς και την αντίληψη βασικών αρχών της Βιολογίας.</w:t>
      </w:r>
      <w:r w:rsidR="00AB464D">
        <w:rPr>
          <w:rFonts w:ascii="Katsoulidis" w:hAnsi="Katsoulidis" w:cs="Katsoulidis"/>
        </w:rPr>
        <w:t xml:space="preserve"> </w:t>
      </w:r>
      <w:r>
        <w:rPr>
          <w:rFonts w:ascii="Katsoulidis" w:hAnsi="Katsoulidis" w:cs="Katsoulidis"/>
        </w:rPr>
        <w:t>Πρόκειται για γνωστικό χώρο με συγκεκριμένο όσο και ευρύ πεδίο εφαρμογών και αλληλεπίδρασης με τη σύγχρονη δομική, μοριακή και πληθυσμιακή βιολογία.</w:t>
      </w:r>
      <w:r w:rsidR="00AB464D">
        <w:rPr>
          <w:rFonts w:ascii="Katsoulidis" w:hAnsi="Katsoulidis" w:cs="Katsoulidis"/>
        </w:rPr>
        <w:t xml:space="preserve"> </w:t>
      </w:r>
      <w:r>
        <w:rPr>
          <w:rFonts w:ascii="Katsoulidis" w:hAnsi="Katsoulidis" w:cs="Katsoulidis"/>
        </w:rPr>
        <w:t>Ο κλάδος της Βιοπληροφορικής σήμερα θεωρείται, παγκόσμια, ένας από τους πλέον αναπτυσσόμενους, ενώ έχει ήδη επιδείξει σημαντικά επιτεύγματα και έχει συγκεντρώσει ιδιαίτερα σημαντικές επενδύσεις.</w:t>
      </w:r>
      <w:r w:rsidR="00AB464D">
        <w:rPr>
          <w:rFonts w:ascii="Katsoulidis" w:hAnsi="Katsoulidis" w:cs="Katsoulidis"/>
        </w:rPr>
        <w:t xml:space="preserve"> </w:t>
      </w:r>
      <w:r>
        <w:rPr>
          <w:rFonts w:ascii="Katsoulidis" w:hAnsi="Katsoulidis" w:cs="Katsoulidis"/>
        </w:rPr>
        <w:t>Ουσιαστικά, κατέχει κεντρική θέση στις σύγχρονες εξελίξεις των Επιστημών της Ζωής, με πιο χαρακτηριστικό παράδειγμα τα προγράμματα «Αποκωδικοποίησης» των Γονιδιωμάτων, περιλαμβανομένου και αυτού του Ανθρώπου.</w:t>
      </w:r>
    </w:p>
    <w:p w:rsidR="00504A25" w:rsidRDefault="00504A25" w:rsidP="00EC0018">
      <w:pPr>
        <w:jc w:val="both"/>
        <w:rPr>
          <w:rFonts w:ascii="Katsoulidis" w:hAnsi="Katsoulidis" w:cs="Katsoulidis"/>
          <w:lang w:val="el-GR"/>
        </w:rPr>
      </w:pPr>
    </w:p>
    <w:p w:rsidR="00504A25" w:rsidRDefault="00504A25" w:rsidP="00EC0018">
      <w:pPr>
        <w:pStyle w:val="a6"/>
      </w:pPr>
      <w:r>
        <w:rPr>
          <w:rFonts w:ascii="Katsoulidis" w:hAnsi="Katsoulidis" w:cs="Katsoulidis"/>
        </w:rPr>
        <w:t xml:space="preserve">Το ερευνητικό πεδίο της Βιοπληροφορικής προϋπήρχε της τεράστιας έκρηξης στη συλλογή των </w:t>
      </w:r>
      <w:proofErr w:type="spellStart"/>
      <w:r>
        <w:rPr>
          <w:rFonts w:ascii="Katsoulidis" w:hAnsi="Katsoulidis" w:cs="Katsoulidis"/>
        </w:rPr>
        <w:t>γονιδιωματικών</w:t>
      </w:r>
      <w:proofErr w:type="spellEnd"/>
      <w:r>
        <w:rPr>
          <w:rFonts w:ascii="Katsoulidis" w:hAnsi="Katsoulidis" w:cs="Katsoulidis"/>
        </w:rPr>
        <w:t>, κυρίως, πληροφοριών και είχε αρχίσει να αναπτύσσεται από τις αρχές της δεκαετίας του 1970.</w:t>
      </w:r>
      <w:r w:rsidR="00AB464D">
        <w:rPr>
          <w:rFonts w:ascii="Katsoulidis" w:hAnsi="Katsoulidis" w:cs="Katsoulidis"/>
        </w:rPr>
        <w:t xml:space="preserve"> </w:t>
      </w:r>
      <w:r>
        <w:rPr>
          <w:rFonts w:ascii="Katsoulidis" w:hAnsi="Katsoulidis" w:cs="Katsoulidis"/>
        </w:rPr>
        <w:t>Αρκετές από τις σημερινές κατευθύνσεις στον τομέα αυτό βασίζονται σε θεμέλια που είχαν ήδη τεθεί από την περίοδο εκείνη.</w:t>
      </w:r>
      <w:r w:rsidR="00AB464D">
        <w:rPr>
          <w:rFonts w:ascii="Katsoulidis" w:hAnsi="Katsoulidis" w:cs="Katsoulidis"/>
        </w:rPr>
        <w:t xml:space="preserve"> </w:t>
      </w:r>
      <w:r>
        <w:rPr>
          <w:rFonts w:ascii="Katsoulidis" w:hAnsi="Katsoulidis" w:cs="Katsoulidis"/>
        </w:rPr>
        <w:t>Ο πλούτος και η ποικιλομορφία των πληροφοριών που διατίθενται στις μέρες μας και χρήζουν ανάλυσης και επεξεργασίας έδωσαν νέα ώθηση και προεκτάσεις στο πεδίο αυτό, το οποίο αποτελεί, σε αρκετές περιπτώσεις, την αιχμή του δόρατος στην βασική αλλά και εφαρμοσμένη έρευνα των Βιολογικών-</w:t>
      </w:r>
      <w:proofErr w:type="spellStart"/>
      <w:r>
        <w:rPr>
          <w:rFonts w:ascii="Katsoulidis" w:hAnsi="Katsoulidis" w:cs="Katsoulidis"/>
        </w:rPr>
        <w:t>Βιοϊατρικών</w:t>
      </w:r>
      <w:proofErr w:type="spellEnd"/>
      <w:r>
        <w:rPr>
          <w:rFonts w:ascii="Katsoulidis" w:hAnsi="Katsoulidis" w:cs="Katsoulidis"/>
        </w:rPr>
        <w:t xml:space="preserve"> επιστημών.</w:t>
      </w:r>
    </w:p>
    <w:p w:rsidR="00504A25" w:rsidRDefault="00504A25" w:rsidP="00EC0018">
      <w:pPr>
        <w:jc w:val="both"/>
        <w:rPr>
          <w:rFonts w:ascii="Katsoulidis" w:hAnsi="Katsoulidis" w:cs="Katsoulidis"/>
          <w:lang w:val="el-GR"/>
        </w:rPr>
      </w:pPr>
    </w:p>
    <w:p w:rsidR="00504A25" w:rsidRPr="00EC0018" w:rsidRDefault="00504A25" w:rsidP="00EC0018">
      <w:pPr>
        <w:jc w:val="both"/>
        <w:rPr>
          <w:lang w:val="el-GR"/>
        </w:rPr>
      </w:pPr>
      <w:r>
        <w:rPr>
          <w:rFonts w:ascii="Katsoulidis" w:hAnsi="Katsoulidis" w:cs="Katsoulidis"/>
          <w:lang w:val="el-GR"/>
        </w:rPr>
        <w:t>Χαρακτηριστικό φαινόμενο καθ' όλη την ιστορία του κλάδου της Βιοπληροφορικής έχει αποτελέσει η «στρατολόγηση» ειδικών από διάφορα γνωστικά αντικείμενα (Βιολογία, Πληροφορική, Μαθηματικά, Φυσική, Χημεία κλπ.) με κοινό παρονομαστή τη χρήση μαθηματικών μεθόδων και υπολογιστικών τεχνικών για την περιγραφή και ανάλυση Βιολογικών Συστημάτων.</w:t>
      </w:r>
      <w:r w:rsidR="00AB464D">
        <w:rPr>
          <w:rFonts w:ascii="Katsoulidis" w:hAnsi="Katsoulidis" w:cs="Katsoulidis"/>
          <w:lang w:val="el-GR"/>
        </w:rPr>
        <w:t xml:space="preserve"> </w:t>
      </w:r>
      <w:r>
        <w:rPr>
          <w:rFonts w:ascii="Katsoulidis" w:hAnsi="Katsoulidis" w:cs="Katsoulidis"/>
          <w:lang w:val="el-GR"/>
        </w:rPr>
        <w:t xml:space="preserve">Η ολοένα αυξανόμενη πολυπλοκότητα των προς ανάλυση </w:t>
      </w:r>
      <w:r>
        <w:rPr>
          <w:rFonts w:ascii="Katsoulidis" w:hAnsi="Katsoulidis" w:cs="Katsoulidis"/>
          <w:lang w:val="el-GR"/>
        </w:rPr>
        <w:lastRenderedPageBreak/>
        <w:t>δεδομένων και η ποικιλία τους, καθιστά επιτακτική τη συνεισφορά και συνεργασία ειδικών από όλα τα παραπάνω πεδία, εκπαιδευμένων κατάλληλα με βάση τις γενικότερες αρχές και τη μεθοδολογία της σύγχρονης Βιοπληροφορικής, ώστε να είναι δυνατόν να ανταπεξέλθουν στις αυξημένες απαιτήσεις του πεδίου στην έρευνα και την παραγωγή.</w:t>
      </w:r>
    </w:p>
    <w:p w:rsidR="00504A25" w:rsidRDefault="00504A25" w:rsidP="00EC0018">
      <w:pPr>
        <w:jc w:val="both"/>
        <w:rPr>
          <w:rFonts w:ascii="Katsoulidis" w:hAnsi="Katsoulidis" w:cs="Katsoulidis"/>
          <w:lang w:val="el-GR"/>
        </w:rPr>
      </w:pPr>
    </w:p>
    <w:p w:rsidR="00504A25" w:rsidRPr="00EC0018" w:rsidRDefault="00504A25" w:rsidP="00EC0018">
      <w:pPr>
        <w:jc w:val="both"/>
        <w:rPr>
          <w:lang w:val="el-GR"/>
        </w:rPr>
      </w:pPr>
      <w:r>
        <w:rPr>
          <w:rFonts w:ascii="Katsoulidis" w:hAnsi="Katsoulidis" w:cs="Katsoulidis"/>
          <w:lang w:val="el-GR"/>
        </w:rPr>
        <w:t>Το Πρόγραμμα Μεταπτυχιακών Σπουδών (ΠΜΣ) «</w:t>
      </w:r>
      <w:r>
        <w:rPr>
          <w:rFonts w:ascii="Katsoulidis" w:hAnsi="Katsoulidis" w:cs="Katsoulidis"/>
          <w:b/>
          <w:bCs/>
          <w:lang w:val="el-GR"/>
        </w:rPr>
        <w:t>Βιοπληροφορική-Υπολογιστική Βιολογία</w:t>
      </w:r>
      <w:r>
        <w:rPr>
          <w:rFonts w:ascii="Katsoulidis" w:hAnsi="Katsoulidis" w:cs="Katsoulidis"/>
          <w:lang w:val="el-GR"/>
        </w:rPr>
        <w:t>», οργανώνεται από το Τμήμα Βιολογίας του ΕΚΠΑ, δημιουργήθηκε με βάση όλες τις σύγχρονες απαιτήσεις που προαναφέρθηκαν, λαμβάνοντας, επίσης, υπόψη τη νέα δυναμική του κλάδου, μέσα από την πολυετή εμπειρία των υπευθύνων και συμμετεχόντων.</w:t>
      </w:r>
      <w:r w:rsidR="00AB464D">
        <w:rPr>
          <w:rFonts w:ascii="Katsoulidis" w:hAnsi="Katsoulidis" w:cs="Katsoulidis"/>
          <w:lang w:val="el-GR"/>
        </w:rPr>
        <w:t xml:space="preserve"> </w:t>
      </w:r>
      <w:r>
        <w:rPr>
          <w:rFonts w:ascii="Katsoulidis" w:hAnsi="Katsoulidis" w:cs="Katsoulidis"/>
          <w:lang w:val="el-GR"/>
        </w:rPr>
        <w:t>Οι ίδιοι οι διδάσκοντες-συμμετέχοντες προέρχονται από ένα εύρος επιστημονικών πεδίων.</w:t>
      </w:r>
      <w:r w:rsidR="00AB464D">
        <w:rPr>
          <w:rFonts w:ascii="Katsoulidis" w:hAnsi="Katsoulidis" w:cs="Katsoulidis"/>
          <w:lang w:val="el-GR"/>
        </w:rPr>
        <w:t xml:space="preserve"> </w:t>
      </w:r>
      <w:r>
        <w:rPr>
          <w:rFonts w:ascii="Katsoulidis" w:hAnsi="Katsoulidis" w:cs="Katsoulidis"/>
          <w:lang w:val="el-GR"/>
        </w:rPr>
        <w:t>Παράλληλα, τα γνωστικά αντικείμενα που καλύπτονται σύμφωνα με το πρόγραμμα σπουδών ποικίλουν και ενδεικτικά μπορούν να κατηγοριοποιηθούν σε:</w:t>
      </w:r>
    </w:p>
    <w:p w:rsidR="00504A25" w:rsidRDefault="00504A25" w:rsidP="00EC0018">
      <w:pPr>
        <w:jc w:val="both"/>
        <w:rPr>
          <w:rFonts w:ascii="Katsoulidis" w:hAnsi="Katsoulidis" w:cs="Katsoulidis"/>
          <w:lang w:val="el-GR"/>
        </w:rPr>
      </w:pPr>
    </w:p>
    <w:p w:rsidR="00504A25" w:rsidRPr="00EC0018" w:rsidRDefault="00504A25" w:rsidP="0054325A">
      <w:pPr>
        <w:numPr>
          <w:ilvl w:val="0"/>
          <w:numId w:val="12"/>
        </w:numPr>
        <w:jc w:val="both"/>
        <w:rPr>
          <w:lang w:val="el-GR"/>
        </w:rPr>
      </w:pPr>
      <w:r>
        <w:rPr>
          <w:rFonts w:ascii="Katsoulidis" w:hAnsi="Katsoulidis" w:cs="Katsoulidis"/>
          <w:lang w:val="el-GR"/>
        </w:rPr>
        <w:t>Αντικείμενα της σύγχρονης Βιολογικής επιστήμης (όπως "Μοριακή Βιολογία και Γονιδιωματική", "Βιομοριακή Δομή και Λειτουργία", "Μοριακή Αναγνώριση – Μοριακές Ασθένειες– Δομικός Σχεδιασμός Φαρμάκων"),</w:t>
      </w:r>
    </w:p>
    <w:p w:rsidR="00504A25" w:rsidRPr="00EC0018" w:rsidRDefault="00504A25" w:rsidP="0054325A">
      <w:pPr>
        <w:numPr>
          <w:ilvl w:val="0"/>
          <w:numId w:val="12"/>
        </w:numPr>
        <w:jc w:val="both"/>
        <w:rPr>
          <w:lang w:val="el-GR"/>
        </w:rPr>
      </w:pPr>
      <w:r>
        <w:rPr>
          <w:rFonts w:ascii="Katsoulidis" w:hAnsi="Katsoulidis" w:cs="Katsoulidis"/>
          <w:lang w:val="el-GR"/>
        </w:rPr>
        <w:t>Εφαρμοσμένα Μαθηματικά και Πληροφορική (όπως "Στατιστική στη Βιοπληροφορική", "Δομές Δεδομένων. Βάσεις Δεδομένων. Σχεδιασμός Βάσεων Βιολογικών Δεδομένων", "</w:t>
      </w:r>
      <w:r w:rsidRPr="0027534F">
        <w:rPr>
          <w:lang w:val="el-GR"/>
        </w:rPr>
        <w:t xml:space="preserve"> </w:t>
      </w:r>
      <w:r w:rsidRPr="0027534F">
        <w:rPr>
          <w:rFonts w:ascii="Katsoulidis" w:hAnsi="Katsoulidis" w:cs="Katsoulidis"/>
          <w:lang w:val="el-GR"/>
        </w:rPr>
        <w:t xml:space="preserve">Τεχνολογίες Μικροσυστοιχιών και Εφαρμογές </w:t>
      </w:r>
      <w:r>
        <w:rPr>
          <w:rFonts w:ascii="Katsoulidis" w:hAnsi="Katsoulidis" w:cs="Katsoulidis"/>
          <w:lang w:val="el-GR"/>
        </w:rPr>
        <w:t>", "Πολύπλοκα Προσαρμοστικά Συστήματα"), και</w:t>
      </w:r>
    </w:p>
    <w:p w:rsidR="00504A25" w:rsidRPr="00EC0018" w:rsidRDefault="00504A25" w:rsidP="0054325A">
      <w:pPr>
        <w:numPr>
          <w:ilvl w:val="0"/>
          <w:numId w:val="12"/>
        </w:numPr>
        <w:jc w:val="both"/>
        <w:rPr>
          <w:lang w:val="el-GR"/>
        </w:rPr>
      </w:pPr>
      <w:r>
        <w:rPr>
          <w:rFonts w:ascii="Katsoulidis" w:hAnsi="Katsoulidis" w:cs="Katsoulidis"/>
          <w:lang w:val="el-GR"/>
        </w:rPr>
        <w:t>Θέματα Βιοπληροφορικής – Υπολογιστικής Βιολογίας (όπως "Αρχές και Μέθοδοι Βιοπληροφορικής", "Υπολογιστική Ανάλυση Ακολουθιών/Δομών Βιομακρομορίων")</w:t>
      </w:r>
    </w:p>
    <w:p w:rsidR="00504A25" w:rsidRDefault="00504A25" w:rsidP="00EC0018">
      <w:pPr>
        <w:jc w:val="both"/>
        <w:rPr>
          <w:rFonts w:ascii="Katsoulidis" w:hAnsi="Katsoulidis" w:cs="Katsoulidis"/>
          <w:lang w:val="el-GR"/>
        </w:rPr>
      </w:pPr>
    </w:p>
    <w:p w:rsidR="00504A25" w:rsidRPr="00EC0018" w:rsidRDefault="00504A25" w:rsidP="00EC0018">
      <w:pPr>
        <w:jc w:val="both"/>
        <w:rPr>
          <w:lang w:val="el-GR"/>
        </w:rPr>
      </w:pPr>
      <w:r>
        <w:rPr>
          <w:rFonts w:ascii="Katsoulidis" w:hAnsi="Katsoulidis" w:cs="Katsoulidis"/>
          <w:lang w:val="el-GR"/>
        </w:rPr>
        <w:t>Όλα αυτά, βέβαια, σε συνδυασμό με αντικείμενα γενικότερου ενδιαφέροντος (π.χ. "Μεθοδολογία της Έρευνας") ή θέματα που προάγουν την ευαισθητοποίηση των νέων ερευνητών σχετικά με την προστασία του περιβάλλοντος ("Πληροφορική στη μελέτη και προστασία της Βιοποικιλότητας"), την ανάπτυξη ειδικών θεμάτων, που αφορούν τομείς αιχμής για την αγορά, υπό τη μορφή σεμιναρίων και τη διεξαγωγή διπλωματικής εργασίας, η οποία δίνει στο μεταπτυχιακό φοιτητή την ευκαιρία να αντιμετωπίσει άμεσα τα πρακτικά προβλήματα που δημιουργούνται στην πραγματική διαδικασία διεξαγωγής της ερευνητικής διαδικασίας.</w:t>
      </w:r>
      <w:r w:rsidR="00AB464D">
        <w:rPr>
          <w:rFonts w:ascii="Katsoulidis" w:hAnsi="Katsoulidis" w:cs="Katsoulidis"/>
          <w:lang w:val="el-GR"/>
        </w:rPr>
        <w:t xml:space="preserve"> </w:t>
      </w:r>
      <w:r>
        <w:rPr>
          <w:rFonts w:ascii="Katsoulidis" w:hAnsi="Katsoulidis" w:cs="Katsoulidis"/>
          <w:lang w:val="el-GR"/>
        </w:rPr>
        <w:t>Στη γενικότερη φιλοσοφία του προγράμματος συμπεριλαμβάνεται η άμεση επαφή των διδασκομένων με πρακτικά προβλήματα και επινόηση μεθόδων για την επίλυσή τους.</w:t>
      </w:r>
      <w:r w:rsidR="00AB464D">
        <w:rPr>
          <w:rFonts w:ascii="Katsoulidis" w:hAnsi="Katsoulidis" w:cs="Katsoulidis"/>
          <w:lang w:val="el-GR"/>
        </w:rPr>
        <w:t xml:space="preserve"> </w:t>
      </w:r>
      <w:r>
        <w:rPr>
          <w:rFonts w:ascii="Katsoulidis" w:hAnsi="Katsoulidis" w:cs="Katsoulidis"/>
          <w:lang w:val="el-GR"/>
        </w:rPr>
        <w:t>Επίσης, η σύγχρονη πρακτική της ευρείας χρήσης διαδικτυακών συστημάτων για την πρόσβαση/αποθήκευση/ανάλυση δεδομένων, που ακολουθείται σε μεγάλο βαθμό από τη διεθνή Βιολογική κοινότητα, αντικατοπτρίζεται σε μεγάλο βαθμό στις κατευθύνσεις οι οποίες δίνονται μέσα από το πρόγραμμα σπουδών και τον τρόπο με τον οποίο αυτό εφαρμόζεται στην πράξη.</w:t>
      </w:r>
      <w:r w:rsidR="00AB464D">
        <w:rPr>
          <w:rFonts w:ascii="Katsoulidis" w:hAnsi="Katsoulidis" w:cs="Katsoulidis"/>
          <w:lang w:val="el-GR"/>
        </w:rPr>
        <w:t xml:space="preserve"> </w:t>
      </w:r>
      <w:r>
        <w:rPr>
          <w:rFonts w:ascii="Katsoulidis" w:hAnsi="Katsoulidis" w:cs="Katsoulidis"/>
          <w:lang w:val="el-GR"/>
        </w:rPr>
        <w:t xml:space="preserve">Τα αντικείμενα αυτά απευθύνονται σε κοινό, όλων των θετικών </w:t>
      </w:r>
      <w:r>
        <w:rPr>
          <w:rFonts w:ascii="Katsoulidis" w:hAnsi="Katsoulidis" w:cs="Katsoulidis"/>
          <w:lang w:val="el-GR"/>
        </w:rPr>
        <w:lastRenderedPageBreak/>
        <w:t>επιστημών με στοιχειώδεις γνώσεις υποβάθρου στη Βιολογία, τα Μαθηματικά και την Πληροφορική.</w:t>
      </w:r>
    </w:p>
    <w:p w:rsidR="00504A25" w:rsidRDefault="00504A25" w:rsidP="00EC0018">
      <w:pPr>
        <w:jc w:val="both"/>
        <w:rPr>
          <w:rFonts w:ascii="Katsoulidis" w:hAnsi="Katsoulidis" w:cs="Katsoulidis"/>
          <w:lang w:val="el-GR"/>
        </w:rPr>
      </w:pPr>
    </w:p>
    <w:p w:rsidR="00504A25" w:rsidRDefault="00504A25" w:rsidP="00EC0018">
      <w:pPr>
        <w:pStyle w:val="a6"/>
        <w:rPr>
          <w:rFonts w:ascii="Katsoulidis" w:hAnsi="Katsoulidis" w:cs="Katsoulidis"/>
        </w:rPr>
      </w:pPr>
      <w:r>
        <w:rPr>
          <w:rFonts w:ascii="Katsoulidis" w:hAnsi="Katsoulidis" w:cs="Katsoulidis"/>
        </w:rPr>
        <w:t xml:space="preserve">Με δεδομένη την έκρηξη η οποία συντελείται στο πεδίο, τόσο σε Ακαδημαϊκό-Ερευνητικό επίπεδο, όσο και σε επίπεδο του ευρύτερου, σχετιζόμενου με τη Βιοτεχνολογία, Βιομηχανικού κλάδου (Βιοτεχνολογία, Φαρμακογονιδιωματική, Μοριακή Ιατρική, </w:t>
      </w:r>
      <w:r w:rsidR="00AB464D">
        <w:rPr>
          <w:rFonts w:ascii="Katsoulidis" w:hAnsi="Katsoulidis" w:cs="Katsoulidis"/>
        </w:rPr>
        <w:t>κλπ.</w:t>
      </w:r>
      <w:r>
        <w:rPr>
          <w:rFonts w:ascii="Katsoulidis" w:hAnsi="Katsoulidis" w:cs="Katsoulidis"/>
        </w:rPr>
        <w:t>), το συγκεκριμένο πρόγραμμα έρχεται να καλύψει την απαίτηση για εκπαίδευση υψηλού επιπέδου ειδίκευσης, η οποία θα δώσει τα πρώτα βασικά εφόδια σε νέους επιστήμονες για να εισέλθουν στο δυναμικά αναπτυσσόμενο χώρο της Βιοπληροφορικής.</w:t>
      </w:r>
    </w:p>
    <w:p w:rsidR="00504A25" w:rsidRDefault="00504A25" w:rsidP="00EC0018">
      <w:pPr>
        <w:pStyle w:val="a6"/>
      </w:pPr>
      <w:r>
        <w:rPr>
          <w:rFonts w:ascii="Katsoulidis" w:hAnsi="Katsoulidis" w:cs="Katsoulidis"/>
        </w:rPr>
        <w:t xml:space="preserve"> Η ύπαρξη επιστημονικού δυναμικού με υποδομή και εκπαίδευση στη Βιοπληροφορική θέτει θεμέλια για την πρόοδο του συγκεκριμένου κλάδου (αλλά και της Βιολογίας, γενικότερα) στη χώρα μας.</w:t>
      </w:r>
      <w:r w:rsidR="00AB464D">
        <w:rPr>
          <w:rFonts w:ascii="Katsoulidis" w:hAnsi="Katsoulidis" w:cs="Katsoulidis"/>
        </w:rPr>
        <w:t xml:space="preserve"> </w:t>
      </w:r>
      <w:r>
        <w:rPr>
          <w:rFonts w:ascii="Katsoulidis" w:hAnsi="Katsoulidis" w:cs="Katsoulidis"/>
        </w:rPr>
        <w:t>Επίσης, οδηγεί στη δημιουργία μιας κρίσιμης μάζας επιστημόνων με απαραίτητα προσόντα για την περαιτέρω διεξαγωγή έρευνας και εκπαίδευσης νέων επιστημόνων στις τεχνολογίες της Βιοπληροφορικής, οι οποίες αλλάζουν, ριζικά, μέρα με τη μέρα, τον τρόπο με τον οποίο πραγματοποιείται η Βιολογική έρευνα σήμερα.</w:t>
      </w:r>
    </w:p>
    <w:p w:rsidR="00504A25" w:rsidRDefault="00504A25" w:rsidP="00EC0018">
      <w:pPr>
        <w:pStyle w:val="a6"/>
        <w:rPr>
          <w:rFonts w:ascii="Katsoulidis" w:hAnsi="Katsoulidis" w:cs="Katsoulidis"/>
        </w:rPr>
      </w:pPr>
    </w:p>
    <w:p w:rsidR="00504A25" w:rsidRDefault="00504A25" w:rsidP="00EC0018">
      <w:pPr>
        <w:pStyle w:val="a6"/>
        <w:pageBreakBefore/>
        <w:rPr>
          <w:rFonts w:ascii="Katsoulidis" w:hAnsi="Katsoulidis" w:cs="Katsoulidis"/>
          <w:sz w:val="16"/>
        </w:rPr>
      </w:pPr>
    </w:p>
    <w:p w:rsidR="00504A25" w:rsidRPr="00022CD4" w:rsidRDefault="00504A25" w:rsidP="00EC0018">
      <w:pPr>
        <w:pStyle w:val="Heading"/>
        <w:rPr>
          <w:lang w:val="el-GR"/>
        </w:rPr>
      </w:pPr>
      <w:r w:rsidRPr="00022CD4">
        <w:rPr>
          <w:rFonts w:ascii="Katsoulidis" w:hAnsi="Katsoulidis" w:cs="Katsoulidis"/>
          <w:spacing w:val="26"/>
          <w:sz w:val="28"/>
          <w:lang w:val="el-GR"/>
        </w:rPr>
        <w:t>Πρόγραμμα Μαθημάτων</w:t>
      </w:r>
    </w:p>
    <w:p w:rsidR="00504A25" w:rsidRDefault="00331D24" w:rsidP="00EC0018">
      <w:pPr>
        <w:pStyle w:val="a9"/>
        <w:tabs>
          <w:tab w:val="clear" w:pos="4153"/>
          <w:tab w:val="clear" w:pos="8306"/>
        </w:tabs>
        <w:rPr>
          <w:rFonts w:ascii="Katsoulidis" w:hAnsi="Katsoulidis" w:cs="Katsoulidis"/>
          <w:spacing w:val="26"/>
          <w:sz w:val="28"/>
          <w:lang w:val="el-GR"/>
        </w:rPr>
      </w:pPr>
      <w:r w:rsidRPr="00331D24">
        <w:rPr>
          <w:noProof/>
          <w:lang w:val="en-US" w:eastAsia="en-US" w:bidi="he-IL"/>
        </w:rPr>
        <w:pict>
          <v:line id="_x0000_s1031" style="position:absolute;z-index:251656704" from="-18pt,5.65pt" to="6in,5.65pt" strokecolor="#9cf" strokeweight=".53mm">
            <v:stroke color2="#630" joinstyle="miter" endcap="square"/>
          </v:line>
        </w:pict>
      </w:r>
    </w:p>
    <w:p w:rsidR="00504A25" w:rsidRDefault="00504A25" w:rsidP="00EC0018">
      <w:pPr>
        <w:pStyle w:val="a6"/>
        <w:ind w:firstLine="567"/>
      </w:pPr>
      <w:r>
        <w:rPr>
          <w:rFonts w:ascii="Katsoulidis" w:hAnsi="Katsoulidis" w:cs="Katsoulidis"/>
        </w:rPr>
        <w:t>Κάθε μάθημα (εκτός της διπλωματικής εργασίας) περιλαμβάνει τουλάχιστον τρεις ώρες διδασκαλίας και εργαστηριακής άσκησης εβδομαδιαίως, επί δεκατρείς εβδομάδες. Για τη διπλωματική εργασία καθορίζεται ως ελάχιστος ενδεικτικός χρόνος οι 6 ώρες εβδομαδιαίως, στο Γ’ εξάμηνο και 15 στο Δ’ εξάμηνο. Η παρακολούθηση των μαθημάτων και των εργαστηριακών ασκήσεων είναι υποχρεωτική.</w:t>
      </w:r>
    </w:p>
    <w:p w:rsidR="00504A25" w:rsidRDefault="00504A25" w:rsidP="00EC0018">
      <w:pPr>
        <w:pStyle w:val="a6"/>
        <w:rPr>
          <w:rFonts w:ascii="Katsoulidis" w:hAnsi="Katsoulidis" w:cs="Katsoulidis"/>
        </w:rPr>
      </w:pPr>
    </w:p>
    <w:p w:rsidR="00504A25" w:rsidRDefault="00504A25" w:rsidP="00EC0018">
      <w:pPr>
        <w:jc w:val="center"/>
      </w:pPr>
      <w:r>
        <w:rPr>
          <w:rFonts w:ascii="Katsoulidis" w:eastAsia="Arial Unicode MS" w:hAnsi="Katsoulidis" w:cs="Katsoulidis"/>
          <w:b/>
          <w:bCs/>
          <w:sz w:val="22"/>
          <w:szCs w:val="22"/>
          <w:lang w:val="el-GR"/>
        </w:rPr>
        <w:t>Α' ΕΞΑΜΗΝΟ</w:t>
      </w:r>
    </w:p>
    <w:tbl>
      <w:tblPr>
        <w:tblW w:w="0" w:type="auto"/>
        <w:tblInd w:w="-87" w:type="dxa"/>
        <w:tblLayout w:type="fixed"/>
        <w:tblLook w:val="0000"/>
      </w:tblPr>
      <w:tblGrid>
        <w:gridCol w:w="747"/>
        <w:gridCol w:w="3261"/>
        <w:gridCol w:w="1752"/>
        <w:gridCol w:w="1440"/>
        <w:gridCol w:w="1830"/>
      </w:tblGrid>
      <w:tr w:rsidR="00504A25" w:rsidTr="00EC0018">
        <w:tc>
          <w:tcPr>
            <w:tcW w:w="747"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b/>
                <w:bCs/>
                <w:lang w:val="el-GR"/>
              </w:rPr>
              <w:t>αα</w:t>
            </w:r>
          </w:p>
        </w:tc>
        <w:tc>
          <w:tcPr>
            <w:tcW w:w="3261"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b/>
                <w:bCs/>
                <w:szCs w:val="16"/>
                <w:lang w:val="el-GR"/>
              </w:rPr>
              <w:t>Μάθημα</w:t>
            </w:r>
          </w:p>
        </w:tc>
        <w:tc>
          <w:tcPr>
            <w:tcW w:w="1752" w:type="dxa"/>
            <w:tcBorders>
              <w:top w:val="single" w:sz="4" w:space="0" w:color="000000"/>
              <w:left w:val="single" w:sz="4" w:space="0" w:color="000000"/>
              <w:bottom w:val="single" w:sz="4" w:space="0" w:color="000000"/>
            </w:tcBorders>
            <w:vAlign w:val="center"/>
          </w:tcPr>
          <w:p w:rsidR="00504A25" w:rsidRDefault="00504A25" w:rsidP="00EC0018">
            <w:pPr>
              <w:jc w:val="center"/>
              <w:rPr>
                <w:rFonts w:ascii="Katsoulidis" w:hAnsi="Katsoulidis" w:cs="Katsoulidis"/>
                <w:b/>
                <w:bCs/>
                <w:lang w:val="el-GR"/>
              </w:rPr>
            </w:pPr>
            <w:r>
              <w:rPr>
                <w:rFonts w:ascii="Katsoulidis" w:hAnsi="Katsoulidis" w:cs="Katsoulidis"/>
                <w:b/>
                <w:bCs/>
                <w:lang w:val="el-GR"/>
              </w:rPr>
              <w:t xml:space="preserve">Διδακτικές </w:t>
            </w:r>
          </w:p>
          <w:p w:rsidR="00504A25" w:rsidRDefault="00504A25" w:rsidP="00EC0018">
            <w:pPr>
              <w:jc w:val="center"/>
            </w:pPr>
            <w:r>
              <w:rPr>
                <w:rFonts w:ascii="Katsoulidis" w:hAnsi="Katsoulidis" w:cs="Katsoulidis"/>
                <w:b/>
                <w:bCs/>
                <w:lang w:val="el-GR"/>
              </w:rPr>
              <w:t>Ώρες</w:t>
            </w:r>
          </w:p>
        </w:tc>
        <w:tc>
          <w:tcPr>
            <w:tcW w:w="1440" w:type="dxa"/>
            <w:tcBorders>
              <w:top w:val="single" w:sz="4" w:space="0" w:color="000000"/>
              <w:left w:val="single" w:sz="4" w:space="0" w:color="000000"/>
              <w:bottom w:val="single" w:sz="4" w:space="0" w:color="000000"/>
            </w:tcBorders>
            <w:vAlign w:val="center"/>
          </w:tcPr>
          <w:p w:rsidR="00504A25" w:rsidRPr="00224A26" w:rsidRDefault="00504A25" w:rsidP="00EC0018">
            <w:pPr>
              <w:jc w:val="center"/>
              <w:rPr>
                <w:lang w:val="en-US"/>
              </w:rPr>
            </w:pPr>
            <w:r>
              <w:rPr>
                <w:rFonts w:ascii="Katsoulidis" w:hAnsi="Katsoulidis" w:cs="Katsoulidis"/>
                <w:b/>
                <w:bCs/>
                <w:lang w:val="en-US"/>
              </w:rPr>
              <w:t>ECTS</w:t>
            </w:r>
          </w:p>
        </w:tc>
        <w:tc>
          <w:tcPr>
            <w:tcW w:w="1830" w:type="dxa"/>
            <w:tcBorders>
              <w:top w:val="single" w:sz="4" w:space="0" w:color="000000"/>
              <w:left w:val="single" w:sz="4" w:space="0" w:color="000000"/>
              <w:bottom w:val="single" w:sz="4" w:space="0" w:color="000000"/>
              <w:right w:val="single" w:sz="4" w:space="0" w:color="000000"/>
            </w:tcBorders>
            <w:vAlign w:val="center"/>
          </w:tcPr>
          <w:p w:rsidR="00504A25" w:rsidRDefault="00504A25" w:rsidP="00EC0018">
            <w:pPr>
              <w:jc w:val="center"/>
            </w:pPr>
            <w:r>
              <w:rPr>
                <w:rFonts w:ascii="Katsoulidis" w:hAnsi="Katsoulidis" w:cs="Katsoulidis"/>
                <w:b/>
                <w:bCs/>
                <w:lang w:val="el-GR"/>
              </w:rPr>
              <w:t>Επιλογής - Υποχρεωτικό</w:t>
            </w:r>
          </w:p>
        </w:tc>
      </w:tr>
      <w:tr w:rsidR="00504A25" w:rsidTr="00EC0018">
        <w:tc>
          <w:tcPr>
            <w:tcW w:w="747"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l-GR"/>
              </w:rPr>
              <w:t>1</w:t>
            </w:r>
          </w:p>
        </w:tc>
        <w:tc>
          <w:tcPr>
            <w:tcW w:w="3261"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szCs w:val="16"/>
                <w:lang w:val="el-GR"/>
              </w:rPr>
              <w:t>Μοριακή Βιολογία και Γονιδιωματική</w:t>
            </w:r>
          </w:p>
        </w:tc>
        <w:tc>
          <w:tcPr>
            <w:tcW w:w="1752"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l-GR"/>
              </w:rPr>
              <w:t>39</w:t>
            </w:r>
          </w:p>
        </w:tc>
        <w:tc>
          <w:tcPr>
            <w:tcW w:w="1440"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n-US"/>
              </w:rPr>
              <w:t>6</w:t>
            </w:r>
          </w:p>
        </w:tc>
        <w:tc>
          <w:tcPr>
            <w:tcW w:w="1830" w:type="dxa"/>
            <w:tcBorders>
              <w:top w:val="single" w:sz="4" w:space="0" w:color="000000"/>
              <w:left w:val="single" w:sz="4" w:space="0" w:color="000000"/>
              <w:bottom w:val="single" w:sz="4" w:space="0" w:color="000000"/>
              <w:right w:val="single" w:sz="4" w:space="0" w:color="000000"/>
            </w:tcBorders>
            <w:vAlign w:val="center"/>
          </w:tcPr>
          <w:p w:rsidR="00504A25" w:rsidRDefault="00504A25" w:rsidP="00EC0018">
            <w:pPr>
              <w:jc w:val="center"/>
            </w:pPr>
            <w:r>
              <w:rPr>
                <w:rFonts w:ascii="Katsoulidis" w:hAnsi="Katsoulidis" w:cs="Katsoulidis"/>
                <w:lang w:val="el-GR"/>
              </w:rPr>
              <w:t>Υποχρεωτικό</w:t>
            </w:r>
          </w:p>
        </w:tc>
      </w:tr>
      <w:tr w:rsidR="00504A25" w:rsidTr="00EC0018">
        <w:tc>
          <w:tcPr>
            <w:tcW w:w="747"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l-GR"/>
              </w:rPr>
              <w:t>2</w:t>
            </w:r>
          </w:p>
        </w:tc>
        <w:tc>
          <w:tcPr>
            <w:tcW w:w="3261"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szCs w:val="16"/>
                <w:lang w:val="el-GR"/>
              </w:rPr>
              <w:t>Βιομοριακή Δομή και Λειτουργία</w:t>
            </w:r>
          </w:p>
        </w:tc>
        <w:tc>
          <w:tcPr>
            <w:tcW w:w="1752"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l-GR"/>
              </w:rPr>
              <w:t>39</w:t>
            </w:r>
          </w:p>
        </w:tc>
        <w:tc>
          <w:tcPr>
            <w:tcW w:w="1440"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n-US"/>
              </w:rPr>
              <w:t>6</w:t>
            </w:r>
          </w:p>
        </w:tc>
        <w:tc>
          <w:tcPr>
            <w:tcW w:w="1830" w:type="dxa"/>
            <w:tcBorders>
              <w:top w:val="single" w:sz="4" w:space="0" w:color="000000"/>
              <w:left w:val="single" w:sz="4" w:space="0" w:color="000000"/>
              <w:bottom w:val="single" w:sz="4" w:space="0" w:color="000000"/>
              <w:right w:val="single" w:sz="4" w:space="0" w:color="000000"/>
            </w:tcBorders>
            <w:vAlign w:val="center"/>
          </w:tcPr>
          <w:p w:rsidR="00504A25" w:rsidRDefault="00504A25" w:rsidP="00EC0018">
            <w:pPr>
              <w:jc w:val="center"/>
            </w:pPr>
            <w:r>
              <w:rPr>
                <w:rFonts w:ascii="Katsoulidis" w:hAnsi="Katsoulidis" w:cs="Katsoulidis"/>
                <w:lang w:val="el-GR"/>
              </w:rPr>
              <w:t>Υποχρεωτικό</w:t>
            </w:r>
          </w:p>
        </w:tc>
      </w:tr>
      <w:tr w:rsidR="00504A25" w:rsidTr="00EC0018">
        <w:tc>
          <w:tcPr>
            <w:tcW w:w="747"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l-GR"/>
              </w:rPr>
              <w:t>3</w:t>
            </w:r>
          </w:p>
        </w:tc>
        <w:tc>
          <w:tcPr>
            <w:tcW w:w="3261" w:type="dxa"/>
            <w:tcBorders>
              <w:top w:val="single" w:sz="4" w:space="0" w:color="000000"/>
              <w:left w:val="single" w:sz="4" w:space="0" w:color="000000"/>
              <w:bottom w:val="single" w:sz="4" w:space="0" w:color="000000"/>
            </w:tcBorders>
            <w:vAlign w:val="center"/>
          </w:tcPr>
          <w:p w:rsidR="00504A25" w:rsidRPr="00EC0018" w:rsidRDefault="00504A25" w:rsidP="00EC0018">
            <w:pPr>
              <w:jc w:val="center"/>
              <w:rPr>
                <w:lang w:val="el-GR"/>
              </w:rPr>
            </w:pPr>
            <w:r>
              <w:rPr>
                <w:rFonts w:ascii="Katsoulidis" w:hAnsi="Katsoulidis" w:cs="Katsoulidis"/>
                <w:szCs w:val="16"/>
                <w:lang w:val="el-GR"/>
              </w:rPr>
              <w:t>Γλώσσες Προγραμματισμού και Εργαλεία Λογισμικού στη Βιοπληροφορική Ι</w:t>
            </w:r>
          </w:p>
        </w:tc>
        <w:tc>
          <w:tcPr>
            <w:tcW w:w="1752"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l-GR"/>
              </w:rPr>
              <w:t>39</w:t>
            </w:r>
          </w:p>
        </w:tc>
        <w:tc>
          <w:tcPr>
            <w:tcW w:w="1440"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n-US"/>
              </w:rPr>
              <w:t>6</w:t>
            </w:r>
          </w:p>
        </w:tc>
        <w:tc>
          <w:tcPr>
            <w:tcW w:w="1830" w:type="dxa"/>
            <w:tcBorders>
              <w:top w:val="single" w:sz="4" w:space="0" w:color="000000"/>
              <w:left w:val="single" w:sz="4" w:space="0" w:color="000000"/>
              <w:bottom w:val="single" w:sz="4" w:space="0" w:color="000000"/>
              <w:right w:val="single" w:sz="4" w:space="0" w:color="000000"/>
            </w:tcBorders>
            <w:vAlign w:val="center"/>
          </w:tcPr>
          <w:p w:rsidR="00504A25" w:rsidRDefault="00504A25" w:rsidP="00EC0018">
            <w:pPr>
              <w:jc w:val="center"/>
            </w:pPr>
            <w:r>
              <w:rPr>
                <w:rFonts w:ascii="Katsoulidis" w:hAnsi="Katsoulidis" w:cs="Katsoulidis"/>
                <w:lang w:val="el-GR"/>
              </w:rPr>
              <w:t>Υποχρεωτικό</w:t>
            </w:r>
          </w:p>
        </w:tc>
      </w:tr>
      <w:tr w:rsidR="00504A25" w:rsidTr="00EC0018">
        <w:tc>
          <w:tcPr>
            <w:tcW w:w="747"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l-GR"/>
              </w:rPr>
              <w:t>4</w:t>
            </w:r>
          </w:p>
        </w:tc>
        <w:tc>
          <w:tcPr>
            <w:tcW w:w="3261"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szCs w:val="16"/>
                <w:lang w:val="el-GR"/>
              </w:rPr>
              <w:t>Στατιστική στη Βιοπληροφορική</w:t>
            </w:r>
          </w:p>
        </w:tc>
        <w:tc>
          <w:tcPr>
            <w:tcW w:w="1752"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l-GR"/>
              </w:rPr>
              <w:t>39</w:t>
            </w:r>
          </w:p>
        </w:tc>
        <w:tc>
          <w:tcPr>
            <w:tcW w:w="1440"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n-US"/>
              </w:rPr>
              <w:t>6</w:t>
            </w:r>
          </w:p>
        </w:tc>
        <w:tc>
          <w:tcPr>
            <w:tcW w:w="1830" w:type="dxa"/>
            <w:tcBorders>
              <w:top w:val="single" w:sz="4" w:space="0" w:color="000000"/>
              <w:left w:val="single" w:sz="4" w:space="0" w:color="000000"/>
              <w:bottom w:val="single" w:sz="4" w:space="0" w:color="000000"/>
              <w:right w:val="single" w:sz="4" w:space="0" w:color="000000"/>
            </w:tcBorders>
            <w:vAlign w:val="center"/>
          </w:tcPr>
          <w:p w:rsidR="00504A25" w:rsidRDefault="00504A25" w:rsidP="00EC0018">
            <w:pPr>
              <w:jc w:val="center"/>
            </w:pPr>
            <w:r>
              <w:rPr>
                <w:rFonts w:ascii="Katsoulidis" w:hAnsi="Katsoulidis" w:cs="Katsoulidis"/>
                <w:lang w:val="el-GR"/>
              </w:rPr>
              <w:t>Υποχρεωτικό</w:t>
            </w:r>
          </w:p>
        </w:tc>
      </w:tr>
      <w:tr w:rsidR="00504A25" w:rsidTr="00EC0018">
        <w:tc>
          <w:tcPr>
            <w:tcW w:w="747"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l-GR"/>
              </w:rPr>
              <w:t>5</w:t>
            </w:r>
          </w:p>
        </w:tc>
        <w:tc>
          <w:tcPr>
            <w:tcW w:w="3261"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szCs w:val="16"/>
                <w:lang w:val="el-GR"/>
              </w:rPr>
              <w:t>Αρχές και Μέθοδοι Βιοπληροφορικής</w:t>
            </w:r>
          </w:p>
        </w:tc>
        <w:tc>
          <w:tcPr>
            <w:tcW w:w="1752"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l-GR"/>
              </w:rPr>
              <w:t>39</w:t>
            </w:r>
          </w:p>
        </w:tc>
        <w:tc>
          <w:tcPr>
            <w:tcW w:w="1440"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n-US"/>
              </w:rPr>
              <w:t>6</w:t>
            </w:r>
          </w:p>
        </w:tc>
        <w:tc>
          <w:tcPr>
            <w:tcW w:w="1830" w:type="dxa"/>
            <w:tcBorders>
              <w:top w:val="single" w:sz="4" w:space="0" w:color="000000"/>
              <w:left w:val="single" w:sz="4" w:space="0" w:color="000000"/>
              <w:bottom w:val="single" w:sz="4" w:space="0" w:color="000000"/>
              <w:right w:val="single" w:sz="4" w:space="0" w:color="000000"/>
            </w:tcBorders>
            <w:vAlign w:val="center"/>
          </w:tcPr>
          <w:p w:rsidR="00504A25" w:rsidRDefault="00504A25" w:rsidP="00EC0018">
            <w:pPr>
              <w:jc w:val="center"/>
            </w:pPr>
            <w:r>
              <w:rPr>
                <w:rFonts w:ascii="Katsoulidis" w:hAnsi="Katsoulidis" w:cs="Katsoulidis"/>
                <w:lang w:val="el-GR"/>
              </w:rPr>
              <w:t>Υποχρεωτικό</w:t>
            </w:r>
          </w:p>
        </w:tc>
      </w:tr>
    </w:tbl>
    <w:p w:rsidR="00504A25" w:rsidRDefault="00504A25" w:rsidP="00EC0018">
      <w:pPr>
        <w:rPr>
          <w:rFonts w:ascii="Katsoulidis" w:hAnsi="Katsoulidis" w:cs="Katsoulidis"/>
          <w:lang w:val="el-GR"/>
        </w:rPr>
      </w:pPr>
    </w:p>
    <w:p w:rsidR="00504A25" w:rsidRDefault="00504A25" w:rsidP="00EC0018">
      <w:pPr>
        <w:jc w:val="center"/>
      </w:pPr>
      <w:r>
        <w:rPr>
          <w:rFonts w:ascii="Katsoulidis" w:eastAsia="Arial Unicode MS" w:hAnsi="Katsoulidis" w:cs="Katsoulidis"/>
          <w:b/>
          <w:bCs/>
          <w:sz w:val="22"/>
          <w:szCs w:val="22"/>
          <w:lang w:val="el-GR"/>
        </w:rPr>
        <w:t>Β' ΕΞΑΜΗΝΟ</w:t>
      </w:r>
    </w:p>
    <w:tbl>
      <w:tblPr>
        <w:tblW w:w="0" w:type="auto"/>
        <w:tblInd w:w="-87" w:type="dxa"/>
        <w:tblLayout w:type="fixed"/>
        <w:tblLook w:val="0000"/>
      </w:tblPr>
      <w:tblGrid>
        <w:gridCol w:w="747"/>
        <w:gridCol w:w="3261"/>
        <w:gridCol w:w="1752"/>
        <w:gridCol w:w="1440"/>
        <w:gridCol w:w="1830"/>
      </w:tblGrid>
      <w:tr w:rsidR="00504A25" w:rsidTr="00EC0018">
        <w:tc>
          <w:tcPr>
            <w:tcW w:w="747"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b/>
                <w:bCs/>
                <w:lang w:val="el-GR"/>
              </w:rPr>
              <w:t>αα</w:t>
            </w:r>
          </w:p>
        </w:tc>
        <w:tc>
          <w:tcPr>
            <w:tcW w:w="3261"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b/>
                <w:bCs/>
                <w:lang w:val="el-GR"/>
              </w:rPr>
              <w:t>Μάθημα</w:t>
            </w:r>
          </w:p>
        </w:tc>
        <w:tc>
          <w:tcPr>
            <w:tcW w:w="1752" w:type="dxa"/>
            <w:tcBorders>
              <w:top w:val="single" w:sz="4" w:space="0" w:color="000000"/>
              <w:left w:val="single" w:sz="4" w:space="0" w:color="000000"/>
              <w:bottom w:val="single" w:sz="4" w:space="0" w:color="000000"/>
            </w:tcBorders>
            <w:vAlign w:val="center"/>
          </w:tcPr>
          <w:p w:rsidR="00504A25" w:rsidRDefault="00504A25" w:rsidP="00224A26">
            <w:pPr>
              <w:jc w:val="center"/>
              <w:rPr>
                <w:rFonts w:ascii="Katsoulidis" w:hAnsi="Katsoulidis" w:cs="Katsoulidis"/>
                <w:b/>
                <w:bCs/>
                <w:lang w:val="el-GR"/>
              </w:rPr>
            </w:pPr>
            <w:r>
              <w:rPr>
                <w:rFonts w:ascii="Katsoulidis" w:hAnsi="Katsoulidis" w:cs="Katsoulidis"/>
                <w:b/>
                <w:bCs/>
                <w:lang w:val="el-GR"/>
              </w:rPr>
              <w:t>Διδακτικές</w:t>
            </w:r>
          </w:p>
          <w:p w:rsidR="00504A25" w:rsidRPr="00224A26" w:rsidRDefault="00504A25" w:rsidP="00224A26">
            <w:pPr>
              <w:jc w:val="center"/>
              <w:rPr>
                <w:rFonts w:ascii="Katsoulidis" w:hAnsi="Katsoulidis" w:cs="Katsoulidis"/>
                <w:b/>
                <w:bCs/>
                <w:lang w:val="el-GR"/>
              </w:rPr>
            </w:pPr>
            <w:r>
              <w:rPr>
                <w:rFonts w:ascii="Katsoulidis" w:hAnsi="Katsoulidis" w:cs="Katsoulidis"/>
                <w:b/>
                <w:bCs/>
                <w:lang w:val="el-GR"/>
              </w:rPr>
              <w:t>Ώρες</w:t>
            </w:r>
          </w:p>
        </w:tc>
        <w:tc>
          <w:tcPr>
            <w:tcW w:w="1440"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b/>
                <w:bCs/>
                <w:lang w:val="el-GR"/>
              </w:rPr>
              <w:t>Διδακτικές Μονάδες (</w:t>
            </w:r>
            <w:r>
              <w:rPr>
                <w:rFonts w:ascii="Katsoulidis" w:hAnsi="Katsoulidis" w:cs="Katsoulidis"/>
                <w:b/>
                <w:bCs/>
                <w:lang w:val="en-US"/>
              </w:rPr>
              <w:t xml:space="preserve">30 </w:t>
            </w:r>
            <w:proofErr w:type="spellStart"/>
            <w:r>
              <w:rPr>
                <w:rFonts w:ascii="Katsoulidis" w:hAnsi="Katsoulidis" w:cs="Katsoulidis"/>
                <w:b/>
                <w:bCs/>
                <w:lang w:val="el-GR"/>
              </w:rPr>
              <w:t>δ.μ</w:t>
            </w:r>
            <w:proofErr w:type="spellEnd"/>
            <w:r>
              <w:rPr>
                <w:rFonts w:ascii="Katsoulidis" w:hAnsi="Katsoulidis" w:cs="Katsoulidis"/>
                <w:b/>
                <w:bCs/>
                <w:lang w:val="el-GR"/>
              </w:rPr>
              <w:t>.)</w:t>
            </w:r>
          </w:p>
        </w:tc>
        <w:tc>
          <w:tcPr>
            <w:tcW w:w="1830" w:type="dxa"/>
            <w:tcBorders>
              <w:top w:val="single" w:sz="4" w:space="0" w:color="000000"/>
              <w:left w:val="single" w:sz="4" w:space="0" w:color="000000"/>
              <w:bottom w:val="single" w:sz="4" w:space="0" w:color="000000"/>
              <w:right w:val="single" w:sz="4" w:space="0" w:color="000000"/>
            </w:tcBorders>
            <w:vAlign w:val="center"/>
          </w:tcPr>
          <w:p w:rsidR="00504A25" w:rsidRDefault="00504A25" w:rsidP="00EC0018">
            <w:pPr>
              <w:jc w:val="center"/>
            </w:pPr>
            <w:r>
              <w:rPr>
                <w:rFonts w:ascii="Katsoulidis" w:hAnsi="Katsoulidis" w:cs="Katsoulidis"/>
                <w:b/>
                <w:bCs/>
                <w:lang w:val="el-GR"/>
              </w:rPr>
              <w:t>Επιλογής - Υποχρεωτικό</w:t>
            </w:r>
          </w:p>
        </w:tc>
      </w:tr>
      <w:tr w:rsidR="00504A25" w:rsidTr="00EC0018">
        <w:tc>
          <w:tcPr>
            <w:tcW w:w="747"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n-US"/>
              </w:rPr>
              <w:t>6</w:t>
            </w:r>
          </w:p>
        </w:tc>
        <w:tc>
          <w:tcPr>
            <w:tcW w:w="3261"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l-GR"/>
              </w:rPr>
              <w:t>Υπολογιστική Ανάλυση Ακολουθιών Βιομακρομορίων</w:t>
            </w:r>
          </w:p>
        </w:tc>
        <w:tc>
          <w:tcPr>
            <w:tcW w:w="1752"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l-GR"/>
              </w:rPr>
              <w:t>39</w:t>
            </w:r>
          </w:p>
        </w:tc>
        <w:tc>
          <w:tcPr>
            <w:tcW w:w="1440"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n-US"/>
              </w:rPr>
              <w:t>6</w:t>
            </w:r>
          </w:p>
        </w:tc>
        <w:tc>
          <w:tcPr>
            <w:tcW w:w="1830" w:type="dxa"/>
            <w:tcBorders>
              <w:top w:val="single" w:sz="4" w:space="0" w:color="000000"/>
              <w:left w:val="single" w:sz="4" w:space="0" w:color="000000"/>
              <w:bottom w:val="single" w:sz="4" w:space="0" w:color="000000"/>
              <w:right w:val="single" w:sz="4" w:space="0" w:color="000000"/>
            </w:tcBorders>
            <w:vAlign w:val="center"/>
          </w:tcPr>
          <w:p w:rsidR="00504A25" w:rsidRDefault="00504A25" w:rsidP="00EC0018">
            <w:pPr>
              <w:jc w:val="center"/>
            </w:pPr>
            <w:r>
              <w:rPr>
                <w:rFonts w:ascii="Katsoulidis" w:hAnsi="Katsoulidis" w:cs="Katsoulidis"/>
                <w:lang w:val="el-GR"/>
              </w:rPr>
              <w:t>Υποχρεωτικό</w:t>
            </w:r>
          </w:p>
        </w:tc>
      </w:tr>
      <w:tr w:rsidR="00504A25" w:rsidTr="00EC0018">
        <w:tc>
          <w:tcPr>
            <w:tcW w:w="747"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n-US"/>
              </w:rPr>
              <w:t>7</w:t>
            </w:r>
          </w:p>
        </w:tc>
        <w:tc>
          <w:tcPr>
            <w:tcW w:w="3261"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l-GR"/>
              </w:rPr>
              <w:t>Υπολογιστική Ανάλυση Δομών Βιομακρομορίων</w:t>
            </w:r>
          </w:p>
        </w:tc>
        <w:tc>
          <w:tcPr>
            <w:tcW w:w="1752"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l-GR"/>
              </w:rPr>
              <w:t>39</w:t>
            </w:r>
          </w:p>
        </w:tc>
        <w:tc>
          <w:tcPr>
            <w:tcW w:w="1440"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n-US"/>
              </w:rPr>
              <w:t>6</w:t>
            </w:r>
          </w:p>
        </w:tc>
        <w:tc>
          <w:tcPr>
            <w:tcW w:w="1830" w:type="dxa"/>
            <w:tcBorders>
              <w:top w:val="single" w:sz="4" w:space="0" w:color="000000"/>
              <w:left w:val="single" w:sz="4" w:space="0" w:color="000000"/>
              <w:bottom w:val="single" w:sz="4" w:space="0" w:color="000000"/>
              <w:right w:val="single" w:sz="4" w:space="0" w:color="000000"/>
            </w:tcBorders>
            <w:vAlign w:val="center"/>
          </w:tcPr>
          <w:p w:rsidR="00504A25" w:rsidRDefault="00504A25" w:rsidP="00EC0018">
            <w:pPr>
              <w:jc w:val="center"/>
            </w:pPr>
            <w:r>
              <w:rPr>
                <w:rFonts w:ascii="Katsoulidis" w:hAnsi="Katsoulidis" w:cs="Katsoulidis"/>
                <w:lang w:val="el-GR"/>
              </w:rPr>
              <w:t>Υποχρεωτικό</w:t>
            </w:r>
          </w:p>
        </w:tc>
      </w:tr>
      <w:tr w:rsidR="00504A25" w:rsidTr="00EC0018">
        <w:tc>
          <w:tcPr>
            <w:tcW w:w="747"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n-US"/>
              </w:rPr>
              <w:t>8</w:t>
            </w:r>
          </w:p>
        </w:tc>
        <w:tc>
          <w:tcPr>
            <w:tcW w:w="3261" w:type="dxa"/>
            <w:tcBorders>
              <w:top w:val="single" w:sz="4" w:space="0" w:color="000000"/>
              <w:left w:val="single" w:sz="4" w:space="0" w:color="000000"/>
              <w:bottom w:val="single" w:sz="4" w:space="0" w:color="000000"/>
            </w:tcBorders>
            <w:vAlign w:val="center"/>
          </w:tcPr>
          <w:p w:rsidR="00504A25" w:rsidRPr="00EC0018" w:rsidRDefault="00504A25" w:rsidP="00EC0018">
            <w:pPr>
              <w:jc w:val="center"/>
              <w:rPr>
                <w:lang w:val="el-GR"/>
              </w:rPr>
            </w:pPr>
            <w:r>
              <w:rPr>
                <w:rFonts w:ascii="Katsoulidis" w:hAnsi="Katsoulidis" w:cs="Katsoulidis"/>
                <w:lang w:val="el-GR"/>
              </w:rPr>
              <w:t>Γλώσσες Προγραμματισμού και Εργαλεία Λογισμικού στη Βιοπληροφορική ΙΙ</w:t>
            </w:r>
          </w:p>
        </w:tc>
        <w:tc>
          <w:tcPr>
            <w:tcW w:w="1752"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l-GR"/>
              </w:rPr>
              <w:t>39</w:t>
            </w:r>
          </w:p>
        </w:tc>
        <w:tc>
          <w:tcPr>
            <w:tcW w:w="1440"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n-US"/>
              </w:rPr>
              <w:t>6</w:t>
            </w:r>
          </w:p>
        </w:tc>
        <w:tc>
          <w:tcPr>
            <w:tcW w:w="1830" w:type="dxa"/>
            <w:tcBorders>
              <w:top w:val="single" w:sz="4" w:space="0" w:color="000000"/>
              <w:left w:val="single" w:sz="4" w:space="0" w:color="000000"/>
              <w:bottom w:val="single" w:sz="4" w:space="0" w:color="000000"/>
              <w:right w:val="single" w:sz="4" w:space="0" w:color="000000"/>
            </w:tcBorders>
            <w:vAlign w:val="center"/>
          </w:tcPr>
          <w:p w:rsidR="00504A25" w:rsidRDefault="00504A25" w:rsidP="00EC0018">
            <w:pPr>
              <w:jc w:val="center"/>
            </w:pPr>
            <w:r>
              <w:rPr>
                <w:rFonts w:ascii="Katsoulidis" w:hAnsi="Katsoulidis" w:cs="Katsoulidis"/>
                <w:lang w:val="el-GR"/>
              </w:rPr>
              <w:t>Υποχρεωτικό</w:t>
            </w:r>
          </w:p>
        </w:tc>
      </w:tr>
      <w:tr w:rsidR="00504A25" w:rsidTr="00EC0018">
        <w:tc>
          <w:tcPr>
            <w:tcW w:w="747"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n-US"/>
              </w:rPr>
              <w:t>9</w:t>
            </w:r>
          </w:p>
        </w:tc>
        <w:tc>
          <w:tcPr>
            <w:tcW w:w="3261" w:type="dxa"/>
            <w:tcBorders>
              <w:top w:val="single" w:sz="4" w:space="0" w:color="000000"/>
              <w:left w:val="single" w:sz="4" w:space="0" w:color="000000"/>
              <w:bottom w:val="single" w:sz="4" w:space="0" w:color="000000"/>
            </w:tcBorders>
            <w:vAlign w:val="center"/>
          </w:tcPr>
          <w:p w:rsidR="00504A25" w:rsidRPr="00EC0018" w:rsidRDefault="00504A25" w:rsidP="00EC0018">
            <w:pPr>
              <w:jc w:val="center"/>
              <w:rPr>
                <w:lang w:val="el-GR"/>
              </w:rPr>
            </w:pPr>
            <w:r>
              <w:rPr>
                <w:rFonts w:ascii="Katsoulidis" w:hAnsi="Katsoulidis" w:cs="Katsoulidis"/>
                <w:lang w:val="el-GR"/>
              </w:rPr>
              <w:t>Μοριακή Αναγνώριση –Μοριακές Ασθένειες – Δομικός Σχεδιασμός Φαρμάκων</w:t>
            </w:r>
          </w:p>
        </w:tc>
        <w:tc>
          <w:tcPr>
            <w:tcW w:w="1752"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l-GR"/>
              </w:rPr>
              <w:t>39</w:t>
            </w:r>
          </w:p>
        </w:tc>
        <w:tc>
          <w:tcPr>
            <w:tcW w:w="1440"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n-US"/>
              </w:rPr>
              <w:t>6</w:t>
            </w:r>
          </w:p>
        </w:tc>
        <w:tc>
          <w:tcPr>
            <w:tcW w:w="1830" w:type="dxa"/>
            <w:tcBorders>
              <w:top w:val="single" w:sz="4" w:space="0" w:color="000000"/>
              <w:left w:val="single" w:sz="4" w:space="0" w:color="000000"/>
              <w:bottom w:val="single" w:sz="4" w:space="0" w:color="000000"/>
              <w:right w:val="single" w:sz="4" w:space="0" w:color="000000"/>
            </w:tcBorders>
            <w:vAlign w:val="center"/>
          </w:tcPr>
          <w:p w:rsidR="00504A25" w:rsidRDefault="00504A25" w:rsidP="00EC0018">
            <w:pPr>
              <w:jc w:val="center"/>
            </w:pPr>
            <w:r>
              <w:rPr>
                <w:rFonts w:ascii="Katsoulidis" w:hAnsi="Katsoulidis" w:cs="Katsoulidis"/>
                <w:lang w:val="el-GR"/>
              </w:rPr>
              <w:t>Υποχρεωτικό</w:t>
            </w:r>
          </w:p>
        </w:tc>
      </w:tr>
      <w:tr w:rsidR="00504A25" w:rsidTr="00EC0018">
        <w:tc>
          <w:tcPr>
            <w:tcW w:w="747"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l-GR"/>
              </w:rPr>
              <w:t>1</w:t>
            </w:r>
            <w:r>
              <w:rPr>
                <w:rFonts w:ascii="Katsoulidis" w:hAnsi="Katsoulidis" w:cs="Katsoulidis"/>
                <w:lang w:val="en-US"/>
              </w:rPr>
              <w:t>0</w:t>
            </w:r>
          </w:p>
        </w:tc>
        <w:tc>
          <w:tcPr>
            <w:tcW w:w="3261"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l-GR"/>
              </w:rPr>
              <w:t>Μεθοδολογία της Έρευνας</w:t>
            </w:r>
          </w:p>
        </w:tc>
        <w:tc>
          <w:tcPr>
            <w:tcW w:w="1752"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l-GR"/>
              </w:rPr>
              <w:t>39</w:t>
            </w:r>
          </w:p>
        </w:tc>
        <w:tc>
          <w:tcPr>
            <w:tcW w:w="1440"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n-US"/>
              </w:rPr>
              <w:t>6</w:t>
            </w:r>
          </w:p>
        </w:tc>
        <w:tc>
          <w:tcPr>
            <w:tcW w:w="1830" w:type="dxa"/>
            <w:tcBorders>
              <w:top w:val="single" w:sz="4" w:space="0" w:color="000000"/>
              <w:left w:val="single" w:sz="4" w:space="0" w:color="000000"/>
              <w:bottom w:val="single" w:sz="4" w:space="0" w:color="000000"/>
              <w:right w:val="single" w:sz="4" w:space="0" w:color="000000"/>
            </w:tcBorders>
            <w:vAlign w:val="center"/>
          </w:tcPr>
          <w:p w:rsidR="00504A25" w:rsidRDefault="00504A25" w:rsidP="00EC0018">
            <w:pPr>
              <w:jc w:val="center"/>
            </w:pPr>
            <w:r>
              <w:rPr>
                <w:rFonts w:ascii="Katsoulidis" w:hAnsi="Katsoulidis" w:cs="Katsoulidis"/>
                <w:lang w:val="el-GR"/>
              </w:rPr>
              <w:t>Υποχρεωτικό</w:t>
            </w:r>
          </w:p>
        </w:tc>
      </w:tr>
    </w:tbl>
    <w:p w:rsidR="00504A25" w:rsidRDefault="00504A25" w:rsidP="00EC0018">
      <w:pPr>
        <w:rPr>
          <w:rFonts w:ascii="Katsoulidis" w:hAnsi="Katsoulidis" w:cs="Katsoulidis"/>
          <w:sz w:val="22"/>
          <w:szCs w:val="16"/>
          <w:lang w:val="el-GR"/>
        </w:rPr>
      </w:pPr>
    </w:p>
    <w:p w:rsidR="00504A25" w:rsidRDefault="00504A25" w:rsidP="00EC0018">
      <w:pPr>
        <w:jc w:val="center"/>
        <w:rPr>
          <w:rFonts w:ascii="Katsoulidis" w:eastAsia="Arial Unicode MS" w:hAnsi="Katsoulidis" w:cs="Katsoulidis"/>
          <w:b/>
          <w:bCs/>
          <w:sz w:val="20"/>
          <w:szCs w:val="20"/>
          <w:lang w:val="el-GR"/>
        </w:rPr>
      </w:pPr>
    </w:p>
    <w:p w:rsidR="00504A25" w:rsidRDefault="00504A25" w:rsidP="00EC0018">
      <w:pPr>
        <w:jc w:val="center"/>
        <w:rPr>
          <w:rFonts w:ascii="Katsoulidis" w:eastAsia="Arial Unicode MS" w:hAnsi="Katsoulidis" w:cs="Katsoulidis"/>
          <w:b/>
          <w:bCs/>
          <w:sz w:val="20"/>
          <w:szCs w:val="20"/>
          <w:lang w:val="el-GR"/>
        </w:rPr>
      </w:pPr>
    </w:p>
    <w:p w:rsidR="00504A25" w:rsidRDefault="00504A25" w:rsidP="00EC0018">
      <w:pPr>
        <w:jc w:val="center"/>
      </w:pPr>
      <w:r>
        <w:rPr>
          <w:rFonts w:ascii="Katsoulidis" w:eastAsia="Arial Unicode MS" w:hAnsi="Katsoulidis" w:cs="Katsoulidis"/>
          <w:b/>
          <w:bCs/>
          <w:sz w:val="20"/>
          <w:szCs w:val="20"/>
          <w:lang w:val="el-GR"/>
        </w:rPr>
        <w:lastRenderedPageBreak/>
        <w:t>Γ' ΕΞΑΜΗΝΟ</w:t>
      </w:r>
    </w:p>
    <w:tbl>
      <w:tblPr>
        <w:tblW w:w="0" w:type="auto"/>
        <w:tblInd w:w="-87" w:type="dxa"/>
        <w:tblLayout w:type="fixed"/>
        <w:tblLook w:val="0000"/>
      </w:tblPr>
      <w:tblGrid>
        <w:gridCol w:w="747"/>
        <w:gridCol w:w="3261"/>
        <w:gridCol w:w="1752"/>
        <w:gridCol w:w="1440"/>
        <w:gridCol w:w="1830"/>
      </w:tblGrid>
      <w:tr w:rsidR="00504A25" w:rsidTr="00EC0018">
        <w:tc>
          <w:tcPr>
            <w:tcW w:w="747"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b/>
                <w:bCs/>
                <w:lang w:val="el-GR"/>
              </w:rPr>
              <w:t>αα</w:t>
            </w:r>
          </w:p>
        </w:tc>
        <w:tc>
          <w:tcPr>
            <w:tcW w:w="3261"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b/>
                <w:bCs/>
                <w:lang w:val="el-GR"/>
              </w:rPr>
              <w:t>Μάθημα</w:t>
            </w:r>
          </w:p>
        </w:tc>
        <w:tc>
          <w:tcPr>
            <w:tcW w:w="1752" w:type="dxa"/>
            <w:tcBorders>
              <w:top w:val="single" w:sz="4" w:space="0" w:color="000000"/>
              <w:left w:val="single" w:sz="4" w:space="0" w:color="000000"/>
              <w:bottom w:val="single" w:sz="4" w:space="0" w:color="000000"/>
            </w:tcBorders>
            <w:vAlign w:val="center"/>
          </w:tcPr>
          <w:p w:rsidR="00504A25" w:rsidRDefault="00504A25" w:rsidP="00EC0018">
            <w:pPr>
              <w:jc w:val="center"/>
              <w:rPr>
                <w:rFonts w:ascii="Katsoulidis" w:hAnsi="Katsoulidis" w:cs="Katsoulidis"/>
                <w:b/>
                <w:bCs/>
                <w:lang w:val="el-GR"/>
              </w:rPr>
            </w:pPr>
            <w:r>
              <w:rPr>
                <w:rFonts w:ascii="Katsoulidis" w:hAnsi="Katsoulidis" w:cs="Katsoulidis"/>
                <w:b/>
                <w:bCs/>
                <w:lang w:val="el-GR"/>
              </w:rPr>
              <w:t xml:space="preserve">Διδακτικές </w:t>
            </w:r>
          </w:p>
          <w:p w:rsidR="00504A25" w:rsidRDefault="00504A25" w:rsidP="00EC0018">
            <w:pPr>
              <w:jc w:val="center"/>
            </w:pPr>
            <w:r>
              <w:rPr>
                <w:rFonts w:ascii="Katsoulidis" w:hAnsi="Katsoulidis" w:cs="Katsoulidis"/>
                <w:b/>
                <w:bCs/>
                <w:lang w:val="el-GR"/>
              </w:rPr>
              <w:t>Ώρες</w:t>
            </w:r>
          </w:p>
        </w:tc>
        <w:tc>
          <w:tcPr>
            <w:tcW w:w="1440"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b/>
                <w:bCs/>
                <w:lang w:val="el-GR"/>
              </w:rPr>
              <w:t>Διδακτικές Μονάδες (</w:t>
            </w:r>
            <w:r>
              <w:rPr>
                <w:rFonts w:ascii="Katsoulidis" w:hAnsi="Katsoulidis" w:cs="Katsoulidis"/>
                <w:b/>
                <w:bCs/>
                <w:lang w:val="en-US"/>
              </w:rPr>
              <w:t xml:space="preserve">30 </w:t>
            </w:r>
            <w:proofErr w:type="spellStart"/>
            <w:r>
              <w:rPr>
                <w:rFonts w:ascii="Katsoulidis" w:hAnsi="Katsoulidis" w:cs="Katsoulidis"/>
                <w:b/>
                <w:bCs/>
                <w:lang w:val="el-GR"/>
              </w:rPr>
              <w:t>δ.μ</w:t>
            </w:r>
            <w:proofErr w:type="spellEnd"/>
            <w:r>
              <w:rPr>
                <w:rFonts w:ascii="Katsoulidis" w:hAnsi="Katsoulidis" w:cs="Katsoulidis"/>
                <w:b/>
                <w:bCs/>
                <w:lang w:val="el-GR"/>
              </w:rPr>
              <w:t>.)</w:t>
            </w:r>
          </w:p>
        </w:tc>
        <w:tc>
          <w:tcPr>
            <w:tcW w:w="1830" w:type="dxa"/>
            <w:tcBorders>
              <w:top w:val="single" w:sz="4" w:space="0" w:color="000000"/>
              <w:left w:val="single" w:sz="4" w:space="0" w:color="000000"/>
              <w:bottom w:val="single" w:sz="4" w:space="0" w:color="000000"/>
              <w:right w:val="single" w:sz="4" w:space="0" w:color="000000"/>
            </w:tcBorders>
            <w:vAlign w:val="center"/>
          </w:tcPr>
          <w:p w:rsidR="00504A25" w:rsidRDefault="00504A25" w:rsidP="00EC0018">
            <w:pPr>
              <w:jc w:val="center"/>
            </w:pPr>
            <w:r>
              <w:rPr>
                <w:rFonts w:ascii="Katsoulidis" w:hAnsi="Katsoulidis" w:cs="Katsoulidis"/>
                <w:b/>
                <w:bCs/>
                <w:lang w:val="el-GR"/>
              </w:rPr>
              <w:t>Επιλογής - Υποχρεωτικό</w:t>
            </w:r>
          </w:p>
        </w:tc>
      </w:tr>
      <w:tr w:rsidR="00504A25" w:rsidTr="00EC0018">
        <w:tc>
          <w:tcPr>
            <w:tcW w:w="747"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l-GR"/>
              </w:rPr>
              <w:t>1</w:t>
            </w:r>
            <w:proofErr w:type="spellStart"/>
            <w:r>
              <w:rPr>
                <w:rFonts w:ascii="Katsoulidis" w:hAnsi="Katsoulidis" w:cs="Katsoulidis"/>
                <w:lang w:val="en-US"/>
              </w:rPr>
              <w:t>1</w:t>
            </w:r>
            <w:proofErr w:type="spellEnd"/>
          </w:p>
        </w:tc>
        <w:tc>
          <w:tcPr>
            <w:tcW w:w="3261" w:type="dxa"/>
            <w:tcBorders>
              <w:top w:val="single" w:sz="4" w:space="0" w:color="000000"/>
              <w:left w:val="single" w:sz="4" w:space="0" w:color="000000"/>
              <w:bottom w:val="single" w:sz="4" w:space="0" w:color="000000"/>
            </w:tcBorders>
            <w:vAlign w:val="center"/>
          </w:tcPr>
          <w:p w:rsidR="00504A25" w:rsidRPr="00EC0018" w:rsidRDefault="00504A25" w:rsidP="00EC0018">
            <w:pPr>
              <w:jc w:val="center"/>
              <w:rPr>
                <w:lang w:val="el-GR"/>
              </w:rPr>
            </w:pPr>
            <w:r>
              <w:rPr>
                <w:rFonts w:ascii="Katsoulidis" w:hAnsi="Katsoulidis" w:cs="Katsoulidis"/>
                <w:szCs w:val="16"/>
                <w:lang w:val="el-GR"/>
              </w:rPr>
              <w:t>Η</w:t>
            </w:r>
            <w:r w:rsidR="00AB464D">
              <w:rPr>
                <w:rFonts w:ascii="Katsoulidis" w:hAnsi="Katsoulidis" w:cs="Katsoulidis"/>
                <w:szCs w:val="16"/>
                <w:lang w:val="el-GR"/>
              </w:rPr>
              <w:t xml:space="preserve"> </w:t>
            </w:r>
            <w:r>
              <w:rPr>
                <w:rFonts w:ascii="Katsoulidis" w:hAnsi="Katsoulidis" w:cs="Katsoulidis"/>
                <w:szCs w:val="16"/>
                <w:lang w:val="el-GR"/>
              </w:rPr>
              <w:t>πληροφορική στη μελέτη και προστασία της βιοποικιλότητας</w:t>
            </w:r>
          </w:p>
        </w:tc>
        <w:tc>
          <w:tcPr>
            <w:tcW w:w="1752"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l-GR"/>
              </w:rPr>
              <w:t>39</w:t>
            </w:r>
          </w:p>
        </w:tc>
        <w:tc>
          <w:tcPr>
            <w:tcW w:w="1440"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n-US"/>
              </w:rPr>
              <w:t>6</w:t>
            </w:r>
          </w:p>
        </w:tc>
        <w:tc>
          <w:tcPr>
            <w:tcW w:w="1830" w:type="dxa"/>
            <w:tcBorders>
              <w:top w:val="single" w:sz="4" w:space="0" w:color="000000"/>
              <w:left w:val="single" w:sz="4" w:space="0" w:color="000000"/>
              <w:bottom w:val="single" w:sz="4" w:space="0" w:color="000000"/>
              <w:right w:val="single" w:sz="4" w:space="0" w:color="000000"/>
            </w:tcBorders>
            <w:vAlign w:val="center"/>
          </w:tcPr>
          <w:p w:rsidR="00504A25" w:rsidRDefault="00504A25" w:rsidP="00EC0018">
            <w:pPr>
              <w:jc w:val="center"/>
            </w:pPr>
            <w:r>
              <w:rPr>
                <w:rFonts w:ascii="Katsoulidis" w:hAnsi="Katsoulidis" w:cs="Katsoulidis"/>
                <w:lang w:val="el-GR"/>
              </w:rPr>
              <w:t>Υποχρεωτικό</w:t>
            </w:r>
          </w:p>
        </w:tc>
      </w:tr>
      <w:tr w:rsidR="00504A25" w:rsidTr="00EC0018">
        <w:tc>
          <w:tcPr>
            <w:tcW w:w="747"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l-GR"/>
              </w:rPr>
              <w:t>1</w:t>
            </w:r>
            <w:r>
              <w:rPr>
                <w:rFonts w:ascii="Katsoulidis" w:hAnsi="Katsoulidis" w:cs="Katsoulidis"/>
                <w:lang w:val="en-US"/>
              </w:rPr>
              <w:t>2</w:t>
            </w:r>
          </w:p>
        </w:tc>
        <w:tc>
          <w:tcPr>
            <w:tcW w:w="3261"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l-GR"/>
              </w:rPr>
              <w:t>Ειδικά Θέματα Βιοπληροφορικής Ι</w:t>
            </w:r>
          </w:p>
        </w:tc>
        <w:tc>
          <w:tcPr>
            <w:tcW w:w="1752"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l-GR"/>
              </w:rPr>
              <w:t>39</w:t>
            </w:r>
          </w:p>
        </w:tc>
        <w:tc>
          <w:tcPr>
            <w:tcW w:w="1440"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n-US"/>
              </w:rPr>
              <w:t>6</w:t>
            </w:r>
          </w:p>
        </w:tc>
        <w:tc>
          <w:tcPr>
            <w:tcW w:w="1830" w:type="dxa"/>
            <w:tcBorders>
              <w:top w:val="single" w:sz="4" w:space="0" w:color="000000"/>
              <w:left w:val="single" w:sz="4" w:space="0" w:color="000000"/>
              <w:bottom w:val="single" w:sz="4" w:space="0" w:color="000000"/>
              <w:right w:val="single" w:sz="4" w:space="0" w:color="000000"/>
            </w:tcBorders>
            <w:vAlign w:val="center"/>
          </w:tcPr>
          <w:p w:rsidR="00504A25" w:rsidRDefault="00504A25" w:rsidP="00EC0018">
            <w:pPr>
              <w:jc w:val="center"/>
            </w:pPr>
            <w:r>
              <w:rPr>
                <w:rFonts w:ascii="Katsoulidis" w:hAnsi="Katsoulidis" w:cs="Katsoulidis"/>
                <w:lang w:val="el-GR"/>
              </w:rPr>
              <w:t>Επιλογής(*)</w:t>
            </w:r>
          </w:p>
        </w:tc>
      </w:tr>
      <w:tr w:rsidR="00504A25" w:rsidTr="00EC0018">
        <w:tc>
          <w:tcPr>
            <w:tcW w:w="747"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l-GR"/>
              </w:rPr>
              <w:t>1</w:t>
            </w:r>
            <w:r>
              <w:rPr>
                <w:rFonts w:ascii="Katsoulidis" w:hAnsi="Katsoulidis" w:cs="Katsoulidis"/>
                <w:lang w:val="en-US"/>
              </w:rPr>
              <w:t>3</w:t>
            </w:r>
          </w:p>
        </w:tc>
        <w:tc>
          <w:tcPr>
            <w:tcW w:w="3261"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l-GR"/>
              </w:rPr>
              <w:t>Ειδικά Θέματα Βιοπληροφορικής ΙΙ</w:t>
            </w:r>
          </w:p>
        </w:tc>
        <w:tc>
          <w:tcPr>
            <w:tcW w:w="1752"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l-GR"/>
              </w:rPr>
              <w:t>39</w:t>
            </w:r>
          </w:p>
        </w:tc>
        <w:tc>
          <w:tcPr>
            <w:tcW w:w="1440"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n-US"/>
              </w:rPr>
              <w:t>6</w:t>
            </w:r>
          </w:p>
        </w:tc>
        <w:tc>
          <w:tcPr>
            <w:tcW w:w="1830" w:type="dxa"/>
            <w:tcBorders>
              <w:top w:val="single" w:sz="4" w:space="0" w:color="000000"/>
              <w:left w:val="single" w:sz="4" w:space="0" w:color="000000"/>
              <w:bottom w:val="single" w:sz="4" w:space="0" w:color="000000"/>
              <w:right w:val="single" w:sz="4" w:space="0" w:color="000000"/>
            </w:tcBorders>
            <w:vAlign w:val="center"/>
          </w:tcPr>
          <w:p w:rsidR="00504A25" w:rsidRDefault="00504A25" w:rsidP="00EC0018">
            <w:pPr>
              <w:jc w:val="center"/>
            </w:pPr>
            <w:r>
              <w:rPr>
                <w:rFonts w:ascii="Katsoulidis" w:hAnsi="Katsoulidis" w:cs="Katsoulidis"/>
                <w:lang w:val="el-GR"/>
              </w:rPr>
              <w:t>Επιλογής(*)</w:t>
            </w:r>
          </w:p>
        </w:tc>
      </w:tr>
      <w:tr w:rsidR="00504A25" w:rsidTr="00EC0018">
        <w:tc>
          <w:tcPr>
            <w:tcW w:w="747"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l-GR"/>
              </w:rPr>
              <w:t>1</w:t>
            </w:r>
            <w:r>
              <w:rPr>
                <w:rFonts w:ascii="Katsoulidis" w:hAnsi="Katsoulidis" w:cs="Katsoulidis"/>
                <w:lang w:val="en-US"/>
              </w:rPr>
              <w:t>4</w:t>
            </w:r>
          </w:p>
        </w:tc>
        <w:tc>
          <w:tcPr>
            <w:tcW w:w="3261"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l-GR"/>
              </w:rPr>
              <w:t>Ειδικά Θέματα Βιοπληροφορικής ΙΙΙ</w:t>
            </w:r>
          </w:p>
        </w:tc>
        <w:tc>
          <w:tcPr>
            <w:tcW w:w="1752"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l-GR"/>
              </w:rPr>
              <w:t>39</w:t>
            </w:r>
          </w:p>
        </w:tc>
        <w:tc>
          <w:tcPr>
            <w:tcW w:w="1440"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n-US"/>
              </w:rPr>
              <w:t>6</w:t>
            </w:r>
          </w:p>
        </w:tc>
        <w:tc>
          <w:tcPr>
            <w:tcW w:w="1830" w:type="dxa"/>
            <w:tcBorders>
              <w:top w:val="single" w:sz="4" w:space="0" w:color="000000"/>
              <w:left w:val="single" w:sz="4" w:space="0" w:color="000000"/>
              <w:bottom w:val="single" w:sz="4" w:space="0" w:color="000000"/>
              <w:right w:val="single" w:sz="4" w:space="0" w:color="000000"/>
            </w:tcBorders>
            <w:vAlign w:val="center"/>
          </w:tcPr>
          <w:p w:rsidR="00504A25" w:rsidRDefault="00504A25" w:rsidP="00EC0018">
            <w:pPr>
              <w:jc w:val="center"/>
            </w:pPr>
            <w:r>
              <w:rPr>
                <w:rFonts w:ascii="Katsoulidis" w:hAnsi="Katsoulidis" w:cs="Katsoulidis"/>
                <w:lang w:val="el-GR"/>
              </w:rPr>
              <w:t>Επιλογής(*)</w:t>
            </w:r>
          </w:p>
        </w:tc>
      </w:tr>
      <w:tr w:rsidR="00504A25" w:rsidTr="00EC0018">
        <w:tc>
          <w:tcPr>
            <w:tcW w:w="747"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l-GR"/>
              </w:rPr>
              <w:t>1</w:t>
            </w:r>
            <w:r>
              <w:rPr>
                <w:rFonts w:ascii="Katsoulidis" w:hAnsi="Katsoulidis" w:cs="Katsoulidis"/>
                <w:lang w:val="en-US"/>
              </w:rPr>
              <w:t>5</w:t>
            </w:r>
          </w:p>
        </w:tc>
        <w:tc>
          <w:tcPr>
            <w:tcW w:w="3261"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l-GR"/>
              </w:rPr>
              <w:t>Ειδικά Θέματα Βιοπληροφορικής Ι</w:t>
            </w:r>
            <w:r>
              <w:rPr>
                <w:rFonts w:ascii="Katsoulidis" w:hAnsi="Katsoulidis" w:cs="Katsoulidis"/>
                <w:lang w:val="en-US"/>
              </w:rPr>
              <w:t>V</w:t>
            </w:r>
          </w:p>
        </w:tc>
        <w:tc>
          <w:tcPr>
            <w:tcW w:w="1752"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l-GR"/>
              </w:rPr>
              <w:t>39</w:t>
            </w:r>
          </w:p>
        </w:tc>
        <w:tc>
          <w:tcPr>
            <w:tcW w:w="1440"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n-US"/>
              </w:rPr>
              <w:t>6</w:t>
            </w:r>
          </w:p>
        </w:tc>
        <w:tc>
          <w:tcPr>
            <w:tcW w:w="1830" w:type="dxa"/>
            <w:tcBorders>
              <w:top w:val="single" w:sz="4" w:space="0" w:color="000000"/>
              <w:left w:val="single" w:sz="4" w:space="0" w:color="000000"/>
              <w:bottom w:val="single" w:sz="4" w:space="0" w:color="000000"/>
              <w:right w:val="single" w:sz="4" w:space="0" w:color="000000"/>
            </w:tcBorders>
            <w:vAlign w:val="center"/>
          </w:tcPr>
          <w:p w:rsidR="00504A25" w:rsidRDefault="00504A25" w:rsidP="00EC0018">
            <w:pPr>
              <w:jc w:val="center"/>
            </w:pPr>
            <w:r>
              <w:rPr>
                <w:rFonts w:ascii="Katsoulidis" w:hAnsi="Katsoulidis" w:cs="Katsoulidis"/>
                <w:lang w:val="el-GR"/>
              </w:rPr>
              <w:t>Επιλογής(*)</w:t>
            </w:r>
          </w:p>
        </w:tc>
      </w:tr>
      <w:tr w:rsidR="00504A25" w:rsidTr="00EC0018">
        <w:tc>
          <w:tcPr>
            <w:tcW w:w="747"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n-US"/>
              </w:rPr>
              <w:t>16</w:t>
            </w:r>
          </w:p>
        </w:tc>
        <w:tc>
          <w:tcPr>
            <w:tcW w:w="3261" w:type="dxa"/>
            <w:tcBorders>
              <w:top w:val="single" w:sz="4" w:space="0" w:color="000000"/>
              <w:left w:val="single" w:sz="4" w:space="0" w:color="000000"/>
              <w:bottom w:val="single" w:sz="4" w:space="0" w:color="000000"/>
            </w:tcBorders>
            <w:vAlign w:val="center"/>
          </w:tcPr>
          <w:p w:rsidR="00504A25" w:rsidRDefault="00504A25" w:rsidP="00EC0018">
            <w:pPr>
              <w:snapToGrid w:val="0"/>
              <w:jc w:val="center"/>
              <w:rPr>
                <w:rFonts w:ascii="Katsoulidis" w:hAnsi="Katsoulidis" w:cs="Katsoulidis"/>
                <w:lang w:val="el-GR"/>
              </w:rPr>
            </w:pPr>
          </w:p>
          <w:p w:rsidR="00504A25" w:rsidRDefault="00504A25" w:rsidP="00EC0018">
            <w:pPr>
              <w:jc w:val="center"/>
            </w:pPr>
            <w:r>
              <w:rPr>
                <w:rFonts w:ascii="Katsoulidis" w:hAnsi="Katsoulidis" w:cs="Katsoulidis"/>
                <w:lang w:val="el-GR"/>
              </w:rPr>
              <w:t>Διπλωματική Εργασία</w:t>
            </w:r>
          </w:p>
          <w:p w:rsidR="00504A25" w:rsidRDefault="00504A25" w:rsidP="00EC0018">
            <w:pPr>
              <w:jc w:val="center"/>
              <w:rPr>
                <w:rFonts w:ascii="Katsoulidis" w:hAnsi="Katsoulidis" w:cs="Katsoulidis"/>
                <w:lang w:val="el-GR"/>
              </w:rPr>
            </w:pPr>
          </w:p>
        </w:tc>
        <w:tc>
          <w:tcPr>
            <w:tcW w:w="1752" w:type="dxa"/>
            <w:tcBorders>
              <w:top w:val="single" w:sz="4" w:space="0" w:color="000000"/>
              <w:left w:val="single" w:sz="4" w:space="0" w:color="000000"/>
              <w:bottom w:val="single" w:sz="4" w:space="0" w:color="000000"/>
            </w:tcBorders>
            <w:vAlign w:val="center"/>
          </w:tcPr>
          <w:p w:rsidR="00504A25" w:rsidRDefault="00504A25" w:rsidP="00EC0018">
            <w:pPr>
              <w:jc w:val="center"/>
            </w:pPr>
          </w:p>
        </w:tc>
        <w:tc>
          <w:tcPr>
            <w:tcW w:w="1440"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n-US"/>
              </w:rPr>
              <w:t>12</w:t>
            </w:r>
          </w:p>
        </w:tc>
        <w:tc>
          <w:tcPr>
            <w:tcW w:w="1830" w:type="dxa"/>
            <w:tcBorders>
              <w:top w:val="single" w:sz="4" w:space="0" w:color="000000"/>
              <w:left w:val="single" w:sz="4" w:space="0" w:color="000000"/>
              <w:bottom w:val="single" w:sz="4" w:space="0" w:color="000000"/>
              <w:right w:val="single" w:sz="4" w:space="0" w:color="000000"/>
            </w:tcBorders>
            <w:vAlign w:val="center"/>
          </w:tcPr>
          <w:p w:rsidR="00504A25" w:rsidRDefault="00504A25" w:rsidP="00EC0018">
            <w:pPr>
              <w:jc w:val="center"/>
            </w:pPr>
            <w:r>
              <w:rPr>
                <w:rFonts w:ascii="Katsoulidis" w:hAnsi="Katsoulidis" w:cs="Katsoulidis"/>
                <w:lang w:val="el-GR"/>
              </w:rPr>
              <w:t>Υποχρεωτικό</w:t>
            </w:r>
          </w:p>
        </w:tc>
      </w:tr>
    </w:tbl>
    <w:p w:rsidR="00504A25" w:rsidRDefault="00504A25" w:rsidP="00EC0018">
      <w:pPr>
        <w:rPr>
          <w:rFonts w:ascii="Katsoulidis" w:hAnsi="Katsoulidis" w:cs="Katsoulidis"/>
          <w:sz w:val="22"/>
          <w:szCs w:val="16"/>
          <w:lang w:val="el-GR"/>
        </w:rPr>
      </w:pPr>
    </w:p>
    <w:p w:rsidR="00504A25" w:rsidRDefault="00504A25" w:rsidP="00EC0018">
      <w:pPr>
        <w:jc w:val="center"/>
      </w:pPr>
      <w:r>
        <w:rPr>
          <w:rFonts w:ascii="Katsoulidis" w:eastAsia="Arial Unicode MS" w:hAnsi="Katsoulidis" w:cs="Katsoulidis"/>
          <w:b/>
          <w:bCs/>
          <w:sz w:val="20"/>
          <w:szCs w:val="20"/>
          <w:lang w:val="el-GR"/>
        </w:rPr>
        <w:t>Δ' ΕΞΑΜΗΝΟ</w:t>
      </w:r>
    </w:p>
    <w:tbl>
      <w:tblPr>
        <w:tblW w:w="9030" w:type="dxa"/>
        <w:tblInd w:w="-87" w:type="dxa"/>
        <w:tblLayout w:type="fixed"/>
        <w:tblLook w:val="0000"/>
      </w:tblPr>
      <w:tblGrid>
        <w:gridCol w:w="747"/>
        <w:gridCol w:w="3261"/>
        <w:gridCol w:w="1752"/>
        <w:gridCol w:w="1440"/>
        <w:gridCol w:w="1830"/>
      </w:tblGrid>
      <w:tr w:rsidR="00504A25" w:rsidTr="00245B3C">
        <w:tc>
          <w:tcPr>
            <w:tcW w:w="747"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b/>
                <w:bCs/>
                <w:lang w:val="el-GR"/>
              </w:rPr>
              <w:t>αα</w:t>
            </w:r>
          </w:p>
        </w:tc>
        <w:tc>
          <w:tcPr>
            <w:tcW w:w="3261"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b/>
                <w:bCs/>
                <w:lang w:val="el-GR"/>
              </w:rPr>
              <w:t>Μάθημα</w:t>
            </w:r>
          </w:p>
        </w:tc>
        <w:tc>
          <w:tcPr>
            <w:tcW w:w="1752" w:type="dxa"/>
            <w:tcBorders>
              <w:top w:val="single" w:sz="4" w:space="0" w:color="000000"/>
              <w:left w:val="single" w:sz="4" w:space="0" w:color="000000"/>
              <w:bottom w:val="single" w:sz="4" w:space="0" w:color="000000"/>
            </w:tcBorders>
            <w:vAlign w:val="center"/>
          </w:tcPr>
          <w:p w:rsidR="00504A25" w:rsidRDefault="00504A25" w:rsidP="00EC0018">
            <w:pPr>
              <w:jc w:val="center"/>
            </w:pPr>
          </w:p>
        </w:tc>
        <w:tc>
          <w:tcPr>
            <w:tcW w:w="1440"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b/>
                <w:bCs/>
                <w:lang w:val="el-GR"/>
              </w:rPr>
              <w:t>Διδακτικές Μονάδες (</w:t>
            </w:r>
            <w:r>
              <w:rPr>
                <w:rFonts w:ascii="Katsoulidis" w:hAnsi="Katsoulidis" w:cs="Katsoulidis"/>
                <w:b/>
                <w:bCs/>
                <w:lang w:val="en-US"/>
              </w:rPr>
              <w:t xml:space="preserve">30 </w:t>
            </w:r>
            <w:proofErr w:type="spellStart"/>
            <w:r>
              <w:rPr>
                <w:rFonts w:ascii="Katsoulidis" w:hAnsi="Katsoulidis" w:cs="Katsoulidis"/>
                <w:b/>
                <w:bCs/>
                <w:lang w:val="el-GR"/>
              </w:rPr>
              <w:t>δ.μ</w:t>
            </w:r>
            <w:proofErr w:type="spellEnd"/>
            <w:r>
              <w:rPr>
                <w:rFonts w:ascii="Katsoulidis" w:hAnsi="Katsoulidis" w:cs="Katsoulidis"/>
                <w:b/>
                <w:bCs/>
                <w:lang w:val="el-GR"/>
              </w:rPr>
              <w:t>.)</w:t>
            </w:r>
          </w:p>
        </w:tc>
        <w:tc>
          <w:tcPr>
            <w:tcW w:w="1830" w:type="dxa"/>
            <w:tcBorders>
              <w:top w:val="single" w:sz="4" w:space="0" w:color="000000"/>
              <w:left w:val="single" w:sz="4" w:space="0" w:color="000000"/>
              <w:bottom w:val="single" w:sz="4" w:space="0" w:color="000000"/>
              <w:right w:val="single" w:sz="4" w:space="0" w:color="000000"/>
            </w:tcBorders>
            <w:vAlign w:val="center"/>
          </w:tcPr>
          <w:p w:rsidR="00504A25" w:rsidRDefault="00504A25" w:rsidP="00EC0018">
            <w:pPr>
              <w:jc w:val="center"/>
            </w:pPr>
            <w:r>
              <w:rPr>
                <w:rFonts w:ascii="Katsoulidis" w:hAnsi="Katsoulidis" w:cs="Katsoulidis"/>
                <w:b/>
                <w:bCs/>
                <w:lang w:val="el-GR"/>
              </w:rPr>
              <w:t>Επιλογής - Υποχρεωτικό</w:t>
            </w:r>
          </w:p>
        </w:tc>
      </w:tr>
      <w:tr w:rsidR="00504A25" w:rsidTr="00245B3C">
        <w:tc>
          <w:tcPr>
            <w:tcW w:w="747"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l-GR"/>
              </w:rPr>
              <w:t>1</w:t>
            </w:r>
            <w:r>
              <w:rPr>
                <w:rFonts w:ascii="Katsoulidis" w:hAnsi="Katsoulidis" w:cs="Katsoulidis"/>
                <w:lang w:val="en-US"/>
              </w:rPr>
              <w:t>7</w:t>
            </w:r>
          </w:p>
        </w:tc>
        <w:tc>
          <w:tcPr>
            <w:tcW w:w="3261" w:type="dxa"/>
            <w:tcBorders>
              <w:top w:val="single" w:sz="4" w:space="0" w:color="000000"/>
              <w:left w:val="single" w:sz="4" w:space="0" w:color="000000"/>
              <w:bottom w:val="single" w:sz="4" w:space="0" w:color="000000"/>
            </w:tcBorders>
            <w:vAlign w:val="center"/>
          </w:tcPr>
          <w:p w:rsidR="00504A25" w:rsidRDefault="00504A25" w:rsidP="00EC0018">
            <w:pPr>
              <w:snapToGrid w:val="0"/>
              <w:jc w:val="center"/>
              <w:rPr>
                <w:rFonts w:ascii="Katsoulidis" w:hAnsi="Katsoulidis" w:cs="Katsoulidis"/>
                <w:lang w:val="el-GR"/>
              </w:rPr>
            </w:pPr>
          </w:p>
          <w:p w:rsidR="00504A25" w:rsidRDefault="00504A25" w:rsidP="00EC0018">
            <w:pPr>
              <w:jc w:val="center"/>
            </w:pPr>
            <w:r>
              <w:rPr>
                <w:rFonts w:ascii="Katsoulidis" w:hAnsi="Katsoulidis" w:cs="Katsoulidis"/>
                <w:lang w:val="el-GR"/>
              </w:rPr>
              <w:t>Διπλωματική Εργασία</w:t>
            </w:r>
          </w:p>
          <w:p w:rsidR="00504A25" w:rsidRDefault="00504A25" w:rsidP="00EC0018">
            <w:pPr>
              <w:jc w:val="center"/>
              <w:rPr>
                <w:rFonts w:ascii="Katsoulidis" w:hAnsi="Katsoulidis" w:cs="Katsoulidis"/>
                <w:lang w:val="el-GR"/>
              </w:rPr>
            </w:pPr>
          </w:p>
        </w:tc>
        <w:tc>
          <w:tcPr>
            <w:tcW w:w="1752" w:type="dxa"/>
            <w:tcBorders>
              <w:top w:val="single" w:sz="4" w:space="0" w:color="000000"/>
              <w:left w:val="single" w:sz="4" w:space="0" w:color="000000"/>
              <w:bottom w:val="single" w:sz="4" w:space="0" w:color="000000"/>
            </w:tcBorders>
            <w:vAlign w:val="center"/>
          </w:tcPr>
          <w:p w:rsidR="00504A25" w:rsidRDefault="00504A25" w:rsidP="00EC0018">
            <w:pPr>
              <w:jc w:val="center"/>
            </w:pPr>
          </w:p>
        </w:tc>
        <w:tc>
          <w:tcPr>
            <w:tcW w:w="1440" w:type="dxa"/>
            <w:tcBorders>
              <w:top w:val="single" w:sz="4" w:space="0" w:color="000000"/>
              <w:left w:val="single" w:sz="4" w:space="0" w:color="000000"/>
              <w:bottom w:val="single" w:sz="4" w:space="0" w:color="000000"/>
            </w:tcBorders>
            <w:vAlign w:val="center"/>
          </w:tcPr>
          <w:p w:rsidR="00504A25" w:rsidRDefault="00504A25" w:rsidP="00EC0018">
            <w:pPr>
              <w:jc w:val="center"/>
            </w:pPr>
            <w:r>
              <w:rPr>
                <w:rFonts w:ascii="Katsoulidis" w:hAnsi="Katsoulidis" w:cs="Katsoulidis"/>
                <w:lang w:val="en-US"/>
              </w:rPr>
              <w:t>30</w:t>
            </w:r>
          </w:p>
        </w:tc>
        <w:tc>
          <w:tcPr>
            <w:tcW w:w="1830" w:type="dxa"/>
            <w:tcBorders>
              <w:top w:val="single" w:sz="4" w:space="0" w:color="000000"/>
              <w:left w:val="single" w:sz="4" w:space="0" w:color="000000"/>
              <w:bottom w:val="single" w:sz="4" w:space="0" w:color="000000"/>
              <w:right w:val="single" w:sz="4" w:space="0" w:color="000000"/>
            </w:tcBorders>
            <w:vAlign w:val="center"/>
          </w:tcPr>
          <w:p w:rsidR="00504A25" w:rsidRDefault="00504A25" w:rsidP="00EC0018">
            <w:pPr>
              <w:jc w:val="center"/>
            </w:pPr>
            <w:r>
              <w:rPr>
                <w:rFonts w:ascii="Katsoulidis" w:hAnsi="Katsoulidis" w:cs="Katsoulidis"/>
                <w:lang w:val="el-GR"/>
              </w:rPr>
              <w:t>Υποχρεωτικό</w:t>
            </w:r>
          </w:p>
        </w:tc>
      </w:tr>
    </w:tbl>
    <w:p w:rsidR="00504A25" w:rsidRPr="00245B3C" w:rsidRDefault="00504A25" w:rsidP="00AB464D">
      <w:pPr>
        <w:pStyle w:val="Default"/>
        <w:jc w:val="both"/>
        <w:rPr>
          <w:rFonts w:ascii="Katsoulidis" w:hAnsi="Katsoulidis"/>
        </w:rPr>
      </w:pPr>
      <w:r w:rsidRPr="00245B3C">
        <w:rPr>
          <w:rFonts w:ascii="Katsoulidis" w:hAnsi="Katsoulidis"/>
        </w:rPr>
        <w:t>(*)</w:t>
      </w:r>
      <w:r w:rsidR="00AB464D">
        <w:rPr>
          <w:rFonts w:ascii="Katsoulidis" w:hAnsi="Katsoulidis"/>
        </w:rPr>
        <w:t xml:space="preserve"> </w:t>
      </w:r>
      <w:r w:rsidRPr="00245B3C">
        <w:rPr>
          <w:rFonts w:ascii="Katsoulidis" w:hAnsi="Katsoulidis"/>
        </w:rPr>
        <w:t xml:space="preserve">Επιλέγονται υποχρεωτικά δύο (2) μαθήματα με </w:t>
      </w:r>
      <w:r w:rsidR="00AB464D" w:rsidRPr="00245B3C">
        <w:rPr>
          <w:rFonts w:ascii="Katsoulidis" w:hAnsi="Katsoulidis"/>
        </w:rPr>
        <w:t>κριτήριο</w:t>
      </w:r>
      <w:r w:rsidR="00AD4FF0" w:rsidRPr="00245B3C">
        <w:rPr>
          <w:rFonts w:ascii="Katsoulidis" w:hAnsi="Katsoulidis"/>
        </w:rPr>
        <w:t xml:space="preserve"> </w:t>
      </w:r>
      <w:r w:rsidRPr="00245B3C">
        <w:rPr>
          <w:rFonts w:ascii="Katsoulidis" w:hAnsi="Katsoulidis"/>
        </w:rPr>
        <w:t>το θέμα της Μεταπτυχιακής Εργασίας (βλ. κατωτέρω) και κατόπιν συνεννόησης με τη Συντονιστική Επιτροπή.</w:t>
      </w:r>
    </w:p>
    <w:p w:rsidR="00504A25" w:rsidRPr="00245B3C" w:rsidRDefault="00504A25" w:rsidP="00AB464D">
      <w:pPr>
        <w:pStyle w:val="Default"/>
        <w:jc w:val="both"/>
        <w:rPr>
          <w:rFonts w:ascii="Katsoulidis" w:hAnsi="Katsoulidis"/>
        </w:rPr>
      </w:pPr>
      <w:r w:rsidRPr="00245B3C">
        <w:rPr>
          <w:rFonts w:ascii="Katsoulidis" w:hAnsi="Katsoulidis"/>
        </w:rPr>
        <w:t>Για την επιτυχή περάτωση των σπουδών, κάθε μεταπτυχιακός φοιτητής πρέπει να παρακολουθήσει, ασκηθεί και εξεταστεί με επιτυχία</w:t>
      </w:r>
      <w:r w:rsidR="00AB464D">
        <w:rPr>
          <w:rFonts w:ascii="Katsoulidis" w:hAnsi="Katsoulidis"/>
        </w:rPr>
        <w:t xml:space="preserve"> </w:t>
      </w:r>
      <w:r w:rsidRPr="00245B3C">
        <w:rPr>
          <w:rFonts w:ascii="Katsoulidis" w:hAnsi="Katsoulidis"/>
        </w:rPr>
        <w:t>στα έντεκα (11) υποχρεωτικά μαθήματα</w:t>
      </w:r>
      <w:r w:rsidR="007841C5" w:rsidRPr="00AB464D">
        <w:rPr>
          <w:rFonts w:ascii="Katsoulidis" w:hAnsi="Katsoulidis"/>
        </w:rPr>
        <w:t xml:space="preserve"> </w:t>
      </w:r>
      <w:r w:rsidR="00AD4FF0" w:rsidRPr="00245B3C">
        <w:rPr>
          <w:rFonts w:ascii="Katsoulidis" w:hAnsi="Katsoulidis"/>
        </w:rPr>
        <w:t>σε δυο (2) τουλάχιστον μαθήματα επιλογής,</w:t>
      </w:r>
      <w:r w:rsidR="00AD4FF0" w:rsidRPr="00AD4FF0">
        <w:rPr>
          <w:rFonts w:ascii="Katsoulidis" w:hAnsi="Katsoulidis"/>
        </w:rPr>
        <w:t xml:space="preserve"> </w:t>
      </w:r>
      <w:r w:rsidR="00AD4FF0" w:rsidRPr="00245B3C">
        <w:rPr>
          <w:rFonts w:ascii="Katsoulidis" w:hAnsi="Katsoulidis"/>
        </w:rPr>
        <w:t xml:space="preserve">και στη Μεταπτυχιακή Διπλωματική Εργασία. </w:t>
      </w:r>
      <w:r w:rsidRPr="00245B3C">
        <w:rPr>
          <w:rFonts w:ascii="Katsoulidis" w:hAnsi="Katsoulidis"/>
        </w:rPr>
        <w:t xml:space="preserve">Κάθε μεταπτυχιακός φοιτητής θεωρείται ότι έχει παρακολουθήσει κάποιο μάθημα </w:t>
      </w:r>
      <w:r w:rsidR="007841C5" w:rsidRPr="00AB464D">
        <w:rPr>
          <w:rFonts w:ascii="Katsoulidis" w:hAnsi="Katsoulidis"/>
        </w:rPr>
        <w:t xml:space="preserve">- </w:t>
      </w:r>
      <w:r w:rsidRPr="00245B3C">
        <w:rPr>
          <w:rFonts w:ascii="Katsoulidis" w:hAnsi="Katsoulidis"/>
        </w:rPr>
        <w:t xml:space="preserve">και επομένως έχει δικαίωμα συμμετοχής στις εξετάσεις </w:t>
      </w:r>
      <w:r w:rsidR="007841C5" w:rsidRPr="00AB464D">
        <w:rPr>
          <w:rFonts w:ascii="Katsoulidis" w:hAnsi="Katsoulidis"/>
        </w:rPr>
        <w:t xml:space="preserve">- </w:t>
      </w:r>
      <w:r w:rsidRPr="00245B3C">
        <w:rPr>
          <w:rFonts w:ascii="Katsoulidis" w:hAnsi="Katsoulidis"/>
        </w:rPr>
        <w:t xml:space="preserve">μόνο αν έχει λιγότερες από δύο (2) απουσίες </w:t>
      </w:r>
      <w:r w:rsidR="007841C5" w:rsidRPr="00245B3C">
        <w:rPr>
          <w:rFonts w:ascii="Katsoulidis" w:hAnsi="Katsoulidis"/>
        </w:rPr>
        <w:t>σ</w:t>
      </w:r>
      <w:r w:rsidR="007841C5">
        <w:rPr>
          <w:rFonts w:ascii="Katsoulidis" w:hAnsi="Katsoulidis"/>
        </w:rPr>
        <w:t>’</w:t>
      </w:r>
      <w:r w:rsidR="007841C5" w:rsidRPr="00245B3C">
        <w:rPr>
          <w:rFonts w:ascii="Katsoulidis" w:hAnsi="Katsoulidis"/>
        </w:rPr>
        <w:t xml:space="preserve"> </w:t>
      </w:r>
      <w:r w:rsidRPr="00245B3C">
        <w:rPr>
          <w:rFonts w:ascii="Katsoulidis" w:hAnsi="Katsoulidis"/>
        </w:rPr>
        <w:t xml:space="preserve">αυτό, όπως αυτό αποδεικνύεται από τα </w:t>
      </w:r>
      <w:proofErr w:type="spellStart"/>
      <w:r w:rsidRPr="00245B3C">
        <w:rPr>
          <w:rFonts w:ascii="Katsoulidis" w:hAnsi="Katsoulidis"/>
        </w:rPr>
        <w:t>παρουσιολόγια</w:t>
      </w:r>
      <w:proofErr w:type="spellEnd"/>
      <w:r w:rsidRPr="00245B3C">
        <w:rPr>
          <w:rFonts w:ascii="Katsoulidis" w:hAnsi="Katsoulidis"/>
        </w:rPr>
        <w:t xml:space="preserve"> κάθε</w:t>
      </w:r>
      <w:r w:rsidR="00AB464D">
        <w:rPr>
          <w:rFonts w:ascii="Katsoulidis" w:hAnsi="Katsoulidis"/>
        </w:rPr>
        <w:t xml:space="preserve"> </w:t>
      </w:r>
      <w:r w:rsidR="007841C5">
        <w:rPr>
          <w:rFonts w:ascii="Katsoulidis" w:hAnsi="Katsoulidis"/>
        </w:rPr>
        <w:t>μαθήματος</w:t>
      </w:r>
      <w:r w:rsidR="00AB464D">
        <w:rPr>
          <w:rFonts w:ascii="Katsoulidis" w:hAnsi="Katsoulidis"/>
        </w:rPr>
        <w:t xml:space="preserve"> </w:t>
      </w:r>
      <w:r w:rsidRPr="00245B3C">
        <w:rPr>
          <w:rFonts w:ascii="Katsoulidis" w:hAnsi="Katsoulidis"/>
        </w:rPr>
        <w:t xml:space="preserve">με </w:t>
      </w:r>
      <w:r w:rsidR="007841C5">
        <w:rPr>
          <w:rFonts w:ascii="Katsoulidis" w:hAnsi="Katsoulidis"/>
        </w:rPr>
        <w:t xml:space="preserve">τις </w:t>
      </w:r>
      <w:r w:rsidR="007841C5" w:rsidRPr="00245B3C">
        <w:rPr>
          <w:rFonts w:ascii="Katsoulidis" w:hAnsi="Katsoulidis"/>
        </w:rPr>
        <w:t>υπογραφ</w:t>
      </w:r>
      <w:r w:rsidR="007841C5">
        <w:rPr>
          <w:rFonts w:ascii="Katsoulidis" w:hAnsi="Katsoulidis"/>
        </w:rPr>
        <w:t>ές των φοιτητών</w:t>
      </w:r>
      <w:r w:rsidR="007841C5" w:rsidRPr="00245B3C">
        <w:rPr>
          <w:rFonts w:ascii="Katsoulidis" w:hAnsi="Katsoulidis"/>
        </w:rPr>
        <w:t xml:space="preserve"> </w:t>
      </w:r>
      <w:r w:rsidRPr="00245B3C">
        <w:rPr>
          <w:rFonts w:ascii="Katsoulidis" w:hAnsi="Katsoulidis"/>
        </w:rPr>
        <w:t>(Παραδόσεις &amp; Ασκήσεις). Το ποσοστό συμμετοχής των εργαστηριακών ασκήσεων και των εργασιών στον τελικό βαθμό του κάθε μαθήματος καθορίζεται για κάθε μάθημα ξεχωριστά με ευθύνη του συντονιστή του μαθήματος και του διδάσκοντα.</w:t>
      </w:r>
    </w:p>
    <w:p w:rsidR="00504A25" w:rsidRPr="00245B3C" w:rsidRDefault="00504A25" w:rsidP="00AB464D">
      <w:pPr>
        <w:pStyle w:val="Default"/>
        <w:jc w:val="both"/>
        <w:rPr>
          <w:rFonts w:ascii="Katsoulidis" w:hAnsi="Katsoulidis"/>
        </w:rPr>
      </w:pPr>
      <w:r w:rsidRPr="00245B3C">
        <w:rPr>
          <w:rFonts w:ascii="Katsoulidis" w:hAnsi="Katsoulidis"/>
        </w:rPr>
        <w:t>Κάθε επιτυχώς εξεταζόμενο μάθημα πιστώνεται στον Μ.Φ. με έξι (6) πιστωτικές μονάδες</w:t>
      </w:r>
      <w:r w:rsidR="007841C5">
        <w:rPr>
          <w:rFonts w:ascii="Katsoulidis" w:hAnsi="Katsoulidis"/>
        </w:rPr>
        <w:t>,</w:t>
      </w:r>
      <w:r w:rsidRPr="00245B3C">
        <w:rPr>
          <w:rFonts w:ascii="Katsoulidis" w:hAnsi="Katsoulidis"/>
        </w:rPr>
        <w:t xml:space="preserve"> βάσει του συστήματος ECTS. Για την απόκτηση του πτυχίου κάθε Μ.Φ. πρέπει να εξετασθεί με επιτυχία στα έντεκα (11) Υποχρεωτικά Μαθήματα (σύνολο 66 ECTS) και τουλάχιστον σε δύο (2) από τα Μαθήματα Επιλογής (σύνολο 12 ECTS), και τέλος να συγγράψει και να </w:t>
      </w:r>
      <w:r w:rsidRPr="00245B3C">
        <w:rPr>
          <w:rFonts w:ascii="Katsoulidis" w:hAnsi="Katsoulidis"/>
        </w:rPr>
        <w:lastRenderedPageBreak/>
        <w:t xml:space="preserve">παρουσιάσει Διπλωματική Εργασία (42 ECTS). Ο αριθμός </w:t>
      </w:r>
      <w:r w:rsidR="004E600A">
        <w:rPr>
          <w:rFonts w:ascii="Katsoulidis" w:hAnsi="Katsoulidis"/>
        </w:rPr>
        <w:t xml:space="preserve">των </w:t>
      </w:r>
      <w:r w:rsidRPr="00245B3C">
        <w:rPr>
          <w:rFonts w:ascii="Katsoulidis" w:hAnsi="Katsoulidis"/>
        </w:rPr>
        <w:t xml:space="preserve">ECTS που απαιτούνται για τη λήψη του </w:t>
      </w:r>
      <w:r w:rsidR="004E600A">
        <w:rPr>
          <w:rFonts w:ascii="Katsoulidis" w:hAnsi="Katsoulidis"/>
        </w:rPr>
        <w:t>Διπλώματος Μεταπτυχιακών Σπουδών (</w:t>
      </w:r>
      <w:r w:rsidRPr="00245B3C">
        <w:rPr>
          <w:rFonts w:ascii="Katsoulidis" w:hAnsi="Katsoulidis"/>
        </w:rPr>
        <w:t>ΔΜΣ</w:t>
      </w:r>
      <w:r w:rsidR="004E600A">
        <w:rPr>
          <w:rFonts w:ascii="Katsoulidis" w:hAnsi="Katsoulidis"/>
        </w:rPr>
        <w:t>)</w:t>
      </w:r>
      <w:r w:rsidRPr="00245B3C">
        <w:rPr>
          <w:rFonts w:ascii="Katsoulidis" w:hAnsi="Katsoulidis"/>
        </w:rPr>
        <w:t xml:space="preserve"> είναι 120. Για τον υπολογισμό του βαθμού πτυχίου </w:t>
      </w:r>
      <w:proofErr w:type="spellStart"/>
      <w:r w:rsidRPr="00245B3C">
        <w:rPr>
          <w:rFonts w:ascii="Katsoulidis" w:hAnsi="Katsoulidis"/>
        </w:rPr>
        <w:t>προσμετρώνται</w:t>
      </w:r>
      <w:proofErr w:type="spellEnd"/>
      <w:r w:rsidRPr="00245B3C">
        <w:rPr>
          <w:rFonts w:ascii="Katsoulidis" w:hAnsi="Katsoulidis"/>
        </w:rPr>
        <w:t xml:space="preserve"> κατά 70% ο μέσος όρος των επιτυχώς </w:t>
      </w:r>
      <w:proofErr w:type="spellStart"/>
      <w:r w:rsidRPr="00245B3C">
        <w:rPr>
          <w:rFonts w:ascii="Katsoulidis" w:hAnsi="Katsoulidis"/>
        </w:rPr>
        <w:t>εξετασθέντων</w:t>
      </w:r>
      <w:proofErr w:type="spellEnd"/>
      <w:r w:rsidRPr="00245B3C">
        <w:rPr>
          <w:rFonts w:ascii="Katsoulidis" w:hAnsi="Katsoulidis"/>
        </w:rPr>
        <w:t xml:space="preserve"> μαθημάτων (Υποχρεωτικά και Επιλογής), και κατά 30% ο βαθμός της Διπλωματικής Εργασίας. Η επιλογή των Μαθημάτων Επιλογής του Γ’ Εξαμήνου γίνεται </w:t>
      </w:r>
      <w:r w:rsidR="004E600A" w:rsidRPr="00245B3C">
        <w:rPr>
          <w:rFonts w:ascii="Katsoulidis" w:hAnsi="Katsoulidis"/>
        </w:rPr>
        <w:t>από το</w:t>
      </w:r>
      <w:r w:rsidR="004E600A">
        <w:rPr>
          <w:rFonts w:ascii="Katsoulidis" w:hAnsi="Katsoulidis"/>
        </w:rPr>
        <w:t>ν</w:t>
      </w:r>
      <w:r w:rsidR="004E600A" w:rsidRPr="00245B3C">
        <w:rPr>
          <w:rFonts w:ascii="Katsoulidis" w:hAnsi="Katsoulidis"/>
        </w:rPr>
        <w:t xml:space="preserve"> Μεταπτυχιακό Φοιτητή </w:t>
      </w:r>
      <w:r w:rsidRPr="00245B3C">
        <w:rPr>
          <w:rFonts w:ascii="Katsoulidis" w:hAnsi="Katsoulidis"/>
        </w:rPr>
        <w:t xml:space="preserve">στα τέλη του Β’ Εξαμήνου </w:t>
      </w:r>
      <w:r w:rsidR="004E600A">
        <w:rPr>
          <w:rFonts w:ascii="Katsoulidis" w:hAnsi="Katsoulidis"/>
        </w:rPr>
        <w:t xml:space="preserve">, </w:t>
      </w:r>
      <w:r w:rsidRPr="00245B3C">
        <w:rPr>
          <w:rFonts w:ascii="Katsoulidis" w:hAnsi="Katsoulidis"/>
        </w:rPr>
        <w:t xml:space="preserve">με </w:t>
      </w:r>
      <w:r w:rsidR="004E600A">
        <w:rPr>
          <w:rFonts w:ascii="Katsoulidis" w:hAnsi="Katsoulidis"/>
        </w:rPr>
        <w:t xml:space="preserve">τη </w:t>
      </w:r>
      <w:r w:rsidRPr="00245B3C">
        <w:rPr>
          <w:rFonts w:ascii="Katsoulidis" w:hAnsi="Katsoulidis"/>
        </w:rPr>
        <w:t>συμπλήρωση σχετικού εντύπου που κατατίθεται στη Γραμματεία του ΠΜΣ. Αν κάποιος μεταπτυχιακός φοιτητής έχει συμπληρώσει περισσότερα από δύο (2) κατ’ επιλογή μαθήματα, πρέπει να επιλέξει δύο (2) από αυτά για να προσμετρηθούν στον υπολογισμό του τελικού βαθμού</w:t>
      </w:r>
      <w:r w:rsidR="004E600A">
        <w:rPr>
          <w:rFonts w:ascii="Katsoulidis" w:hAnsi="Katsoulidis"/>
        </w:rPr>
        <w:t>,</w:t>
      </w:r>
      <w:r w:rsidRPr="00245B3C">
        <w:rPr>
          <w:rFonts w:ascii="Katsoulidis" w:hAnsi="Katsoulidis"/>
        </w:rPr>
        <w:t xml:space="preserve"> και να ενημερώσει τη Γραμματεία του Τμήματος Βιολογίας. </w:t>
      </w:r>
    </w:p>
    <w:p w:rsidR="00504A25" w:rsidRDefault="00504A25" w:rsidP="00EC0018">
      <w:pPr>
        <w:pStyle w:val="a6"/>
        <w:pageBreakBefore/>
        <w:tabs>
          <w:tab w:val="left" w:pos="8280"/>
        </w:tabs>
        <w:rPr>
          <w:rFonts w:ascii="Katsoulidis" w:hAnsi="Katsoulidis" w:cs="Katsoulidis"/>
        </w:rPr>
      </w:pPr>
    </w:p>
    <w:p w:rsidR="00504A25" w:rsidRPr="00D248B9" w:rsidRDefault="00504A25" w:rsidP="00EC0018">
      <w:pPr>
        <w:pStyle w:val="Heading"/>
        <w:rPr>
          <w:lang w:val="el-GR"/>
        </w:rPr>
      </w:pPr>
      <w:r w:rsidRPr="00022CD4">
        <w:rPr>
          <w:rFonts w:ascii="Katsoulidis" w:hAnsi="Katsoulidis" w:cs="Katsoulidis"/>
          <w:spacing w:val="26"/>
          <w:sz w:val="28"/>
          <w:lang w:val="el-GR"/>
        </w:rPr>
        <w:t xml:space="preserve">Ενδεικτικό Ωρολόγιο Πρόγραμμα </w:t>
      </w:r>
      <w:r>
        <w:rPr>
          <w:rFonts w:ascii="Katsoulidis" w:hAnsi="Katsoulidis" w:cs="Katsoulidis"/>
          <w:spacing w:val="26"/>
          <w:sz w:val="28"/>
          <w:lang w:val="el-GR"/>
        </w:rPr>
        <w:t>201</w:t>
      </w:r>
      <w:r w:rsidRPr="00D248B9">
        <w:rPr>
          <w:rFonts w:ascii="Katsoulidis" w:hAnsi="Katsoulidis" w:cs="Katsoulidis"/>
          <w:spacing w:val="26"/>
          <w:sz w:val="28"/>
          <w:lang w:val="el-GR"/>
        </w:rPr>
        <w:t>8</w:t>
      </w:r>
      <w:r w:rsidRPr="00022CD4">
        <w:rPr>
          <w:rFonts w:ascii="Katsoulidis" w:hAnsi="Katsoulidis" w:cs="Katsoulidis"/>
          <w:spacing w:val="26"/>
          <w:sz w:val="28"/>
          <w:lang w:val="el-GR"/>
        </w:rPr>
        <w:t>-20</w:t>
      </w:r>
      <w:r w:rsidRPr="00D248B9">
        <w:rPr>
          <w:rFonts w:ascii="Katsoulidis" w:hAnsi="Katsoulidis" w:cs="Katsoulidis"/>
          <w:spacing w:val="26"/>
          <w:sz w:val="28"/>
          <w:lang w:val="el-GR"/>
        </w:rPr>
        <w:t>19</w:t>
      </w:r>
    </w:p>
    <w:p w:rsidR="00504A25" w:rsidRPr="00EC0018" w:rsidRDefault="00331D24" w:rsidP="00EC0018">
      <w:pPr>
        <w:pStyle w:val="a6"/>
        <w:rPr>
          <w:rFonts w:ascii="Katsoulidis" w:hAnsi="Katsoulidis" w:cs="Katsoulidis"/>
          <w:spacing w:val="26"/>
          <w:sz w:val="20"/>
          <w:lang w:eastAsia="el-GR"/>
        </w:rPr>
      </w:pPr>
      <w:r w:rsidRPr="00331D24">
        <w:rPr>
          <w:noProof/>
          <w:lang w:val="en-US" w:eastAsia="en-US" w:bidi="he-IL"/>
        </w:rPr>
        <w:pict>
          <v:line id="_x0000_s1032" style="position:absolute;left:0;text-align:left;z-index:251657728" from="0,1.9pt" to="441pt,1.9pt" strokecolor="#9cf" strokeweight=".53mm">
            <v:stroke color2="#630" joinstyle="miter" endcap="square"/>
          </v:line>
        </w:pict>
      </w:r>
    </w:p>
    <w:p w:rsidR="00504A25" w:rsidRDefault="00504A25" w:rsidP="00EC0018">
      <w:pPr>
        <w:pStyle w:val="a6"/>
        <w:jc w:val="center"/>
        <w:rPr>
          <w:rFonts w:ascii="Katsoulidis" w:hAnsi="Katsoulidis" w:cs="Katsoulidis"/>
          <w:b/>
          <w:bCs/>
        </w:rPr>
      </w:pPr>
    </w:p>
    <w:p w:rsidR="00504A25" w:rsidRDefault="00504A25" w:rsidP="00EC0018">
      <w:pPr>
        <w:pStyle w:val="a6"/>
        <w:jc w:val="center"/>
      </w:pPr>
      <w:r>
        <w:rPr>
          <w:rFonts w:ascii="Katsoulidis" w:hAnsi="Katsoulidis" w:cs="Katsoulidis"/>
          <w:b/>
          <w:bCs/>
        </w:rPr>
        <w:t>ΠΡΟΓΡΑΜΜΑ ΜΕΤΑΠΤΥΧΙΑΚΩΝ ΣΠΟΥΔΩΝ</w:t>
      </w:r>
    </w:p>
    <w:p w:rsidR="00504A25" w:rsidRPr="00EC0018" w:rsidRDefault="00331D24" w:rsidP="00EC0018">
      <w:pPr>
        <w:pStyle w:val="a6"/>
        <w:jc w:val="center"/>
        <w:rPr>
          <w:rFonts w:ascii="Katsoulidis" w:hAnsi="Katsoulidis" w:cs="Katsoulidis"/>
          <w:b/>
          <w:bCs/>
          <w:sz w:val="20"/>
          <w:lang w:eastAsia="el-GR"/>
        </w:rPr>
      </w:pPr>
      <w:r w:rsidRPr="00331D24">
        <w:rPr>
          <w:noProof/>
          <w:lang w:val="en-US" w:eastAsia="en-US" w:bidi="he-IL"/>
        </w:rPr>
        <w:pict>
          <v:shape id="_x0000_s1033" type="#_x0000_t202" style="position:absolute;left:0;text-align:left;margin-left:9pt;margin-top:4.9pt;width:422.85pt;height:26.85pt;z-index:251658752;mso-wrap-distance-left:9.05pt;mso-wrap-distance-right:9.05pt" stroked="f">
            <v:fill color2="black"/>
            <v:textbox inset="0,0,0,0">
              <w:txbxContent>
                <w:p w:rsidR="004821FE" w:rsidRDefault="004821FE" w:rsidP="00EC0018">
                  <w:pPr>
                    <w:pStyle w:val="1"/>
                  </w:pPr>
                  <w:r>
                    <w:rPr>
                      <w:rFonts w:ascii="Katsoulidis" w:hAnsi="Katsoulidis" w:cs="Katsoulidis"/>
                    </w:rPr>
                    <w:t>ΒΙΟΠΛΗΡΟΦΟΡΙΚΗ-ΥΠΟΛΟΓΙΣΤΙΚΗ ΒΙΟΛΟΓΙΑ</w:t>
                  </w:r>
                </w:p>
              </w:txbxContent>
            </v:textbox>
          </v:shape>
        </w:pict>
      </w:r>
    </w:p>
    <w:p w:rsidR="00504A25" w:rsidRPr="00EC0018" w:rsidRDefault="00504A25" w:rsidP="00EC0018">
      <w:pPr>
        <w:pStyle w:val="a6"/>
        <w:rPr>
          <w:rFonts w:ascii="Katsoulidis" w:hAnsi="Katsoulidis" w:cs="Katsoulidis"/>
          <w:b/>
          <w:bCs/>
          <w:sz w:val="20"/>
          <w:lang w:eastAsia="el-GR"/>
        </w:rPr>
      </w:pPr>
    </w:p>
    <w:p w:rsidR="00504A25" w:rsidRPr="00EC0018" w:rsidRDefault="00504A25" w:rsidP="00EC0018">
      <w:pPr>
        <w:pStyle w:val="a6"/>
        <w:rPr>
          <w:rFonts w:ascii="Katsoulidis" w:hAnsi="Katsoulidis" w:cs="Katsoulidis"/>
          <w:b/>
          <w:bCs/>
          <w:sz w:val="20"/>
          <w:lang w:eastAsia="el-GR"/>
        </w:rPr>
      </w:pPr>
    </w:p>
    <w:p w:rsidR="00504A25" w:rsidRDefault="00504A25" w:rsidP="00EC0018">
      <w:pPr>
        <w:pStyle w:val="a6"/>
        <w:jc w:val="center"/>
      </w:pPr>
      <w:r>
        <w:rPr>
          <w:rFonts w:ascii="Katsoulidis" w:hAnsi="Katsoulidis" w:cs="Katsoulidis"/>
          <w:b/>
          <w:bCs/>
        </w:rPr>
        <w:t>Α΄ ΕΞΑΜΗΝΟΥ</w:t>
      </w:r>
    </w:p>
    <w:p w:rsidR="00504A25" w:rsidRDefault="00504A25" w:rsidP="00EC0018">
      <w:pPr>
        <w:pStyle w:val="a6"/>
        <w:jc w:val="center"/>
        <w:rPr>
          <w:rFonts w:ascii="Katsoulidis" w:hAnsi="Katsoulidis" w:cs="Katsoulidis"/>
          <w:b/>
          <w:bCs/>
        </w:rPr>
      </w:pPr>
    </w:p>
    <w:tbl>
      <w:tblPr>
        <w:tblW w:w="9030" w:type="dxa"/>
        <w:tblInd w:w="-190" w:type="dxa"/>
        <w:tblLayout w:type="fixed"/>
        <w:tblCellMar>
          <w:left w:w="0" w:type="dxa"/>
          <w:right w:w="0" w:type="dxa"/>
        </w:tblCellMar>
        <w:tblLook w:val="0000"/>
      </w:tblPr>
      <w:tblGrid>
        <w:gridCol w:w="1800"/>
        <w:gridCol w:w="1800"/>
        <w:gridCol w:w="1800"/>
        <w:gridCol w:w="1800"/>
        <w:gridCol w:w="1830"/>
      </w:tblGrid>
      <w:tr w:rsidR="00504A25" w:rsidTr="00245B3C">
        <w:trPr>
          <w:trHeight w:val="405"/>
        </w:trPr>
        <w:tc>
          <w:tcPr>
            <w:tcW w:w="1800" w:type="dxa"/>
            <w:tcBorders>
              <w:top w:val="single" w:sz="4" w:space="0" w:color="000000"/>
              <w:left w:val="single" w:sz="4" w:space="0" w:color="000000"/>
              <w:bottom w:val="single" w:sz="4" w:space="0" w:color="000000"/>
            </w:tcBorders>
            <w:vAlign w:val="bottom"/>
          </w:tcPr>
          <w:p w:rsidR="00504A25" w:rsidRDefault="00504A25" w:rsidP="00EC0018">
            <w:pPr>
              <w:jc w:val="center"/>
            </w:pPr>
            <w:r>
              <w:rPr>
                <w:rFonts w:ascii="Katsoulidis" w:hAnsi="Katsoulidis" w:cs="Katsoulidis"/>
                <w:b/>
                <w:bCs/>
                <w:sz w:val="22"/>
                <w:szCs w:val="22"/>
                <w:lang w:val="el-GR"/>
              </w:rPr>
              <w:t>ΔΕΥΤΕΡΑ</w:t>
            </w:r>
          </w:p>
        </w:tc>
        <w:tc>
          <w:tcPr>
            <w:tcW w:w="1800" w:type="dxa"/>
            <w:tcBorders>
              <w:top w:val="single" w:sz="4" w:space="0" w:color="000000"/>
              <w:left w:val="single" w:sz="4" w:space="0" w:color="000000"/>
              <w:bottom w:val="single" w:sz="4" w:space="0" w:color="000000"/>
            </w:tcBorders>
            <w:vAlign w:val="bottom"/>
          </w:tcPr>
          <w:p w:rsidR="00504A25" w:rsidRDefault="00504A25" w:rsidP="00EC0018">
            <w:pPr>
              <w:jc w:val="center"/>
            </w:pPr>
            <w:r>
              <w:rPr>
                <w:rFonts w:ascii="Katsoulidis" w:hAnsi="Katsoulidis" w:cs="Katsoulidis"/>
                <w:b/>
                <w:bCs/>
                <w:sz w:val="22"/>
                <w:szCs w:val="22"/>
                <w:lang w:val="el-GR"/>
              </w:rPr>
              <w:t>ΤΡΙΤΗ</w:t>
            </w:r>
          </w:p>
        </w:tc>
        <w:tc>
          <w:tcPr>
            <w:tcW w:w="1800" w:type="dxa"/>
            <w:tcBorders>
              <w:top w:val="single" w:sz="4" w:space="0" w:color="000000"/>
              <w:left w:val="single" w:sz="4" w:space="0" w:color="000000"/>
              <w:bottom w:val="single" w:sz="4" w:space="0" w:color="000000"/>
            </w:tcBorders>
            <w:vAlign w:val="bottom"/>
          </w:tcPr>
          <w:p w:rsidR="00504A25" w:rsidRDefault="00504A25" w:rsidP="00EC0018">
            <w:pPr>
              <w:jc w:val="center"/>
            </w:pPr>
            <w:r>
              <w:rPr>
                <w:rFonts w:ascii="Katsoulidis" w:hAnsi="Katsoulidis" w:cs="Katsoulidis"/>
                <w:b/>
                <w:bCs/>
                <w:sz w:val="22"/>
                <w:szCs w:val="22"/>
                <w:lang w:val="el-GR"/>
              </w:rPr>
              <w:t>ΤΕΤΑΡΤΗ</w:t>
            </w:r>
          </w:p>
        </w:tc>
        <w:tc>
          <w:tcPr>
            <w:tcW w:w="1800" w:type="dxa"/>
            <w:tcBorders>
              <w:top w:val="single" w:sz="4" w:space="0" w:color="000000"/>
              <w:left w:val="single" w:sz="4" w:space="0" w:color="000000"/>
              <w:bottom w:val="single" w:sz="4" w:space="0" w:color="000000"/>
            </w:tcBorders>
            <w:vAlign w:val="bottom"/>
          </w:tcPr>
          <w:p w:rsidR="00504A25" w:rsidRDefault="00504A25" w:rsidP="00EC0018">
            <w:pPr>
              <w:jc w:val="center"/>
            </w:pPr>
            <w:r>
              <w:rPr>
                <w:rFonts w:ascii="Katsoulidis" w:hAnsi="Katsoulidis" w:cs="Katsoulidis"/>
                <w:b/>
                <w:bCs/>
                <w:sz w:val="22"/>
                <w:szCs w:val="22"/>
                <w:lang w:val="el-GR"/>
              </w:rPr>
              <w:t>ΠΕΜΠΤΗ</w:t>
            </w:r>
          </w:p>
        </w:tc>
        <w:tc>
          <w:tcPr>
            <w:tcW w:w="1830" w:type="dxa"/>
            <w:tcBorders>
              <w:top w:val="single" w:sz="4" w:space="0" w:color="000000"/>
              <w:left w:val="single" w:sz="4" w:space="0" w:color="000000"/>
              <w:bottom w:val="single" w:sz="4" w:space="0" w:color="000000"/>
              <w:right w:val="single" w:sz="4" w:space="0" w:color="000000"/>
            </w:tcBorders>
            <w:vAlign w:val="bottom"/>
          </w:tcPr>
          <w:p w:rsidR="00504A25" w:rsidRDefault="00504A25" w:rsidP="00EC0018">
            <w:pPr>
              <w:jc w:val="center"/>
            </w:pPr>
            <w:r>
              <w:rPr>
                <w:rFonts w:ascii="Katsoulidis" w:eastAsia="Arial Unicode MS" w:hAnsi="Katsoulidis" w:cs="Katsoulidis"/>
                <w:b/>
                <w:bCs/>
                <w:sz w:val="22"/>
                <w:szCs w:val="22"/>
                <w:lang w:val="el-GR"/>
              </w:rPr>
              <w:t>ΠΑΡΑΣΚΕΥΗ</w:t>
            </w:r>
          </w:p>
        </w:tc>
      </w:tr>
      <w:tr w:rsidR="00504A25" w:rsidRPr="00732A9C" w:rsidTr="00245B3C">
        <w:trPr>
          <w:cantSplit/>
          <w:trHeight w:val="945"/>
        </w:trPr>
        <w:tc>
          <w:tcPr>
            <w:tcW w:w="1800" w:type="dxa"/>
            <w:tcBorders>
              <w:left w:val="single" w:sz="4" w:space="0" w:color="000000"/>
              <w:bottom w:val="single" w:sz="4" w:space="0" w:color="000000"/>
            </w:tcBorders>
            <w:vAlign w:val="center"/>
          </w:tcPr>
          <w:p w:rsidR="00504A25" w:rsidRPr="00EC0018" w:rsidRDefault="00504A25" w:rsidP="00EC0018">
            <w:pPr>
              <w:jc w:val="center"/>
              <w:rPr>
                <w:lang w:val="el-GR"/>
              </w:rPr>
            </w:pPr>
            <w:r>
              <w:rPr>
                <w:rFonts w:ascii="Katsoulidis" w:hAnsi="Katsoulidis" w:cs="Katsoulidis"/>
                <w:i/>
                <w:iCs/>
                <w:sz w:val="22"/>
                <w:szCs w:val="22"/>
                <w:lang w:val="el-GR"/>
              </w:rPr>
              <w:t>Αρχές &amp; Μέθοδοι Βιοπληροφορικής</w:t>
            </w:r>
          </w:p>
          <w:p w:rsidR="00504A25" w:rsidRPr="00EC0018" w:rsidRDefault="00504A25" w:rsidP="00EC0018">
            <w:pPr>
              <w:jc w:val="center"/>
              <w:rPr>
                <w:lang w:val="el-GR"/>
              </w:rPr>
            </w:pPr>
            <w:r>
              <w:rPr>
                <w:rFonts w:ascii="Katsoulidis" w:hAnsi="Katsoulidis" w:cs="Katsoulidis"/>
                <w:sz w:val="22"/>
                <w:szCs w:val="22"/>
                <w:lang w:val="el-GR"/>
              </w:rPr>
              <w:t>4:00 μμ-7:00 μμ</w:t>
            </w:r>
          </w:p>
        </w:tc>
        <w:tc>
          <w:tcPr>
            <w:tcW w:w="1800" w:type="dxa"/>
            <w:tcBorders>
              <w:left w:val="single" w:sz="4" w:space="0" w:color="000000"/>
              <w:bottom w:val="single" w:sz="4" w:space="0" w:color="000000"/>
            </w:tcBorders>
            <w:vAlign w:val="center"/>
          </w:tcPr>
          <w:p w:rsidR="00504A25" w:rsidRPr="00EC0018" w:rsidRDefault="00504A25" w:rsidP="00EC0018">
            <w:pPr>
              <w:jc w:val="center"/>
              <w:rPr>
                <w:lang w:val="el-GR"/>
              </w:rPr>
            </w:pPr>
            <w:r>
              <w:rPr>
                <w:rFonts w:ascii="Katsoulidis" w:hAnsi="Katsoulidis" w:cs="Katsoulidis"/>
                <w:i/>
                <w:iCs/>
                <w:sz w:val="22"/>
                <w:szCs w:val="22"/>
                <w:lang w:val="el-GR"/>
              </w:rPr>
              <w:t>Βιομοριακή Δομή &amp; Λειτουργία</w:t>
            </w:r>
          </w:p>
          <w:p w:rsidR="00504A25" w:rsidRPr="00EC0018" w:rsidRDefault="00504A25" w:rsidP="00EC0018">
            <w:pPr>
              <w:jc w:val="center"/>
              <w:rPr>
                <w:lang w:val="el-GR"/>
              </w:rPr>
            </w:pPr>
            <w:r>
              <w:rPr>
                <w:rFonts w:ascii="Katsoulidis" w:hAnsi="Katsoulidis" w:cs="Katsoulidis"/>
                <w:sz w:val="22"/>
                <w:szCs w:val="22"/>
                <w:lang w:val="el-GR"/>
              </w:rPr>
              <w:t>4:00 μμ-7:00 μμ</w:t>
            </w:r>
          </w:p>
        </w:tc>
        <w:tc>
          <w:tcPr>
            <w:tcW w:w="1800" w:type="dxa"/>
            <w:tcBorders>
              <w:left w:val="single" w:sz="4" w:space="0" w:color="000000"/>
              <w:bottom w:val="single" w:sz="4" w:space="0" w:color="000000"/>
            </w:tcBorders>
            <w:vAlign w:val="center"/>
          </w:tcPr>
          <w:p w:rsidR="00504A25" w:rsidRPr="00EC0018" w:rsidRDefault="00504A25" w:rsidP="00EC0018">
            <w:pPr>
              <w:jc w:val="center"/>
              <w:rPr>
                <w:lang w:val="el-GR"/>
              </w:rPr>
            </w:pPr>
            <w:r>
              <w:rPr>
                <w:rFonts w:ascii="Katsoulidis" w:hAnsi="Katsoulidis" w:cs="Katsoulidis"/>
                <w:i/>
                <w:iCs/>
                <w:sz w:val="22"/>
                <w:szCs w:val="22"/>
                <w:lang w:val="el-GR"/>
              </w:rPr>
              <w:t>Μοριακή Βιολογία &amp; Γονιδιωματική</w:t>
            </w:r>
          </w:p>
          <w:p w:rsidR="00504A25" w:rsidRPr="00EC0018" w:rsidRDefault="00504A25" w:rsidP="00EC0018">
            <w:pPr>
              <w:jc w:val="center"/>
              <w:rPr>
                <w:lang w:val="el-GR"/>
              </w:rPr>
            </w:pPr>
            <w:r>
              <w:rPr>
                <w:rFonts w:ascii="Katsoulidis" w:hAnsi="Katsoulidis" w:cs="Katsoulidis"/>
                <w:sz w:val="22"/>
                <w:szCs w:val="22"/>
                <w:lang w:val="el-GR"/>
              </w:rPr>
              <w:t>4:00 μμ-7:00 μμ</w:t>
            </w:r>
          </w:p>
        </w:tc>
        <w:tc>
          <w:tcPr>
            <w:tcW w:w="1800" w:type="dxa"/>
            <w:tcBorders>
              <w:left w:val="single" w:sz="4" w:space="0" w:color="000000"/>
              <w:bottom w:val="single" w:sz="4" w:space="0" w:color="000000"/>
            </w:tcBorders>
            <w:vAlign w:val="center"/>
          </w:tcPr>
          <w:p w:rsidR="00504A25" w:rsidRPr="00EC0018" w:rsidRDefault="00504A25" w:rsidP="00EC0018">
            <w:pPr>
              <w:jc w:val="center"/>
              <w:rPr>
                <w:lang w:val="el-GR"/>
              </w:rPr>
            </w:pPr>
            <w:r>
              <w:rPr>
                <w:rFonts w:ascii="Katsoulidis" w:hAnsi="Katsoulidis" w:cs="Katsoulidis"/>
                <w:i/>
                <w:iCs/>
                <w:sz w:val="22"/>
                <w:szCs w:val="22"/>
                <w:lang w:val="el-GR"/>
              </w:rPr>
              <w:t>Γλώσσες Προγραμματισμού Ι</w:t>
            </w:r>
          </w:p>
          <w:p w:rsidR="00504A25" w:rsidRPr="00EC0018" w:rsidRDefault="00504A25" w:rsidP="00EC0018">
            <w:pPr>
              <w:jc w:val="center"/>
              <w:rPr>
                <w:lang w:val="el-GR"/>
              </w:rPr>
            </w:pPr>
            <w:r>
              <w:rPr>
                <w:rFonts w:ascii="Katsoulidis" w:hAnsi="Katsoulidis" w:cs="Katsoulidis"/>
                <w:sz w:val="22"/>
                <w:szCs w:val="22"/>
                <w:lang w:val="el-GR"/>
              </w:rPr>
              <w:t>4:00 μμ-7:00 μμ</w:t>
            </w:r>
          </w:p>
        </w:tc>
        <w:tc>
          <w:tcPr>
            <w:tcW w:w="1830" w:type="dxa"/>
            <w:tcBorders>
              <w:left w:val="single" w:sz="4" w:space="0" w:color="000000"/>
              <w:bottom w:val="single" w:sz="4" w:space="0" w:color="000000"/>
              <w:right w:val="single" w:sz="4" w:space="0" w:color="000000"/>
            </w:tcBorders>
            <w:vAlign w:val="center"/>
          </w:tcPr>
          <w:p w:rsidR="00504A25" w:rsidRPr="00EC0018" w:rsidRDefault="00504A25" w:rsidP="00EC0018">
            <w:pPr>
              <w:jc w:val="center"/>
              <w:rPr>
                <w:lang w:val="el-GR"/>
              </w:rPr>
            </w:pPr>
            <w:r>
              <w:rPr>
                <w:rFonts w:ascii="Katsoulidis" w:hAnsi="Katsoulidis" w:cs="Katsoulidis"/>
                <w:i/>
                <w:iCs/>
                <w:sz w:val="22"/>
                <w:szCs w:val="22"/>
                <w:lang w:val="el-GR"/>
              </w:rPr>
              <w:t>Στατιστική στη Βιοπληροφορική</w:t>
            </w:r>
          </w:p>
          <w:p w:rsidR="00504A25" w:rsidRPr="00EC0018" w:rsidRDefault="00504A25" w:rsidP="00EC0018">
            <w:pPr>
              <w:jc w:val="center"/>
              <w:rPr>
                <w:lang w:val="el-GR"/>
              </w:rPr>
            </w:pPr>
            <w:r>
              <w:rPr>
                <w:rFonts w:ascii="Katsoulidis" w:hAnsi="Katsoulidis" w:cs="Katsoulidis"/>
                <w:sz w:val="22"/>
                <w:szCs w:val="22"/>
                <w:lang w:val="el-GR"/>
              </w:rPr>
              <w:t>4:00 μμ-9:00 μ</w:t>
            </w:r>
          </w:p>
        </w:tc>
      </w:tr>
    </w:tbl>
    <w:p w:rsidR="00504A25" w:rsidRDefault="00504A25" w:rsidP="00EC0018">
      <w:pPr>
        <w:pStyle w:val="a6"/>
        <w:jc w:val="left"/>
        <w:rPr>
          <w:rFonts w:ascii="Katsoulidis" w:hAnsi="Katsoulidis" w:cs="Katsoulidis"/>
          <w:b/>
          <w:bCs/>
        </w:rPr>
      </w:pPr>
    </w:p>
    <w:p w:rsidR="00504A25" w:rsidRPr="00022CD4" w:rsidRDefault="00504A25" w:rsidP="00245B3C">
      <w:pPr>
        <w:pStyle w:val="a6"/>
        <w:jc w:val="center"/>
      </w:pPr>
      <w:r>
        <w:rPr>
          <w:rFonts w:ascii="Katsoulidis" w:hAnsi="Katsoulidis" w:cs="Katsoulidis"/>
          <w:b/>
          <w:bCs/>
        </w:rPr>
        <w:t>Β΄ ΕΞΑΜΗΝΟΥ</w:t>
      </w:r>
    </w:p>
    <w:tbl>
      <w:tblPr>
        <w:tblW w:w="0" w:type="auto"/>
        <w:tblInd w:w="-190" w:type="dxa"/>
        <w:tblLayout w:type="fixed"/>
        <w:tblCellMar>
          <w:left w:w="0" w:type="dxa"/>
          <w:right w:w="0" w:type="dxa"/>
        </w:tblCellMar>
        <w:tblLook w:val="0000"/>
      </w:tblPr>
      <w:tblGrid>
        <w:gridCol w:w="1800"/>
        <w:gridCol w:w="1800"/>
        <w:gridCol w:w="1800"/>
        <w:gridCol w:w="1800"/>
        <w:gridCol w:w="1830"/>
      </w:tblGrid>
      <w:tr w:rsidR="00504A25" w:rsidTr="00EC0018">
        <w:trPr>
          <w:trHeight w:val="405"/>
        </w:trPr>
        <w:tc>
          <w:tcPr>
            <w:tcW w:w="1800" w:type="dxa"/>
            <w:tcBorders>
              <w:top w:val="single" w:sz="4" w:space="0" w:color="000000"/>
              <w:left w:val="single" w:sz="4" w:space="0" w:color="000000"/>
              <w:bottom w:val="single" w:sz="4" w:space="0" w:color="000000"/>
            </w:tcBorders>
            <w:vAlign w:val="bottom"/>
          </w:tcPr>
          <w:p w:rsidR="00504A25" w:rsidRDefault="00504A25" w:rsidP="00EC0018">
            <w:pPr>
              <w:jc w:val="center"/>
            </w:pPr>
            <w:r>
              <w:rPr>
                <w:rFonts w:ascii="Katsoulidis" w:hAnsi="Katsoulidis" w:cs="Katsoulidis"/>
                <w:b/>
                <w:bCs/>
                <w:sz w:val="22"/>
                <w:szCs w:val="22"/>
                <w:lang w:val="el-GR"/>
              </w:rPr>
              <w:t>ΔΕΥΤΕΡΑ</w:t>
            </w:r>
          </w:p>
        </w:tc>
        <w:tc>
          <w:tcPr>
            <w:tcW w:w="1800" w:type="dxa"/>
            <w:tcBorders>
              <w:top w:val="single" w:sz="4" w:space="0" w:color="000000"/>
              <w:left w:val="single" w:sz="4" w:space="0" w:color="000000"/>
              <w:bottom w:val="single" w:sz="4" w:space="0" w:color="000000"/>
            </w:tcBorders>
            <w:vAlign w:val="bottom"/>
          </w:tcPr>
          <w:p w:rsidR="00504A25" w:rsidRDefault="00504A25" w:rsidP="00EC0018">
            <w:pPr>
              <w:jc w:val="center"/>
            </w:pPr>
            <w:r>
              <w:rPr>
                <w:rFonts w:ascii="Katsoulidis" w:hAnsi="Katsoulidis" w:cs="Katsoulidis"/>
                <w:b/>
                <w:bCs/>
                <w:sz w:val="22"/>
                <w:szCs w:val="22"/>
                <w:lang w:val="el-GR"/>
              </w:rPr>
              <w:t>ΤΡΙΤΗ</w:t>
            </w:r>
          </w:p>
        </w:tc>
        <w:tc>
          <w:tcPr>
            <w:tcW w:w="1800" w:type="dxa"/>
            <w:tcBorders>
              <w:top w:val="single" w:sz="4" w:space="0" w:color="000000"/>
              <w:left w:val="single" w:sz="4" w:space="0" w:color="000000"/>
              <w:bottom w:val="single" w:sz="4" w:space="0" w:color="000000"/>
            </w:tcBorders>
            <w:vAlign w:val="bottom"/>
          </w:tcPr>
          <w:p w:rsidR="00504A25" w:rsidRDefault="00504A25" w:rsidP="00EC0018">
            <w:pPr>
              <w:jc w:val="center"/>
            </w:pPr>
            <w:r>
              <w:rPr>
                <w:rFonts w:ascii="Katsoulidis" w:hAnsi="Katsoulidis" w:cs="Katsoulidis"/>
                <w:b/>
                <w:bCs/>
                <w:sz w:val="22"/>
                <w:szCs w:val="22"/>
                <w:lang w:val="el-GR"/>
              </w:rPr>
              <w:t>ΤΕΤΑΡΤΗ</w:t>
            </w:r>
          </w:p>
        </w:tc>
        <w:tc>
          <w:tcPr>
            <w:tcW w:w="1800" w:type="dxa"/>
            <w:tcBorders>
              <w:top w:val="single" w:sz="4" w:space="0" w:color="000000"/>
              <w:left w:val="single" w:sz="4" w:space="0" w:color="000000"/>
              <w:bottom w:val="single" w:sz="4" w:space="0" w:color="000000"/>
            </w:tcBorders>
            <w:vAlign w:val="bottom"/>
          </w:tcPr>
          <w:p w:rsidR="00504A25" w:rsidRDefault="00504A25" w:rsidP="00EC0018">
            <w:pPr>
              <w:jc w:val="center"/>
            </w:pPr>
            <w:r>
              <w:rPr>
                <w:rFonts w:ascii="Katsoulidis" w:hAnsi="Katsoulidis" w:cs="Katsoulidis"/>
                <w:b/>
                <w:bCs/>
                <w:sz w:val="22"/>
                <w:szCs w:val="22"/>
                <w:lang w:val="el-GR"/>
              </w:rPr>
              <w:t>ΠΕΜΠΤΗ</w:t>
            </w:r>
          </w:p>
        </w:tc>
        <w:tc>
          <w:tcPr>
            <w:tcW w:w="1830" w:type="dxa"/>
            <w:tcBorders>
              <w:top w:val="single" w:sz="4" w:space="0" w:color="000000"/>
              <w:left w:val="single" w:sz="4" w:space="0" w:color="000000"/>
              <w:bottom w:val="single" w:sz="4" w:space="0" w:color="000000"/>
              <w:right w:val="single" w:sz="4" w:space="0" w:color="000000"/>
            </w:tcBorders>
            <w:vAlign w:val="bottom"/>
          </w:tcPr>
          <w:p w:rsidR="00504A25" w:rsidRDefault="00504A25" w:rsidP="00EC0018">
            <w:pPr>
              <w:jc w:val="center"/>
            </w:pPr>
            <w:r>
              <w:rPr>
                <w:rFonts w:ascii="Katsoulidis" w:hAnsi="Katsoulidis" w:cs="Katsoulidis"/>
                <w:b/>
                <w:bCs/>
                <w:sz w:val="22"/>
                <w:szCs w:val="22"/>
                <w:lang w:val="el-GR"/>
              </w:rPr>
              <w:t>ΠΑΡΑΣΚΕΥΗ</w:t>
            </w:r>
          </w:p>
        </w:tc>
      </w:tr>
      <w:tr w:rsidR="00504A25" w:rsidRPr="00732A9C" w:rsidTr="00EC0018">
        <w:trPr>
          <w:cantSplit/>
          <w:trHeight w:val="285"/>
        </w:trPr>
        <w:tc>
          <w:tcPr>
            <w:tcW w:w="1800" w:type="dxa"/>
            <w:tcBorders>
              <w:left w:val="single" w:sz="4" w:space="0" w:color="000000"/>
              <w:bottom w:val="single" w:sz="4" w:space="0" w:color="000000"/>
            </w:tcBorders>
            <w:vAlign w:val="center"/>
          </w:tcPr>
          <w:p w:rsidR="00504A25" w:rsidRPr="00EC0018" w:rsidRDefault="00504A25" w:rsidP="00EC0018">
            <w:pPr>
              <w:jc w:val="center"/>
              <w:rPr>
                <w:lang w:val="el-GR"/>
              </w:rPr>
            </w:pPr>
            <w:r>
              <w:rPr>
                <w:rFonts w:ascii="Katsoulidis" w:hAnsi="Katsoulidis" w:cs="Katsoulidis"/>
                <w:i/>
                <w:iCs/>
                <w:sz w:val="22"/>
                <w:szCs w:val="22"/>
                <w:lang w:val="el-GR"/>
              </w:rPr>
              <w:t>Υπολογιστική Ανάλυση Ακολουθιών Βιομακρομορίων</w:t>
            </w:r>
          </w:p>
          <w:p w:rsidR="00504A25" w:rsidRPr="00EC0018" w:rsidRDefault="00504A25" w:rsidP="00EC0018">
            <w:pPr>
              <w:jc w:val="center"/>
              <w:rPr>
                <w:lang w:val="el-GR"/>
              </w:rPr>
            </w:pPr>
            <w:r>
              <w:rPr>
                <w:rFonts w:ascii="Katsoulidis" w:hAnsi="Katsoulidis" w:cs="Katsoulidis"/>
                <w:sz w:val="22"/>
                <w:szCs w:val="22"/>
                <w:lang w:val="el-GR"/>
              </w:rPr>
              <w:t>4:00 μμ-7:00 μμ</w:t>
            </w:r>
          </w:p>
        </w:tc>
        <w:tc>
          <w:tcPr>
            <w:tcW w:w="1800" w:type="dxa"/>
            <w:tcBorders>
              <w:left w:val="single" w:sz="4" w:space="0" w:color="000000"/>
              <w:bottom w:val="single" w:sz="4" w:space="0" w:color="000000"/>
            </w:tcBorders>
            <w:vAlign w:val="center"/>
          </w:tcPr>
          <w:p w:rsidR="00504A25" w:rsidRPr="00EC0018" w:rsidRDefault="00504A25" w:rsidP="00EC0018">
            <w:pPr>
              <w:jc w:val="center"/>
              <w:rPr>
                <w:lang w:val="el-GR"/>
              </w:rPr>
            </w:pPr>
            <w:r>
              <w:rPr>
                <w:rFonts w:ascii="Katsoulidis" w:hAnsi="Katsoulidis" w:cs="Katsoulidis"/>
                <w:i/>
                <w:iCs/>
                <w:sz w:val="22"/>
                <w:szCs w:val="22"/>
                <w:lang w:val="el-GR"/>
              </w:rPr>
              <w:t>Γλώσσες Προγραμματισμού ΙΙ</w:t>
            </w:r>
          </w:p>
          <w:p w:rsidR="00504A25" w:rsidRPr="00EC0018" w:rsidRDefault="00504A25" w:rsidP="00EC0018">
            <w:pPr>
              <w:jc w:val="center"/>
              <w:rPr>
                <w:lang w:val="el-GR"/>
              </w:rPr>
            </w:pPr>
            <w:r>
              <w:rPr>
                <w:rFonts w:ascii="Katsoulidis" w:hAnsi="Katsoulidis" w:cs="Katsoulidis"/>
                <w:sz w:val="22"/>
                <w:szCs w:val="22"/>
                <w:lang w:val="el-GR"/>
              </w:rPr>
              <w:t>4:00 μμ-9:00 μμ</w:t>
            </w:r>
          </w:p>
        </w:tc>
        <w:tc>
          <w:tcPr>
            <w:tcW w:w="1800" w:type="dxa"/>
            <w:tcBorders>
              <w:left w:val="single" w:sz="4" w:space="0" w:color="000000"/>
              <w:bottom w:val="single" w:sz="4" w:space="0" w:color="000000"/>
            </w:tcBorders>
            <w:vAlign w:val="center"/>
          </w:tcPr>
          <w:p w:rsidR="00504A25" w:rsidRPr="00E2617B" w:rsidRDefault="00504A25" w:rsidP="0009735A">
            <w:pPr>
              <w:jc w:val="center"/>
              <w:rPr>
                <w:rFonts w:ascii="Katsoulidis" w:hAnsi="Katsoulidis" w:cs="Katsoulidis"/>
                <w:i/>
                <w:iCs/>
                <w:sz w:val="22"/>
                <w:szCs w:val="22"/>
                <w:lang w:val="el-GR"/>
              </w:rPr>
            </w:pPr>
            <w:r w:rsidRPr="0009735A">
              <w:rPr>
                <w:rFonts w:ascii="Katsoulidis" w:hAnsi="Katsoulidis" w:cs="Katsoulidis"/>
                <w:i/>
                <w:iCs/>
                <w:sz w:val="22"/>
                <w:szCs w:val="22"/>
                <w:lang w:val="el-GR"/>
              </w:rPr>
              <w:t>Μορ. Αναγνώριση – Μορ. Ασθένειες – Σχεδιασμός Φαρμάκων</w:t>
            </w:r>
          </w:p>
          <w:p w:rsidR="00504A25" w:rsidRPr="00E2617B" w:rsidRDefault="00504A25" w:rsidP="0009735A">
            <w:pPr>
              <w:jc w:val="center"/>
              <w:rPr>
                <w:rFonts w:ascii="Katsoulidis" w:hAnsi="Katsoulidis" w:cs="Katsoulidis"/>
                <w:i/>
                <w:iCs/>
                <w:sz w:val="22"/>
                <w:szCs w:val="22"/>
                <w:lang w:val="el-GR"/>
              </w:rPr>
            </w:pPr>
            <w:r w:rsidRPr="0009735A">
              <w:rPr>
                <w:rFonts w:ascii="Katsoulidis" w:hAnsi="Katsoulidis" w:cs="Katsoulidis"/>
                <w:i/>
                <w:iCs/>
                <w:sz w:val="22"/>
                <w:szCs w:val="22"/>
                <w:lang w:val="el-GR"/>
              </w:rPr>
              <w:t>4:00 μμ-7:00 μμ</w:t>
            </w:r>
          </w:p>
        </w:tc>
        <w:tc>
          <w:tcPr>
            <w:tcW w:w="1800" w:type="dxa"/>
            <w:tcBorders>
              <w:left w:val="single" w:sz="4" w:space="0" w:color="000000"/>
              <w:bottom w:val="single" w:sz="4" w:space="0" w:color="000000"/>
            </w:tcBorders>
            <w:vAlign w:val="center"/>
          </w:tcPr>
          <w:p w:rsidR="00504A25" w:rsidRPr="00E2617B" w:rsidRDefault="00504A25" w:rsidP="00EC0018">
            <w:pPr>
              <w:jc w:val="center"/>
              <w:rPr>
                <w:rFonts w:ascii="Katsoulidis" w:hAnsi="Katsoulidis" w:cs="Katsoulidis"/>
                <w:i/>
                <w:iCs/>
                <w:sz w:val="22"/>
                <w:szCs w:val="22"/>
                <w:lang w:val="el-GR"/>
              </w:rPr>
            </w:pPr>
            <w:r>
              <w:rPr>
                <w:rFonts w:ascii="Katsoulidis" w:hAnsi="Katsoulidis" w:cs="Katsoulidis"/>
                <w:i/>
                <w:iCs/>
                <w:sz w:val="22"/>
                <w:szCs w:val="22"/>
                <w:lang w:val="el-GR"/>
              </w:rPr>
              <w:t>Υπολογιστική Ανάλυση Δομών Βιομακρομορίων</w:t>
            </w:r>
          </w:p>
          <w:p w:rsidR="00504A25" w:rsidRPr="00E2617B" w:rsidRDefault="00504A25" w:rsidP="00EC0018">
            <w:pPr>
              <w:jc w:val="center"/>
              <w:rPr>
                <w:rFonts w:ascii="Katsoulidis" w:hAnsi="Katsoulidis" w:cs="Katsoulidis"/>
                <w:i/>
                <w:iCs/>
                <w:sz w:val="22"/>
                <w:szCs w:val="22"/>
                <w:lang w:val="el-GR"/>
              </w:rPr>
            </w:pPr>
            <w:r w:rsidRPr="00E2617B">
              <w:rPr>
                <w:rFonts w:ascii="Katsoulidis" w:hAnsi="Katsoulidis" w:cs="Katsoulidis"/>
                <w:i/>
                <w:iCs/>
                <w:sz w:val="22"/>
                <w:szCs w:val="22"/>
                <w:lang w:val="el-GR"/>
              </w:rPr>
              <w:t>4:00 μμ-7:00 μμ</w:t>
            </w:r>
          </w:p>
        </w:tc>
        <w:tc>
          <w:tcPr>
            <w:tcW w:w="1830" w:type="dxa"/>
            <w:tcBorders>
              <w:left w:val="single" w:sz="4" w:space="0" w:color="000000"/>
              <w:bottom w:val="single" w:sz="4" w:space="0" w:color="000000"/>
              <w:right w:val="single" w:sz="4" w:space="0" w:color="000000"/>
            </w:tcBorders>
            <w:vAlign w:val="center"/>
          </w:tcPr>
          <w:p w:rsidR="00504A25" w:rsidRPr="00E2617B" w:rsidRDefault="00504A25" w:rsidP="0009735A">
            <w:pPr>
              <w:jc w:val="center"/>
              <w:rPr>
                <w:rFonts w:ascii="Katsoulidis" w:hAnsi="Katsoulidis" w:cs="Katsoulidis"/>
                <w:i/>
                <w:iCs/>
                <w:sz w:val="22"/>
                <w:szCs w:val="22"/>
                <w:lang w:val="el-GR"/>
              </w:rPr>
            </w:pPr>
          </w:p>
          <w:p w:rsidR="00504A25" w:rsidRPr="00E2617B" w:rsidRDefault="00504A25" w:rsidP="0009735A">
            <w:pPr>
              <w:jc w:val="center"/>
              <w:rPr>
                <w:rFonts w:ascii="Katsoulidis" w:hAnsi="Katsoulidis" w:cs="Katsoulidis"/>
                <w:i/>
                <w:iCs/>
                <w:sz w:val="22"/>
                <w:szCs w:val="22"/>
                <w:lang w:val="el-GR"/>
              </w:rPr>
            </w:pPr>
            <w:r w:rsidRPr="0009735A">
              <w:rPr>
                <w:rFonts w:ascii="Katsoulidis" w:hAnsi="Katsoulidis" w:cs="Katsoulidis"/>
                <w:i/>
                <w:iCs/>
                <w:sz w:val="22"/>
                <w:szCs w:val="22"/>
                <w:lang w:val="el-GR"/>
              </w:rPr>
              <w:t>Μεθοδολογία της Έρευνας</w:t>
            </w:r>
          </w:p>
          <w:p w:rsidR="00504A25" w:rsidRPr="00E2617B" w:rsidRDefault="00504A25" w:rsidP="0009735A">
            <w:pPr>
              <w:jc w:val="center"/>
              <w:rPr>
                <w:rFonts w:ascii="Katsoulidis" w:hAnsi="Katsoulidis" w:cs="Katsoulidis"/>
                <w:i/>
                <w:iCs/>
                <w:sz w:val="22"/>
                <w:szCs w:val="22"/>
                <w:lang w:val="el-GR"/>
              </w:rPr>
            </w:pPr>
            <w:r w:rsidRPr="0009735A">
              <w:rPr>
                <w:rFonts w:ascii="Katsoulidis" w:hAnsi="Katsoulidis" w:cs="Katsoulidis"/>
                <w:i/>
                <w:iCs/>
                <w:sz w:val="22"/>
                <w:szCs w:val="22"/>
                <w:lang w:val="el-GR"/>
              </w:rPr>
              <w:t>4:00 μμ-9:00 μμ</w:t>
            </w:r>
          </w:p>
        </w:tc>
      </w:tr>
    </w:tbl>
    <w:p w:rsidR="00504A25" w:rsidRDefault="00504A25" w:rsidP="00EC0018">
      <w:pPr>
        <w:pStyle w:val="a6"/>
        <w:jc w:val="center"/>
        <w:rPr>
          <w:rFonts w:ascii="Katsoulidis" w:hAnsi="Katsoulidis" w:cs="Katsoulidis"/>
          <w:b/>
          <w:bCs/>
        </w:rPr>
      </w:pPr>
    </w:p>
    <w:p w:rsidR="00504A25" w:rsidRDefault="00504A25" w:rsidP="00EC0018">
      <w:pPr>
        <w:pStyle w:val="a6"/>
        <w:jc w:val="center"/>
      </w:pPr>
      <w:r>
        <w:rPr>
          <w:rFonts w:ascii="Katsoulidis" w:hAnsi="Katsoulidis" w:cs="Katsoulidis"/>
          <w:b/>
          <w:bCs/>
        </w:rPr>
        <w:t>Γ΄ ΕΞΑΜΗΝΟΥ</w:t>
      </w:r>
    </w:p>
    <w:tbl>
      <w:tblPr>
        <w:tblW w:w="9030" w:type="dxa"/>
        <w:tblInd w:w="-190" w:type="dxa"/>
        <w:tblLayout w:type="fixed"/>
        <w:tblCellMar>
          <w:left w:w="0" w:type="dxa"/>
          <w:right w:w="0" w:type="dxa"/>
        </w:tblCellMar>
        <w:tblLook w:val="0000"/>
      </w:tblPr>
      <w:tblGrid>
        <w:gridCol w:w="1800"/>
        <w:gridCol w:w="1800"/>
        <w:gridCol w:w="1800"/>
        <w:gridCol w:w="1800"/>
        <w:gridCol w:w="1830"/>
      </w:tblGrid>
      <w:tr w:rsidR="00504A25" w:rsidTr="00245B3C">
        <w:trPr>
          <w:trHeight w:val="405"/>
        </w:trPr>
        <w:tc>
          <w:tcPr>
            <w:tcW w:w="1800" w:type="dxa"/>
            <w:tcBorders>
              <w:top w:val="single" w:sz="4" w:space="0" w:color="000000"/>
              <w:left w:val="single" w:sz="4" w:space="0" w:color="000000"/>
              <w:bottom w:val="single" w:sz="4" w:space="0" w:color="000000"/>
            </w:tcBorders>
            <w:vAlign w:val="bottom"/>
          </w:tcPr>
          <w:p w:rsidR="00504A25" w:rsidRDefault="00504A25" w:rsidP="00EC0018">
            <w:pPr>
              <w:jc w:val="center"/>
            </w:pPr>
            <w:r>
              <w:rPr>
                <w:rFonts w:ascii="Katsoulidis" w:hAnsi="Katsoulidis" w:cs="Katsoulidis"/>
                <w:b/>
                <w:bCs/>
                <w:sz w:val="22"/>
                <w:szCs w:val="22"/>
                <w:lang w:val="el-GR"/>
              </w:rPr>
              <w:t>ΔΕΥΤΕΡΑ</w:t>
            </w:r>
          </w:p>
        </w:tc>
        <w:tc>
          <w:tcPr>
            <w:tcW w:w="1800" w:type="dxa"/>
            <w:tcBorders>
              <w:top w:val="single" w:sz="4" w:space="0" w:color="000000"/>
              <w:left w:val="single" w:sz="4" w:space="0" w:color="000000"/>
              <w:bottom w:val="single" w:sz="4" w:space="0" w:color="000000"/>
            </w:tcBorders>
            <w:vAlign w:val="bottom"/>
          </w:tcPr>
          <w:p w:rsidR="00504A25" w:rsidRDefault="00504A25" w:rsidP="00EC0018">
            <w:pPr>
              <w:jc w:val="center"/>
            </w:pPr>
            <w:r>
              <w:rPr>
                <w:rFonts w:ascii="Katsoulidis" w:hAnsi="Katsoulidis" w:cs="Katsoulidis"/>
                <w:b/>
                <w:bCs/>
                <w:sz w:val="22"/>
                <w:szCs w:val="22"/>
                <w:lang w:val="el-GR"/>
              </w:rPr>
              <w:t>ΤΡΙΤΗ</w:t>
            </w:r>
          </w:p>
        </w:tc>
        <w:tc>
          <w:tcPr>
            <w:tcW w:w="1800" w:type="dxa"/>
            <w:tcBorders>
              <w:top w:val="single" w:sz="4" w:space="0" w:color="000000"/>
              <w:left w:val="single" w:sz="4" w:space="0" w:color="000000"/>
              <w:bottom w:val="single" w:sz="4" w:space="0" w:color="000000"/>
            </w:tcBorders>
            <w:vAlign w:val="bottom"/>
          </w:tcPr>
          <w:p w:rsidR="00504A25" w:rsidRDefault="00504A25" w:rsidP="00EC0018">
            <w:pPr>
              <w:jc w:val="center"/>
            </w:pPr>
            <w:r>
              <w:rPr>
                <w:rFonts w:ascii="Katsoulidis" w:hAnsi="Katsoulidis" w:cs="Katsoulidis"/>
                <w:b/>
                <w:bCs/>
                <w:sz w:val="22"/>
                <w:szCs w:val="22"/>
                <w:lang w:val="el-GR"/>
              </w:rPr>
              <w:t>ΤΕΤΑΡΤΗ</w:t>
            </w:r>
          </w:p>
        </w:tc>
        <w:tc>
          <w:tcPr>
            <w:tcW w:w="1800" w:type="dxa"/>
            <w:tcBorders>
              <w:top w:val="single" w:sz="4" w:space="0" w:color="000000"/>
              <w:left w:val="single" w:sz="4" w:space="0" w:color="000000"/>
              <w:bottom w:val="single" w:sz="4" w:space="0" w:color="000000"/>
            </w:tcBorders>
            <w:vAlign w:val="bottom"/>
          </w:tcPr>
          <w:p w:rsidR="00504A25" w:rsidRDefault="00504A25" w:rsidP="00EC0018">
            <w:pPr>
              <w:jc w:val="center"/>
            </w:pPr>
            <w:r>
              <w:rPr>
                <w:rFonts w:ascii="Katsoulidis" w:hAnsi="Katsoulidis" w:cs="Katsoulidis"/>
                <w:b/>
                <w:bCs/>
                <w:sz w:val="22"/>
                <w:szCs w:val="22"/>
                <w:lang w:val="el-GR"/>
              </w:rPr>
              <w:t>ΠΕΜΠΤΗ</w:t>
            </w:r>
          </w:p>
        </w:tc>
        <w:tc>
          <w:tcPr>
            <w:tcW w:w="1830" w:type="dxa"/>
            <w:tcBorders>
              <w:top w:val="single" w:sz="4" w:space="0" w:color="000000"/>
              <w:left w:val="single" w:sz="4" w:space="0" w:color="000000"/>
              <w:bottom w:val="single" w:sz="4" w:space="0" w:color="000000"/>
              <w:right w:val="single" w:sz="4" w:space="0" w:color="000000"/>
            </w:tcBorders>
            <w:vAlign w:val="bottom"/>
          </w:tcPr>
          <w:p w:rsidR="00504A25" w:rsidRDefault="00504A25" w:rsidP="00EC0018">
            <w:pPr>
              <w:jc w:val="center"/>
            </w:pPr>
            <w:r>
              <w:rPr>
                <w:rFonts w:ascii="Katsoulidis" w:eastAsia="Arial Unicode MS" w:hAnsi="Katsoulidis" w:cs="Katsoulidis"/>
                <w:b/>
                <w:bCs/>
                <w:sz w:val="22"/>
                <w:szCs w:val="22"/>
                <w:lang w:val="el-GR"/>
              </w:rPr>
              <w:t>ΠΑΡΑΣΚΕΥΗ</w:t>
            </w:r>
          </w:p>
        </w:tc>
      </w:tr>
      <w:tr w:rsidR="00504A25" w:rsidRPr="00732A9C" w:rsidTr="00245B3C">
        <w:trPr>
          <w:cantSplit/>
          <w:trHeight w:val="945"/>
        </w:trPr>
        <w:tc>
          <w:tcPr>
            <w:tcW w:w="1800" w:type="dxa"/>
            <w:tcBorders>
              <w:left w:val="single" w:sz="4" w:space="0" w:color="000000"/>
              <w:bottom w:val="single" w:sz="4" w:space="0" w:color="000000"/>
            </w:tcBorders>
            <w:vAlign w:val="center"/>
          </w:tcPr>
          <w:p w:rsidR="00504A25" w:rsidRPr="00E2617B" w:rsidRDefault="00504A25" w:rsidP="00EC0018">
            <w:pPr>
              <w:jc w:val="center"/>
              <w:rPr>
                <w:rFonts w:ascii="Katsoulidis" w:hAnsi="Katsoulidis" w:cs="Katsoulidis"/>
                <w:i/>
                <w:iCs/>
                <w:sz w:val="22"/>
                <w:szCs w:val="22"/>
                <w:lang w:val="el-GR"/>
              </w:rPr>
            </w:pPr>
            <w:r>
              <w:rPr>
                <w:rFonts w:ascii="Katsoulidis" w:hAnsi="Katsoulidis" w:cs="Katsoulidis"/>
                <w:i/>
                <w:iCs/>
                <w:sz w:val="22"/>
                <w:szCs w:val="22"/>
                <w:lang w:val="el-GR"/>
              </w:rPr>
              <w:t>Αρχιτεκτονική Εφαρμογών Διαδικτύου</w:t>
            </w:r>
          </w:p>
          <w:p w:rsidR="00504A25" w:rsidRPr="00E2617B" w:rsidRDefault="00504A25" w:rsidP="00EC0018">
            <w:pPr>
              <w:jc w:val="center"/>
              <w:rPr>
                <w:rFonts w:ascii="Katsoulidis" w:hAnsi="Katsoulidis" w:cs="Katsoulidis"/>
                <w:i/>
                <w:iCs/>
                <w:sz w:val="22"/>
                <w:szCs w:val="22"/>
                <w:lang w:val="el-GR"/>
              </w:rPr>
            </w:pPr>
            <w:r w:rsidRPr="00E2617B">
              <w:rPr>
                <w:rFonts w:ascii="Katsoulidis" w:hAnsi="Katsoulidis" w:cs="Katsoulidis"/>
                <w:i/>
                <w:iCs/>
                <w:sz w:val="22"/>
                <w:szCs w:val="22"/>
                <w:lang w:val="el-GR"/>
              </w:rPr>
              <w:t>4:00 μμ-9:00 μμ</w:t>
            </w:r>
          </w:p>
        </w:tc>
        <w:tc>
          <w:tcPr>
            <w:tcW w:w="1800" w:type="dxa"/>
            <w:tcBorders>
              <w:left w:val="single" w:sz="4" w:space="0" w:color="000000"/>
              <w:bottom w:val="single" w:sz="4" w:space="0" w:color="000000"/>
            </w:tcBorders>
            <w:vAlign w:val="center"/>
          </w:tcPr>
          <w:p w:rsidR="00504A25" w:rsidRPr="00E2617B" w:rsidRDefault="00504A25" w:rsidP="00EC0018">
            <w:pPr>
              <w:jc w:val="center"/>
              <w:rPr>
                <w:rFonts w:ascii="Katsoulidis" w:hAnsi="Katsoulidis" w:cs="Katsoulidis"/>
                <w:i/>
                <w:iCs/>
                <w:sz w:val="22"/>
                <w:szCs w:val="22"/>
                <w:lang w:val="el-GR"/>
              </w:rPr>
            </w:pPr>
            <w:r>
              <w:rPr>
                <w:rFonts w:ascii="Katsoulidis" w:hAnsi="Katsoulidis" w:cs="Katsoulidis"/>
                <w:i/>
                <w:iCs/>
                <w:sz w:val="22"/>
                <w:szCs w:val="22"/>
                <w:lang w:val="el-GR"/>
              </w:rPr>
              <w:t>Η πληροφορική στη μελέτη και προστασία της Βιοποικιλότητας</w:t>
            </w:r>
          </w:p>
          <w:p w:rsidR="00504A25" w:rsidRPr="00E2617B" w:rsidRDefault="00504A25" w:rsidP="00EC0018">
            <w:pPr>
              <w:jc w:val="center"/>
              <w:rPr>
                <w:rFonts w:ascii="Katsoulidis" w:hAnsi="Katsoulidis" w:cs="Katsoulidis"/>
                <w:i/>
                <w:iCs/>
                <w:sz w:val="22"/>
                <w:szCs w:val="22"/>
                <w:lang w:val="el-GR"/>
              </w:rPr>
            </w:pPr>
            <w:r w:rsidRPr="00E2617B">
              <w:rPr>
                <w:rFonts w:ascii="Katsoulidis" w:hAnsi="Katsoulidis" w:cs="Katsoulidis"/>
                <w:i/>
                <w:iCs/>
                <w:sz w:val="22"/>
                <w:szCs w:val="22"/>
                <w:lang w:val="el-GR"/>
              </w:rPr>
              <w:t>4:00 μμ-7:00 μμ</w:t>
            </w:r>
          </w:p>
        </w:tc>
        <w:tc>
          <w:tcPr>
            <w:tcW w:w="1800" w:type="dxa"/>
            <w:tcBorders>
              <w:left w:val="single" w:sz="4" w:space="0" w:color="000000"/>
              <w:bottom w:val="single" w:sz="4" w:space="0" w:color="000000"/>
            </w:tcBorders>
            <w:vAlign w:val="center"/>
          </w:tcPr>
          <w:p w:rsidR="00504A25" w:rsidRPr="00E2617B" w:rsidRDefault="00504A25" w:rsidP="00EC0018">
            <w:pPr>
              <w:jc w:val="center"/>
              <w:rPr>
                <w:rFonts w:ascii="Katsoulidis" w:hAnsi="Katsoulidis" w:cs="Katsoulidis"/>
                <w:i/>
                <w:iCs/>
                <w:sz w:val="22"/>
                <w:szCs w:val="22"/>
                <w:lang w:val="el-GR"/>
              </w:rPr>
            </w:pPr>
            <w:r>
              <w:rPr>
                <w:rFonts w:ascii="Katsoulidis" w:hAnsi="Katsoulidis" w:cs="Katsoulidis"/>
                <w:i/>
                <w:iCs/>
                <w:sz w:val="22"/>
                <w:szCs w:val="22"/>
                <w:lang w:val="el-GR"/>
              </w:rPr>
              <w:t>Πολύπλοκα Προσαρμοστικά Συστήματα</w:t>
            </w:r>
          </w:p>
          <w:p w:rsidR="00504A25" w:rsidRPr="00E2617B" w:rsidRDefault="00504A25" w:rsidP="00EC0018">
            <w:pPr>
              <w:jc w:val="center"/>
              <w:rPr>
                <w:rFonts w:ascii="Katsoulidis" w:hAnsi="Katsoulidis" w:cs="Katsoulidis"/>
                <w:i/>
                <w:iCs/>
                <w:sz w:val="22"/>
                <w:szCs w:val="22"/>
                <w:lang w:val="el-GR"/>
              </w:rPr>
            </w:pPr>
            <w:r w:rsidRPr="00E2617B">
              <w:rPr>
                <w:rFonts w:ascii="Katsoulidis" w:hAnsi="Katsoulidis" w:cs="Katsoulidis"/>
                <w:i/>
                <w:iCs/>
                <w:sz w:val="22"/>
                <w:szCs w:val="22"/>
                <w:lang w:val="el-GR"/>
              </w:rPr>
              <w:t>4:00 μμ-9:00 μμ</w:t>
            </w:r>
          </w:p>
        </w:tc>
        <w:tc>
          <w:tcPr>
            <w:tcW w:w="1800" w:type="dxa"/>
            <w:tcBorders>
              <w:left w:val="single" w:sz="4" w:space="0" w:color="000000"/>
              <w:bottom w:val="single" w:sz="4" w:space="0" w:color="000000"/>
            </w:tcBorders>
            <w:vAlign w:val="center"/>
          </w:tcPr>
          <w:p w:rsidR="00504A25" w:rsidRPr="00E2617B" w:rsidRDefault="00504A25" w:rsidP="00EC0018">
            <w:pPr>
              <w:jc w:val="center"/>
              <w:rPr>
                <w:rFonts w:ascii="Katsoulidis" w:hAnsi="Katsoulidis" w:cs="Katsoulidis"/>
                <w:i/>
                <w:iCs/>
                <w:sz w:val="22"/>
                <w:szCs w:val="22"/>
                <w:lang w:val="el-GR"/>
              </w:rPr>
            </w:pPr>
            <w:r>
              <w:rPr>
                <w:rFonts w:ascii="Katsoulidis" w:hAnsi="Katsoulidis" w:cs="Katsoulidis"/>
                <w:i/>
                <w:iCs/>
                <w:sz w:val="22"/>
                <w:szCs w:val="22"/>
                <w:lang w:val="el-GR"/>
              </w:rPr>
              <w:t>Δομές Δεδομένων – Βάσεις Δεδομένων</w:t>
            </w:r>
          </w:p>
          <w:p w:rsidR="00504A25" w:rsidRPr="00E2617B" w:rsidRDefault="00504A25" w:rsidP="00EC0018">
            <w:pPr>
              <w:jc w:val="center"/>
              <w:rPr>
                <w:rFonts w:ascii="Katsoulidis" w:hAnsi="Katsoulidis" w:cs="Katsoulidis"/>
                <w:i/>
                <w:iCs/>
                <w:sz w:val="22"/>
                <w:szCs w:val="22"/>
                <w:lang w:val="el-GR"/>
              </w:rPr>
            </w:pPr>
            <w:r w:rsidRPr="00E2617B">
              <w:rPr>
                <w:rFonts w:ascii="Katsoulidis" w:hAnsi="Katsoulidis" w:cs="Katsoulidis"/>
                <w:i/>
                <w:iCs/>
                <w:sz w:val="22"/>
                <w:szCs w:val="22"/>
                <w:lang w:val="el-GR"/>
              </w:rPr>
              <w:t>4:00 μμ-7:00 μμ</w:t>
            </w:r>
          </w:p>
        </w:tc>
        <w:tc>
          <w:tcPr>
            <w:tcW w:w="1830" w:type="dxa"/>
            <w:tcBorders>
              <w:left w:val="single" w:sz="4" w:space="0" w:color="000000"/>
              <w:bottom w:val="single" w:sz="4" w:space="0" w:color="000000"/>
              <w:right w:val="single" w:sz="4" w:space="0" w:color="000000"/>
            </w:tcBorders>
            <w:vAlign w:val="center"/>
          </w:tcPr>
          <w:p w:rsidR="00504A25" w:rsidRPr="00E2617B" w:rsidRDefault="00504A25" w:rsidP="00EC0018">
            <w:pPr>
              <w:jc w:val="center"/>
              <w:rPr>
                <w:rFonts w:ascii="Katsoulidis" w:hAnsi="Katsoulidis" w:cs="Katsoulidis"/>
                <w:i/>
                <w:iCs/>
                <w:sz w:val="22"/>
                <w:szCs w:val="22"/>
                <w:lang w:val="el-GR"/>
              </w:rPr>
            </w:pPr>
            <w:r>
              <w:rPr>
                <w:rFonts w:ascii="Katsoulidis" w:hAnsi="Katsoulidis" w:cs="Katsoulidis"/>
                <w:i/>
                <w:iCs/>
                <w:sz w:val="22"/>
                <w:szCs w:val="22"/>
                <w:lang w:val="el-GR"/>
              </w:rPr>
              <w:t>Τεχνολογίες Μικροσυστοιχιών και Εφαρμογές</w:t>
            </w:r>
          </w:p>
          <w:p w:rsidR="00504A25" w:rsidRPr="00E2617B" w:rsidRDefault="00504A25" w:rsidP="00EC0018">
            <w:pPr>
              <w:jc w:val="center"/>
              <w:rPr>
                <w:rFonts w:ascii="Katsoulidis" w:hAnsi="Katsoulidis" w:cs="Katsoulidis"/>
                <w:i/>
                <w:iCs/>
                <w:sz w:val="22"/>
                <w:szCs w:val="22"/>
                <w:lang w:val="el-GR"/>
              </w:rPr>
            </w:pPr>
            <w:r w:rsidRPr="00E2617B">
              <w:rPr>
                <w:rFonts w:ascii="Katsoulidis" w:hAnsi="Katsoulidis" w:cs="Katsoulidis"/>
                <w:i/>
                <w:iCs/>
                <w:sz w:val="22"/>
                <w:szCs w:val="22"/>
                <w:lang w:val="el-GR"/>
              </w:rPr>
              <w:t>4:00 μμ-9:00 μμ</w:t>
            </w:r>
          </w:p>
        </w:tc>
      </w:tr>
    </w:tbl>
    <w:p w:rsidR="00504A25" w:rsidRDefault="00504A25" w:rsidP="00EC0018">
      <w:pPr>
        <w:pStyle w:val="a6"/>
        <w:jc w:val="left"/>
        <w:rPr>
          <w:rFonts w:ascii="Katsoulidis" w:hAnsi="Katsoulidis" w:cs="Katsoulidis"/>
          <w:b/>
          <w:bCs/>
        </w:rPr>
      </w:pPr>
    </w:p>
    <w:p w:rsidR="00504A25" w:rsidRDefault="00504A25" w:rsidP="00EC0018">
      <w:pPr>
        <w:pStyle w:val="a6"/>
        <w:jc w:val="center"/>
        <w:rPr>
          <w:rFonts w:ascii="Katsoulidis" w:hAnsi="Katsoulidis" w:cs="Katsoulidis"/>
          <w:b/>
          <w:bCs/>
        </w:rPr>
      </w:pPr>
    </w:p>
    <w:p w:rsidR="00504A25" w:rsidRPr="00022CD4" w:rsidRDefault="00504A25" w:rsidP="00AB464D">
      <w:pPr>
        <w:pStyle w:val="Heading"/>
        <w:jc w:val="both"/>
        <w:rPr>
          <w:lang w:val="el-GR"/>
        </w:rPr>
      </w:pPr>
      <w:r w:rsidRPr="00EC0018">
        <w:rPr>
          <w:rFonts w:ascii="Katsoulidis" w:hAnsi="Katsoulidis" w:cs="Katsoulidis"/>
          <w:b w:val="0"/>
          <w:bCs w:val="0"/>
          <w:spacing w:val="26"/>
          <w:lang w:val="el-GR"/>
        </w:rPr>
        <w:t>ΣΗΜΕΙΩΣΗ: Το παραπάνω πρόγραμμα είναι ενδεικτικό.</w:t>
      </w:r>
      <w:r w:rsidR="00AB464D">
        <w:rPr>
          <w:rFonts w:ascii="Katsoulidis" w:hAnsi="Katsoulidis" w:cs="Katsoulidis"/>
          <w:b w:val="0"/>
          <w:bCs w:val="0"/>
          <w:spacing w:val="26"/>
          <w:lang w:val="el-GR"/>
        </w:rPr>
        <w:t xml:space="preserve"> </w:t>
      </w:r>
      <w:r w:rsidRPr="00EC0018">
        <w:rPr>
          <w:rFonts w:ascii="Katsoulidis" w:hAnsi="Katsoulidis" w:cs="Katsoulidis"/>
          <w:b w:val="0"/>
          <w:bCs w:val="0"/>
          <w:spacing w:val="26"/>
          <w:lang w:val="el-GR"/>
        </w:rPr>
        <w:t>Οι ημέρες των παραδόσεων των μαθημάτων ενδέχεται να</w:t>
      </w:r>
      <w:r w:rsidR="00AB464D">
        <w:rPr>
          <w:rFonts w:ascii="Katsoulidis" w:hAnsi="Katsoulidis" w:cs="Katsoulidis"/>
          <w:b w:val="0"/>
          <w:bCs w:val="0"/>
          <w:spacing w:val="26"/>
          <w:lang w:val="el-GR"/>
        </w:rPr>
        <w:t xml:space="preserve"> </w:t>
      </w:r>
      <w:r w:rsidRPr="00EC0018">
        <w:rPr>
          <w:rFonts w:ascii="Katsoulidis" w:hAnsi="Katsoulidis" w:cs="Katsoulidis"/>
          <w:b w:val="0"/>
          <w:bCs w:val="0"/>
          <w:spacing w:val="26"/>
          <w:lang w:val="el-GR"/>
        </w:rPr>
        <w:t>τροποποιηθούν.</w:t>
      </w:r>
    </w:p>
    <w:p w:rsidR="00504A25" w:rsidRPr="00EC0018" w:rsidRDefault="00504A25" w:rsidP="00EC0018">
      <w:pPr>
        <w:pStyle w:val="Heading"/>
        <w:rPr>
          <w:rFonts w:ascii="Katsoulidis" w:hAnsi="Katsoulidis" w:cs="Katsoulidis"/>
          <w:b w:val="0"/>
          <w:bCs w:val="0"/>
          <w:spacing w:val="26"/>
          <w:sz w:val="28"/>
          <w:lang w:val="el-GR"/>
        </w:rPr>
      </w:pPr>
    </w:p>
    <w:p w:rsidR="00504A25" w:rsidRPr="00D248B9" w:rsidRDefault="00504A25" w:rsidP="00EC0018">
      <w:pPr>
        <w:pStyle w:val="Heading"/>
        <w:pageBreakBefore/>
        <w:rPr>
          <w:lang w:val="el-GR"/>
        </w:rPr>
      </w:pPr>
      <w:r w:rsidRPr="00D248B9">
        <w:rPr>
          <w:rFonts w:ascii="Katsoulidis" w:hAnsi="Katsoulidis" w:cs="Katsoulidis"/>
          <w:spacing w:val="26"/>
          <w:sz w:val="28"/>
          <w:lang w:val="el-GR"/>
        </w:rPr>
        <w:lastRenderedPageBreak/>
        <w:t>Περιεχόμενο Μαθημάτων</w:t>
      </w:r>
    </w:p>
    <w:p w:rsidR="00504A25" w:rsidRPr="00D248B9" w:rsidRDefault="00331D24" w:rsidP="00EC0018">
      <w:pPr>
        <w:pStyle w:val="a6"/>
        <w:tabs>
          <w:tab w:val="left" w:pos="8640"/>
        </w:tabs>
        <w:jc w:val="center"/>
        <w:rPr>
          <w:rFonts w:ascii="Katsoulidis" w:hAnsi="Katsoulidis" w:cs="Katsoulidis"/>
          <w:b/>
          <w:bCs/>
          <w:spacing w:val="26"/>
          <w:sz w:val="28"/>
          <w:lang w:eastAsia="el-GR"/>
        </w:rPr>
      </w:pPr>
      <w:r w:rsidRPr="00331D24">
        <w:rPr>
          <w:noProof/>
          <w:lang w:val="en-US" w:eastAsia="en-US" w:bidi="he-IL"/>
        </w:rPr>
        <w:pict>
          <v:line id="_x0000_s1034" style="position:absolute;left:0;text-align:left;z-index:251659776" from="0,1.9pt" to="441pt,1.9pt" strokecolor="#9cf" strokeweight=".53mm">
            <v:stroke color2="#630" joinstyle="miter" endcap="square"/>
          </v:line>
        </w:pict>
      </w:r>
    </w:p>
    <w:p w:rsidR="00504A25" w:rsidRDefault="00504A25" w:rsidP="00EC0018">
      <w:pPr>
        <w:pStyle w:val="a6"/>
        <w:jc w:val="center"/>
      </w:pPr>
      <w:r>
        <w:rPr>
          <w:rFonts w:ascii="Katsoulidis" w:hAnsi="Katsoulidis" w:cs="Katsoulidis"/>
          <w:b/>
          <w:bCs/>
        </w:rPr>
        <w:t>Α΄ ΕΞΑΜΗΝΟ</w:t>
      </w:r>
    </w:p>
    <w:p w:rsidR="00504A25" w:rsidRDefault="00504A25" w:rsidP="00EC0018">
      <w:pPr>
        <w:pStyle w:val="a6"/>
        <w:jc w:val="left"/>
        <w:rPr>
          <w:rFonts w:ascii="Katsoulidis" w:hAnsi="Katsoulidis" w:cs="Katsoulidis"/>
          <w:b/>
          <w:bCs/>
          <w:spacing w:val="26"/>
        </w:rPr>
      </w:pPr>
    </w:p>
    <w:p w:rsidR="00504A25" w:rsidRDefault="00504A25" w:rsidP="00EC0018">
      <w:pPr>
        <w:pStyle w:val="a6"/>
        <w:spacing w:line="360" w:lineRule="auto"/>
        <w:jc w:val="center"/>
      </w:pPr>
      <w:r>
        <w:rPr>
          <w:rFonts w:ascii="Katsoulidis" w:hAnsi="Katsoulidis" w:cs="Katsoulidis"/>
          <w:b/>
          <w:sz w:val="28"/>
          <w:u w:val="single"/>
        </w:rPr>
        <w:t>1. Μοριακή Βιολογία και Γονιδιωματική</w:t>
      </w:r>
    </w:p>
    <w:p w:rsidR="00504A25" w:rsidRPr="00EC0018" w:rsidRDefault="00504A25" w:rsidP="00E2617B">
      <w:pPr>
        <w:rPr>
          <w:lang w:val="el-GR"/>
        </w:rPr>
      </w:pPr>
      <w:r>
        <w:rPr>
          <w:rFonts w:ascii="Katsoulidis" w:hAnsi="Katsoulidis" w:cs="Katsoulidis"/>
          <w:b/>
          <w:bCs/>
          <w:lang w:val="el-GR"/>
        </w:rPr>
        <w:t>Συντονιστής:</w:t>
      </w:r>
      <w:r w:rsidR="00E2617B">
        <w:rPr>
          <w:rFonts w:ascii="Katsoulidis" w:hAnsi="Katsoulidis" w:cs="Katsoulidis"/>
          <w:b/>
          <w:bCs/>
          <w:lang w:val="el-GR"/>
        </w:rPr>
        <w:t xml:space="preserve">  </w:t>
      </w:r>
      <w:r>
        <w:rPr>
          <w:rFonts w:ascii="Katsoulidis" w:hAnsi="Katsoulidis" w:cs="Katsoulidis"/>
          <w:b/>
          <w:bCs/>
          <w:lang w:val="el-GR"/>
        </w:rPr>
        <w:t xml:space="preserve"> </w:t>
      </w:r>
      <w:r>
        <w:rPr>
          <w:rFonts w:ascii="Katsoulidis" w:hAnsi="Katsoulidis" w:cs="Katsoulidis"/>
          <w:lang w:val="el-GR"/>
        </w:rPr>
        <w:t xml:space="preserve">Ιωάννης Τρουγκάκος, </w:t>
      </w:r>
      <w:r>
        <w:rPr>
          <w:rFonts w:ascii="Katsoulidis" w:hAnsi="Katsoulidis" w:cs="Katsoulidis"/>
          <w:bCs/>
          <w:lang w:val="el-GR"/>
        </w:rPr>
        <w:t>Αναπληρωτής</w:t>
      </w:r>
      <w:r>
        <w:rPr>
          <w:rFonts w:ascii="Katsoulidis" w:hAnsi="Katsoulidis" w:cs="Katsoulidis"/>
          <w:lang w:val="el-GR"/>
        </w:rPr>
        <w:t xml:space="preserve"> Καθηγητής</w:t>
      </w:r>
    </w:p>
    <w:p w:rsidR="00504A25" w:rsidRPr="00E2617B" w:rsidRDefault="00504A25" w:rsidP="00E2617B">
      <w:pPr>
        <w:jc w:val="both"/>
        <w:rPr>
          <w:rFonts w:ascii="Katsoulidis" w:hAnsi="Katsoulidis"/>
          <w:lang w:val="el-GR"/>
        </w:rPr>
      </w:pPr>
      <w:r>
        <w:rPr>
          <w:rFonts w:ascii="Katsoulidis" w:hAnsi="Katsoulidis" w:cs="Katsoulidis"/>
          <w:b/>
          <w:bCs/>
          <w:lang w:val="el-GR"/>
        </w:rPr>
        <w:t>Διδάσκοντες:</w:t>
      </w:r>
      <w:r w:rsidR="00E2617B">
        <w:rPr>
          <w:rFonts w:ascii="Katsoulidis" w:hAnsi="Katsoulidis" w:cs="Katsoulidis"/>
          <w:b/>
          <w:bCs/>
          <w:lang w:val="el-GR"/>
        </w:rPr>
        <w:t xml:space="preserve">  </w:t>
      </w:r>
      <w:r w:rsidRPr="00E2617B">
        <w:rPr>
          <w:rFonts w:ascii="Katsoulidis" w:hAnsi="Katsoulidis"/>
          <w:lang w:val="el-GR"/>
        </w:rPr>
        <w:t>Ιωάννης Τρουγκάκος(Αναπληρωτής Καθηγητής Τμήμα</w:t>
      </w:r>
      <w:r w:rsidR="00F1284A" w:rsidRPr="00E2617B">
        <w:rPr>
          <w:rFonts w:ascii="Katsoulidis" w:hAnsi="Katsoulidis"/>
          <w:lang w:val="el-GR"/>
        </w:rPr>
        <w:t xml:space="preserve"> </w:t>
      </w:r>
      <w:r w:rsidR="00AB464D" w:rsidRPr="00E2617B">
        <w:rPr>
          <w:rFonts w:ascii="Katsoulidis" w:hAnsi="Katsoulidis"/>
          <w:lang w:val="el-GR"/>
        </w:rPr>
        <w:t xml:space="preserve"> </w:t>
      </w:r>
      <w:r w:rsidRPr="00E2617B">
        <w:rPr>
          <w:rFonts w:ascii="Katsoulidis" w:hAnsi="Katsoulidis"/>
          <w:lang w:val="el-GR"/>
        </w:rPr>
        <w:t>Βιολογίας)</w:t>
      </w:r>
      <w:r w:rsidR="00F1284A" w:rsidRPr="00E2617B">
        <w:rPr>
          <w:rFonts w:ascii="Katsoulidis" w:hAnsi="Katsoulidis"/>
          <w:lang w:val="el-GR"/>
        </w:rPr>
        <w:t xml:space="preserve">       </w:t>
      </w:r>
      <w:r w:rsidRPr="00E2617B">
        <w:rPr>
          <w:rFonts w:ascii="Katsoulidis" w:hAnsi="Katsoulidis"/>
          <w:lang w:val="el-GR"/>
        </w:rPr>
        <w:t xml:space="preserve"> </w:t>
      </w:r>
    </w:p>
    <w:p w:rsidR="00504A25" w:rsidRPr="00245B3C" w:rsidRDefault="00504A25" w:rsidP="000B114E">
      <w:pPr>
        <w:ind w:left="720" w:firstLine="720"/>
        <w:jc w:val="both"/>
        <w:rPr>
          <w:rFonts w:ascii="Katsoulidis" w:hAnsi="Katsoulidis" w:cs="Katsoulidis"/>
          <w:lang w:val="el-GR"/>
        </w:rPr>
      </w:pPr>
      <w:r>
        <w:rPr>
          <w:rFonts w:ascii="Katsoulidis" w:hAnsi="Katsoulidis" w:cs="Katsoulidis"/>
          <w:lang w:val="el-GR"/>
        </w:rPr>
        <w:t xml:space="preserve">Χρήστος </w:t>
      </w:r>
      <w:r w:rsidRPr="00245B3C">
        <w:rPr>
          <w:rFonts w:ascii="Katsoulidis" w:hAnsi="Katsoulidis" w:cs="Katsoulidis"/>
          <w:lang w:val="el-GR"/>
        </w:rPr>
        <w:t xml:space="preserve">Κοντός (Επίκουρος Καθηγητής </w:t>
      </w:r>
      <w:r>
        <w:rPr>
          <w:rFonts w:ascii="Katsoulidis" w:hAnsi="Katsoulidis" w:cs="Katsoulidis"/>
          <w:lang w:val="el-GR"/>
        </w:rPr>
        <w:t>Τμήμα Βιολογίας)</w:t>
      </w:r>
    </w:p>
    <w:p w:rsidR="00504A25" w:rsidRPr="00245B3C" w:rsidRDefault="00F1284A" w:rsidP="00540549">
      <w:pPr>
        <w:jc w:val="both"/>
        <w:rPr>
          <w:rFonts w:ascii="Katsoulidis" w:hAnsi="Katsoulidis" w:cs="Katsoulidis"/>
          <w:lang w:val="el-GR"/>
        </w:rPr>
      </w:pPr>
      <w:r>
        <w:rPr>
          <w:rFonts w:ascii="Katsoulidis" w:hAnsi="Katsoulidis" w:cs="Katsoulidis"/>
          <w:lang w:val="el-GR"/>
        </w:rPr>
        <w:t xml:space="preserve">     </w:t>
      </w:r>
      <w:r w:rsidR="00E2617B">
        <w:rPr>
          <w:rFonts w:ascii="Katsoulidis" w:hAnsi="Katsoulidis" w:cs="Katsoulidis"/>
          <w:lang w:val="el-GR"/>
        </w:rPr>
        <w:tab/>
      </w:r>
      <w:r w:rsidR="00E2617B">
        <w:rPr>
          <w:rFonts w:ascii="Katsoulidis" w:hAnsi="Katsoulidis" w:cs="Katsoulidis"/>
          <w:lang w:val="el-GR"/>
        </w:rPr>
        <w:tab/>
      </w:r>
      <w:r w:rsidR="00504A25">
        <w:rPr>
          <w:rFonts w:ascii="Katsoulidis" w:hAnsi="Katsoulidis" w:cs="Katsoulidis"/>
          <w:lang w:val="el-GR"/>
        </w:rPr>
        <w:t xml:space="preserve">Ελευθερία </w:t>
      </w:r>
      <w:proofErr w:type="spellStart"/>
      <w:r w:rsidR="00504A25" w:rsidRPr="00245B3C">
        <w:rPr>
          <w:rFonts w:ascii="Katsoulidis" w:hAnsi="Katsoulidis" w:cs="Katsoulidis"/>
          <w:lang w:val="el-GR"/>
        </w:rPr>
        <w:t>Κρα</w:t>
      </w:r>
      <w:r w:rsidR="00504A25">
        <w:rPr>
          <w:rFonts w:ascii="Katsoulidis" w:hAnsi="Katsoulidis" w:cs="Katsoulidis"/>
          <w:lang w:val="el-GR"/>
        </w:rPr>
        <w:t>β</w:t>
      </w:r>
      <w:r w:rsidR="00504A25" w:rsidRPr="00245B3C">
        <w:rPr>
          <w:rFonts w:ascii="Katsoulidis" w:hAnsi="Katsoulidis" w:cs="Katsoulidis"/>
          <w:lang w:val="el-GR"/>
        </w:rPr>
        <w:t>βαρίτη</w:t>
      </w:r>
      <w:proofErr w:type="spellEnd"/>
      <w:r w:rsidR="00504A25" w:rsidRPr="00245B3C">
        <w:rPr>
          <w:rFonts w:ascii="Katsoulidis" w:hAnsi="Katsoulidis" w:cs="Katsoulidis"/>
          <w:lang w:val="el-GR"/>
        </w:rPr>
        <w:t xml:space="preserve"> (Δρ., Τμ</w:t>
      </w:r>
      <w:r w:rsidR="00504A25">
        <w:rPr>
          <w:rFonts w:ascii="Katsoulidis" w:hAnsi="Katsoulidis" w:cs="Katsoulidis"/>
          <w:lang w:val="el-GR"/>
        </w:rPr>
        <w:t>ήμα Βιολογίας)</w:t>
      </w:r>
    </w:p>
    <w:p w:rsidR="00504A25" w:rsidRPr="00245B3C" w:rsidRDefault="00504A25" w:rsidP="000B114E">
      <w:pPr>
        <w:ind w:left="1440"/>
        <w:jc w:val="both"/>
        <w:rPr>
          <w:rFonts w:ascii="Katsoulidis" w:hAnsi="Katsoulidis" w:cs="Katsoulidis"/>
          <w:lang w:val="el-GR"/>
        </w:rPr>
      </w:pPr>
      <w:proofErr w:type="spellStart"/>
      <w:r>
        <w:rPr>
          <w:rFonts w:ascii="Katsoulidis" w:hAnsi="Katsoulidis" w:cs="Katsoulidis"/>
          <w:lang w:val="el-GR"/>
        </w:rPr>
        <w:t>Παναγούλα</w:t>
      </w:r>
      <w:proofErr w:type="spellEnd"/>
      <w:r>
        <w:rPr>
          <w:rFonts w:ascii="Katsoulidis" w:hAnsi="Katsoulidis" w:cs="Katsoulidis"/>
          <w:lang w:val="el-GR"/>
        </w:rPr>
        <w:t xml:space="preserve"> </w:t>
      </w:r>
      <w:proofErr w:type="spellStart"/>
      <w:r w:rsidRPr="00245B3C">
        <w:rPr>
          <w:rFonts w:ascii="Katsoulidis" w:hAnsi="Katsoulidis" w:cs="Katsoulidis"/>
          <w:lang w:val="el-GR"/>
        </w:rPr>
        <w:t>Κόλλια</w:t>
      </w:r>
      <w:proofErr w:type="spellEnd"/>
      <w:r w:rsidRPr="00245B3C">
        <w:rPr>
          <w:rFonts w:ascii="Katsoulidis" w:hAnsi="Katsoulidis" w:cs="Katsoulidis"/>
          <w:lang w:val="el-GR"/>
        </w:rPr>
        <w:t xml:space="preserve"> (Αναπληρωτής Καθηγητής </w:t>
      </w:r>
      <w:r>
        <w:rPr>
          <w:rFonts w:ascii="Katsoulidis" w:hAnsi="Katsoulidis" w:cs="Katsoulidis"/>
          <w:lang w:val="el-GR"/>
        </w:rPr>
        <w:t>Τμήμα Βιολογίας)</w:t>
      </w:r>
    </w:p>
    <w:p w:rsidR="00504A25" w:rsidRPr="00245B3C" w:rsidRDefault="00F1284A" w:rsidP="00540549">
      <w:pPr>
        <w:jc w:val="both"/>
        <w:rPr>
          <w:rFonts w:ascii="Katsoulidis" w:hAnsi="Katsoulidis" w:cs="Katsoulidis"/>
          <w:lang w:val="el-GR"/>
        </w:rPr>
      </w:pPr>
      <w:r>
        <w:rPr>
          <w:rFonts w:ascii="Katsoulidis" w:hAnsi="Katsoulidis" w:cs="Katsoulidis"/>
          <w:lang w:val="el-GR"/>
        </w:rPr>
        <w:t xml:space="preserve">     </w:t>
      </w:r>
      <w:r w:rsidR="00E2617B">
        <w:rPr>
          <w:rFonts w:ascii="Katsoulidis" w:hAnsi="Katsoulidis" w:cs="Katsoulidis"/>
          <w:lang w:val="el-GR"/>
        </w:rPr>
        <w:tab/>
      </w:r>
      <w:r w:rsidR="00E2617B">
        <w:rPr>
          <w:rFonts w:ascii="Katsoulidis" w:hAnsi="Katsoulidis" w:cs="Katsoulidis"/>
          <w:lang w:val="el-GR"/>
        </w:rPr>
        <w:tab/>
      </w:r>
      <w:r w:rsidR="00504A25">
        <w:rPr>
          <w:rFonts w:ascii="Katsoulidis" w:hAnsi="Katsoulidis" w:cs="Katsoulidis"/>
          <w:lang w:val="el-GR"/>
        </w:rPr>
        <w:t xml:space="preserve">Μαρίνα </w:t>
      </w:r>
      <w:proofErr w:type="spellStart"/>
      <w:r w:rsidR="00504A25" w:rsidRPr="00245B3C">
        <w:rPr>
          <w:rFonts w:ascii="Katsoulidis" w:hAnsi="Katsoulidis" w:cs="Katsoulidis"/>
          <w:lang w:val="el-GR"/>
        </w:rPr>
        <w:t>Αντωνέλου</w:t>
      </w:r>
      <w:proofErr w:type="spellEnd"/>
      <w:r w:rsidR="00504A25" w:rsidRPr="00245B3C">
        <w:rPr>
          <w:rFonts w:ascii="Katsoulidis" w:hAnsi="Katsoulidis" w:cs="Katsoulidis"/>
          <w:lang w:val="el-GR"/>
        </w:rPr>
        <w:t xml:space="preserve"> (Επίκουρη Καθηγήτρια </w:t>
      </w:r>
      <w:r w:rsidR="00504A25">
        <w:rPr>
          <w:rFonts w:ascii="Katsoulidis" w:hAnsi="Katsoulidis" w:cs="Katsoulidis"/>
          <w:lang w:val="el-GR"/>
        </w:rPr>
        <w:t>Τμήμα Βιολογία)</w:t>
      </w:r>
    </w:p>
    <w:p w:rsidR="00504A25" w:rsidRPr="00245B3C" w:rsidRDefault="00504A25" w:rsidP="00F967DF">
      <w:pPr>
        <w:ind w:left="1440"/>
        <w:jc w:val="both"/>
        <w:rPr>
          <w:rFonts w:ascii="Katsoulidis" w:hAnsi="Katsoulidis" w:cs="Katsoulidis"/>
          <w:lang w:val="el-GR"/>
        </w:rPr>
      </w:pPr>
      <w:r>
        <w:rPr>
          <w:rFonts w:ascii="Katsoulidis" w:hAnsi="Katsoulidis" w:cs="Katsoulidis"/>
          <w:lang w:val="el-GR"/>
        </w:rPr>
        <w:t xml:space="preserve">Νίκη </w:t>
      </w:r>
      <w:r w:rsidRPr="00245B3C">
        <w:rPr>
          <w:rFonts w:ascii="Katsoulidis" w:hAnsi="Katsoulidis" w:cs="Katsoulidis"/>
          <w:lang w:val="el-GR"/>
        </w:rPr>
        <w:t>Χονδρογιάννη (Δρ. Ερευνήτρια Β’, ΙΒΦΧΒ/Εθνικό Ίδρυμα</w:t>
      </w:r>
      <w:r w:rsidR="00AB464D">
        <w:rPr>
          <w:rFonts w:ascii="Katsoulidis" w:hAnsi="Katsoulidis" w:cs="Katsoulidis"/>
          <w:lang w:val="el-GR"/>
        </w:rPr>
        <w:t xml:space="preserve"> </w:t>
      </w:r>
      <w:r w:rsidRPr="00245B3C">
        <w:rPr>
          <w:rFonts w:ascii="Katsoulidis" w:hAnsi="Katsoulidis" w:cs="Katsoulidis"/>
          <w:lang w:val="el-GR"/>
        </w:rPr>
        <w:t>Ερευνών</w:t>
      </w:r>
    </w:p>
    <w:p w:rsidR="00504A25" w:rsidRDefault="00504A25" w:rsidP="00EC0018">
      <w:pPr>
        <w:spacing w:line="360" w:lineRule="auto"/>
        <w:jc w:val="center"/>
        <w:rPr>
          <w:rFonts w:ascii="Katsoulidis" w:hAnsi="Katsoulidis" w:cs="Katsoulidis"/>
          <w:b/>
          <w:lang w:val="el-GR"/>
        </w:rPr>
      </w:pPr>
    </w:p>
    <w:p w:rsidR="00504A25" w:rsidRDefault="00504A25" w:rsidP="00EC0018">
      <w:pPr>
        <w:spacing w:line="360" w:lineRule="auto"/>
        <w:jc w:val="center"/>
        <w:rPr>
          <w:rFonts w:ascii="Katsoulidis" w:hAnsi="Katsoulidis" w:cs="Katsoulidis"/>
          <w:b/>
          <w:lang w:val="el-GR"/>
        </w:rPr>
      </w:pPr>
    </w:p>
    <w:p w:rsidR="00504A25" w:rsidRDefault="00AB464D" w:rsidP="00EC0018">
      <w:pPr>
        <w:spacing w:line="360" w:lineRule="auto"/>
        <w:jc w:val="center"/>
        <w:rPr>
          <w:rFonts w:ascii="Katsoulidis" w:hAnsi="Katsoulidis" w:cs="Katsoulidis"/>
          <w:b/>
          <w:lang w:val="el-GR"/>
        </w:rPr>
      </w:pPr>
      <w:r>
        <w:rPr>
          <w:rFonts w:ascii="Katsoulidis" w:hAnsi="Katsoulidis" w:cs="Katsoulidis"/>
          <w:b/>
          <w:lang w:val="el-GR"/>
        </w:rPr>
        <w:t xml:space="preserve">Περιεχόμενο </w:t>
      </w:r>
      <w:r w:rsidR="00504A25">
        <w:rPr>
          <w:rFonts w:ascii="Katsoulidis" w:hAnsi="Katsoulidis" w:cs="Katsoulidis"/>
          <w:b/>
          <w:lang w:val="el-GR"/>
        </w:rPr>
        <w:t>Μαθήματος:</w:t>
      </w:r>
    </w:p>
    <w:p w:rsidR="00504A25" w:rsidRPr="00F967DF" w:rsidRDefault="00504A25" w:rsidP="0054325A">
      <w:pPr>
        <w:pStyle w:val="ListParagraph2"/>
        <w:numPr>
          <w:ilvl w:val="0"/>
          <w:numId w:val="14"/>
        </w:numPr>
        <w:suppressAutoHyphens/>
        <w:spacing w:after="0" w:line="240" w:lineRule="auto"/>
        <w:jc w:val="both"/>
        <w:rPr>
          <w:rFonts w:ascii="Katsoulidis" w:hAnsi="Katsoulidis" w:cs="Katsoulidis"/>
          <w:sz w:val="24"/>
          <w:szCs w:val="24"/>
        </w:rPr>
      </w:pPr>
      <w:r w:rsidRPr="00F967DF">
        <w:rPr>
          <w:rFonts w:ascii="Katsoulidis" w:hAnsi="Katsoulidis" w:cs="Katsoulidis"/>
          <w:sz w:val="24"/>
          <w:szCs w:val="24"/>
        </w:rPr>
        <w:t>Μοριακά συστατικά οργανισμών</w:t>
      </w:r>
    </w:p>
    <w:p w:rsidR="00504A25" w:rsidRPr="00F967DF" w:rsidRDefault="00504A25" w:rsidP="0054325A">
      <w:pPr>
        <w:pStyle w:val="ListParagraph2"/>
        <w:numPr>
          <w:ilvl w:val="0"/>
          <w:numId w:val="14"/>
        </w:numPr>
        <w:suppressAutoHyphens/>
        <w:spacing w:after="0" w:line="240" w:lineRule="auto"/>
        <w:jc w:val="both"/>
        <w:rPr>
          <w:rFonts w:ascii="Katsoulidis" w:hAnsi="Katsoulidis" w:cs="Katsoulidis"/>
          <w:sz w:val="24"/>
          <w:szCs w:val="24"/>
        </w:rPr>
      </w:pPr>
      <w:r w:rsidRPr="00F967DF">
        <w:rPr>
          <w:rFonts w:ascii="Katsoulidis" w:hAnsi="Katsoulidis" w:cs="Katsoulidis"/>
          <w:sz w:val="24"/>
          <w:szCs w:val="24"/>
        </w:rPr>
        <w:t>Μεταγραφή και ρύθμιση της μεταγραφικής διαδικασίας</w:t>
      </w:r>
    </w:p>
    <w:p w:rsidR="00504A25" w:rsidRPr="00F967DF" w:rsidRDefault="00504A25" w:rsidP="0054325A">
      <w:pPr>
        <w:pStyle w:val="ListParagraph2"/>
        <w:numPr>
          <w:ilvl w:val="0"/>
          <w:numId w:val="14"/>
        </w:numPr>
        <w:suppressAutoHyphens/>
        <w:spacing w:after="0" w:line="240" w:lineRule="auto"/>
        <w:jc w:val="both"/>
        <w:rPr>
          <w:rFonts w:ascii="Katsoulidis" w:hAnsi="Katsoulidis" w:cs="Katsoulidis"/>
          <w:sz w:val="24"/>
          <w:szCs w:val="24"/>
        </w:rPr>
      </w:pPr>
      <w:r w:rsidRPr="00F967DF">
        <w:rPr>
          <w:rFonts w:ascii="Katsoulidis" w:hAnsi="Katsoulidis" w:cs="Katsoulidis"/>
          <w:sz w:val="24"/>
          <w:szCs w:val="24"/>
        </w:rPr>
        <w:t xml:space="preserve">Μετάφραση και έλεγχος της </w:t>
      </w:r>
      <w:proofErr w:type="spellStart"/>
      <w:r w:rsidRPr="00F967DF">
        <w:rPr>
          <w:rFonts w:ascii="Katsoulidis" w:hAnsi="Katsoulidis" w:cs="Katsoulidis"/>
          <w:sz w:val="24"/>
          <w:szCs w:val="24"/>
        </w:rPr>
        <w:t>μετα</w:t>
      </w:r>
      <w:proofErr w:type="spellEnd"/>
      <w:r w:rsidRPr="00F967DF">
        <w:rPr>
          <w:rFonts w:ascii="Katsoulidis" w:hAnsi="Katsoulidis" w:cs="Katsoulidis"/>
          <w:sz w:val="24"/>
          <w:szCs w:val="24"/>
        </w:rPr>
        <w:t>-μεταφραστικής τροποποίησης</w:t>
      </w:r>
    </w:p>
    <w:p w:rsidR="00504A25" w:rsidRPr="00F967DF" w:rsidRDefault="00504A25" w:rsidP="0054325A">
      <w:pPr>
        <w:pStyle w:val="ListParagraph2"/>
        <w:numPr>
          <w:ilvl w:val="0"/>
          <w:numId w:val="14"/>
        </w:numPr>
        <w:suppressAutoHyphens/>
        <w:spacing w:after="0" w:line="240" w:lineRule="auto"/>
        <w:jc w:val="both"/>
        <w:rPr>
          <w:rFonts w:ascii="Katsoulidis" w:hAnsi="Katsoulidis" w:cs="Katsoulidis"/>
          <w:sz w:val="24"/>
          <w:szCs w:val="24"/>
        </w:rPr>
      </w:pPr>
      <w:r w:rsidRPr="00F967DF">
        <w:rPr>
          <w:rFonts w:ascii="Katsoulidis" w:hAnsi="Katsoulidis" w:cs="Katsoulidis"/>
          <w:sz w:val="24"/>
          <w:szCs w:val="24"/>
        </w:rPr>
        <w:t>Βασικές αρχές της Γενετικής Μηχανικής</w:t>
      </w:r>
    </w:p>
    <w:p w:rsidR="00504A25" w:rsidRPr="00F967DF" w:rsidRDefault="00504A25" w:rsidP="0054325A">
      <w:pPr>
        <w:pStyle w:val="ListParagraph2"/>
        <w:numPr>
          <w:ilvl w:val="0"/>
          <w:numId w:val="14"/>
        </w:numPr>
        <w:suppressAutoHyphens/>
        <w:spacing w:after="0" w:line="240" w:lineRule="auto"/>
        <w:jc w:val="both"/>
        <w:rPr>
          <w:rFonts w:ascii="Katsoulidis" w:hAnsi="Katsoulidis" w:cs="Katsoulidis"/>
          <w:sz w:val="24"/>
          <w:szCs w:val="24"/>
        </w:rPr>
      </w:pPr>
      <w:r w:rsidRPr="00F967DF">
        <w:rPr>
          <w:rFonts w:ascii="Katsoulidis" w:hAnsi="Katsoulidis" w:cs="Katsoulidis"/>
          <w:sz w:val="24"/>
          <w:szCs w:val="24"/>
        </w:rPr>
        <w:t xml:space="preserve">Τεχνολογία </w:t>
      </w:r>
      <w:proofErr w:type="spellStart"/>
      <w:r w:rsidRPr="00F967DF">
        <w:rPr>
          <w:rFonts w:ascii="Katsoulidis" w:hAnsi="Katsoulidis" w:cs="Katsoulidis"/>
          <w:sz w:val="24"/>
          <w:szCs w:val="24"/>
        </w:rPr>
        <w:t>διαγονιδιακών</w:t>
      </w:r>
      <w:proofErr w:type="spellEnd"/>
      <w:r w:rsidRPr="00F967DF">
        <w:rPr>
          <w:rFonts w:ascii="Katsoulidis" w:hAnsi="Katsoulidis" w:cs="Katsoulidis"/>
          <w:sz w:val="24"/>
          <w:szCs w:val="24"/>
        </w:rPr>
        <w:t xml:space="preserve"> ζώων</w:t>
      </w:r>
    </w:p>
    <w:p w:rsidR="00504A25" w:rsidRPr="00F967DF" w:rsidRDefault="00504A25" w:rsidP="0054325A">
      <w:pPr>
        <w:pStyle w:val="ListParagraph2"/>
        <w:numPr>
          <w:ilvl w:val="0"/>
          <w:numId w:val="14"/>
        </w:numPr>
        <w:suppressAutoHyphens/>
        <w:spacing w:after="0" w:line="240" w:lineRule="auto"/>
        <w:jc w:val="both"/>
        <w:rPr>
          <w:rFonts w:ascii="Katsoulidis" w:hAnsi="Katsoulidis" w:cs="Katsoulidis"/>
          <w:sz w:val="24"/>
          <w:szCs w:val="24"/>
        </w:rPr>
      </w:pPr>
      <w:r w:rsidRPr="00F967DF">
        <w:rPr>
          <w:rFonts w:ascii="Katsoulidis" w:hAnsi="Katsoulidis" w:cs="Katsoulidis"/>
          <w:sz w:val="24"/>
          <w:szCs w:val="24"/>
        </w:rPr>
        <w:t>Το πρόγραμμα του ανθρώπινου γονιδιώματος</w:t>
      </w:r>
    </w:p>
    <w:p w:rsidR="00504A25" w:rsidRPr="00F967DF" w:rsidRDefault="00504A25" w:rsidP="0054325A">
      <w:pPr>
        <w:pStyle w:val="ListParagraph2"/>
        <w:numPr>
          <w:ilvl w:val="0"/>
          <w:numId w:val="14"/>
        </w:numPr>
        <w:suppressAutoHyphens/>
        <w:spacing w:after="0" w:line="240" w:lineRule="auto"/>
        <w:jc w:val="both"/>
        <w:rPr>
          <w:rFonts w:ascii="Katsoulidis" w:hAnsi="Katsoulidis"/>
          <w:sz w:val="24"/>
          <w:szCs w:val="24"/>
        </w:rPr>
      </w:pPr>
      <w:r w:rsidRPr="00F967DF">
        <w:rPr>
          <w:rFonts w:ascii="Katsoulidis" w:hAnsi="Katsoulidis" w:cs="Katsoulidis"/>
          <w:sz w:val="24"/>
          <w:szCs w:val="24"/>
        </w:rPr>
        <w:t>Γονιδιακή θεραπεία</w:t>
      </w:r>
    </w:p>
    <w:p w:rsidR="00504A25" w:rsidRPr="00540549" w:rsidRDefault="00504A25" w:rsidP="00EC0018">
      <w:pPr>
        <w:spacing w:line="360" w:lineRule="auto"/>
        <w:jc w:val="center"/>
        <w:rPr>
          <w:lang w:val="el-GR"/>
        </w:rPr>
      </w:pPr>
    </w:p>
    <w:p w:rsidR="00504A25" w:rsidRDefault="00504A25" w:rsidP="00EC0018">
      <w:pPr>
        <w:pStyle w:val="a6"/>
        <w:pageBreakBefore/>
        <w:spacing w:line="360" w:lineRule="auto"/>
        <w:jc w:val="center"/>
      </w:pPr>
      <w:r>
        <w:rPr>
          <w:rFonts w:ascii="Katsoulidis" w:hAnsi="Katsoulidis" w:cs="Katsoulidis"/>
          <w:b/>
          <w:sz w:val="28"/>
          <w:u w:val="single"/>
        </w:rPr>
        <w:lastRenderedPageBreak/>
        <w:t>2. Βιομοριακή Δομή και Λειτουργία</w:t>
      </w:r>
    </w:p>
    <w:p w:rsidR="00504A25" w:rsidRPr="00BA3D5A" w:rsidRDefault="00504A25" w:rsidP="00EC0018">
      <w:pPr>
        <w:pStyle w:val="5"/>
        <w:spacing w:line="360" w:lineRule="auto"/>
        <w:jc w:val="left"/>
        <w:rPr>
          <w:rFonts w:ascii="Katsoulidis" w:hAnsi="Katsoulidis" w:cs="Katsoulidis"/>
        </w:rPr>
      </w:pPr>
      <w:r>
        <w:rPr>
          <w:rFonts w:ascii="Katsoulidis" w:hAnsi="Katsoulidis" w:cs="Katsoulidis"/>
        </w:rPr>
        <w:t>Συντονίστρια</w:t>
      </w:r>
      <w:r w:rsidRPr="00BA3D5A">
        <w:rPr>
          <w:rFonts w:ascii="Katsoulidis" w:hAnsi="Katsoulidis" w:cs="Katsoulidis"/>
        </w:rPr>
        <w:t>:</w:t>
      </w:r>
      <w:r w:rsidRPr="00BA3D5A">
        <w:rPr>
          <w:rFonts w:ascii="Katsoulidis" w:hAnsi="Katsoulidis" w:cs="Katsoulidis"/>
          <w:bCs w:val="0"/>
        </w:rPr>
        <w:t xml:space="preserve"> </w:t>
      </w:r>
      <w:r>
        <w:rPr>
          <w:rFonts w:ascii="Katsoulidis" w:hAnsi="Katsoulidis" w:cs="Katsoulidis"/>
          <w:b w:val="0"/>
        </w:rPr>
        <w:t xml:space="preserve">Βασιλική </w:t>
      </w:r>
      <w:r w:rsidRPr="00BA3D5A">
        <w:rPr>
          <w:rFonts w:ascii="Katsoulidis" w:hAnsi="Katsoulidis" w:cs="Katsoulidis"/>
          <w:b w:val="0"/>
        </w:rPr>
        <w:t>Οικονομίδου</w:t>
      </w:r>
      <w:r>
        <w:rPr>
          <w:rFonts w:ascii="Katsoulidis" w:hAnsi="Katsoulidis" w:cs="Katsoulidis"/>
          <w:b w:val="0"/>
        </w:rPr>
        <w:t>,</w:t>
      </w:r>
      <w:r w:rsidRPr="000B114E">
        <w:rPr>
          <w:rFonts w:ascii="Katsoulidis" w:hAnsi="Katsoulidis" w:cs="Katsoulidis"/>
          <w:b w:val="0"/>
          <w:bCs w:val="0"/>
        </w:rPr>
        <w:t xml:space="preserve"> </w:t>
      </w:r>
      <w:r>
        <w:rPr>
          <w:rFonts w:ascii="Katsoulidis" w:hAnsi="Katsoulidis" w:cs="Katsoulidis"/>
          <w:b w:val="0"/>
          <w:bCs w:val="0"/>
        </w:rPr>
        <w:t>Επίκουρη Καθηγήτρια</w:t>
      </w:r>
      <w:r w:rsidRPr="00BA3D5A">
        <w:rPr>
          <w:rFonts w:ascii="Katsoulidis" w:hAnsi="Katsoulidis" w:cs="Katsoulidis"/>
          <w:b w:val="0"/>
        </w:rPr>
        <w:t xml:space="preserve"> </w:t>
      </w:r>
    </w:p>
    <w:p w:rsidR="00504A25" w:rsidRPr="000B114E" w:rsidRDefault="00504A25" w:rsidP="000B114E">
      <w:pPr>
        <w:pStyle w:val="Default"/>
        <w:rPr>
          <w:rFonts w:ascii="Katsoulidis" w:hAnsi="Katsoulidis"/>
          <w:b/>
        </w:rPr>
      </w:pPr>
      <w:r w:rsidRPr="000B114E">
        <w:rPr>
          <w:rFonts w:ascii="Katsoulidis" w:hAnsi="Katsoulidis"/>
          <w:b/>
        </w:rPr>
        <w:t>Διδάσκοντες:</w:t>
      </w:r>
      <w:r w:rsidR="00AB464D">
        <w:rPr>
          <w:rFonts w:ascii="Katsoulidis" w:hAnsi="Katsoulidis"/>
          <w:b/>
        </w:rPr>
        <w:t xml:space="preserve"> </w:t>
      </w:r>
    </w:p>
    <w:p w:rsidR="00504A25" w:rsidRPr="000B114E" w:rsidRDefault="00504A25" w:rsidP="000B114E">
      <w:pPr>
        <w:pStyle w:val="Default"/>
        <w:rPr>
          <w:rFonts w:ascii="Katsoulidis" w:hAnsi="Katsoulidis"/>
        </w:rPr>
      </w:pPr>
      <w:r w:rsidRPr="000B114E">
        <w:rPr>
          <w:rFonts w:ascii="Katsoulidis" w:hAnsi="Katsoulidis"/>
        </w:rPr>
        <w:t>Σταύρος Χαμόδρακας (Ομότιμος Καθηγητής, Τμήμα Βιολογίας)</w:t>
      </w:r>
      <w:r w:rsidR="00F1284A">
        <w:rPr>
          <w:rFonts w:ascii="Katsoulidis" w:hAnsi="Katsoulidis"/>
        </w:rPr>
        <w:t xml:space="preserve">  </w:t>
      </w:r>
      <w:r w:rsidRPr="000B114E">
        <w:rPr>
          <w:rFonts w:ascii="Katsoulidis" w:hAnsi="Katsoulidis"/>
        </w:rPr>
        <w:t xml:space="preserve"> </w:t>
      </w:r>
    </w:p>
    <w:p w:rsidR="00504A25" w:rsidRPr="00BA3D5A" w:rsidRDefault="00504A25" w:rsidP="000B114E">
      <w:pPr>
        <w:pStyle w:val="Default"/>
      </w:pPr>
      <w:r w:rsidRPr="000B114E">
        <w:rPr>
          <w:rFonts w:ascii="Katsoulidis" w:hAnsi="Katsoulidis"/>
        </w:rPr>
        <w:t>Βασιλική Οικονομίδου (Επίκουρη Καθηγήτρια, Τμήμα</w:t>
      </w:r>
      <w:r w:rsidR="00AB464D">
        <w:rPr>
          <w:rFonts w:ascii="Katsoulidis" w:hAnsi="Katsoulidis"/>
        </w:rPr>
        <w:t xml:space="preserve"> </w:t>
      </w:r>
      <w:r w:rsidRPr="000B114E">
        <w:rPr>
          <w:rFonts w:ascii="Katsoulidis" w:hAnsi="Katsoulidis"/>
        </w:rPr>
        <w:t>Βιολογίας</w:t>
      </w:r>
      <w:r w:rsidRPr="00BA3D5A">
        <w:t>)</w:t>
      </w:r>
      <w:r w:rsidR="00F1284A">
        <w:t xml:space="preserve"> </w:t>
      </w:r>
    </w:p>
    <w:p w:rsidR="00504A25" w:rsidRDefault="00504A25" w:rsidP="00D0272C">
      <w:pPr>
        <w:pStyle w:val="Default"/>
        <w:tabs>
          <w:tab w:val="left" w:pos="4687"/>
        </w:tabs>
      </w:pPr>
      <w:r>
        <w:tab/>
      </w:r>
    </w:p>
    <w:p w:rsidR="00504A25" w:rsidRDefault="00F1284A" w:rsidP="001A77CD">
      <w:pPr>
        <w:tabs>
          <w:tab w:val="left" w:pos="5580"/>
        </w:tabs>
        <w:spacing w:line="360" w:lineRule="auto"/>
        <w:jc w:val="center"/>
        <w:rPr>
          <w:rFonts w:ascii="Katsoulidis" w:hAnsi="Katsoulidis" w:cs="Katsoulidis"/>
          <w:b/>
          <w:lang w:val="el-GR"/>
        </w:rPr>
      </w:pPr>
      <w:r>
        <w:rPr>
          <w:rFonts w:ascii="Katsoulidis" w:hAnsi="Katsoulidis" w:cs="Katsoulidis"/>
          <w:b/>
          <w:lang w:val="el-GR"/>
        </w:rPr>
        <w:t>Περιεχόμενο</w:t>
      </w:r>
      <w:r w:rsidR="00504A25">
        <w:rPr>
          <w:rFonts w:ascii="Katsoulidis" w:hAnsi="Katsoulidis" w:cs="Katsoulidis"/>
          <w:b/>
          <w:lang w:val="el-GR"/>
        </w:rPr>
        <w:t xml:space="preserve"> Μαθήματος:</w:t>
      </w:r>
    </w:p>
    <w:p w:rsidR="00504A25" w:rsidRPr="000B114E" w:rsidRDefault="00504A25" w:rsidP="0054325A">
      <w:pPr>
        <w:pStyle w:val="ae"/>
        <w:numPr>
          <w:ilvl w:val="1"/>
          <w:numId w:val="18"/>
        </w:numPr>
        <w:tabs>
          <w:tab w:val="left" w:pos="810"/>
        </w:tabs>
        <w:ind w:left="720" w:hanging="270"/>
        <w:jc w:val="both"/>
        <w:rPr>
          <w:rFonts w:ascii="Katsoulidis" w:hAnsi="Katsoulidis"/>
          <w:lang w:val="el-GR"/>
        </w:rPr>
      </w:pPr>
      <w:r w:rsidRPr="000B114E">
        <w:rPr>
          <w:rFonts w:ascii="Katsoulidis" w:hAnsi="Katsoulidis"/>
        </w:rPr>
        <w:t>M</w:t>
      </w:r>
      <w:r w:rsidRPr="000B114E">
        <w:rPr>
          <w:rFonts w:ascii="Katsoulidis" w:hAnsi="Katsoulidis"/>
          <w:lang w:val="el-GR"/>
        </w:rPr>
        <w:t>οριακές Δομές σε Ατομικό Επίπεδο και Βιολογία.</w:t>
      </w:r>
    </w:p>
    <w:p w:rsidR="00504A25" w:rsidRPr="000B114E" w:rsidRDefault="00504A25" w:rsidP="0054325A">
      <w:pPr>
        <w:pStyle w:val="ae"/>
        <w:numPr>
          <w:ilvl w:val="1"/>
          <w:numId w:val="18"/>
        </w:numPr>
        <w:ind w:left="720" w:hanging="270"/>
        <w:jc w:val="both"/>
        <w:rPr>
          <w:rFonts w:ascii="Katsoulidis" w:hAnsi="Katsoulidis"/>
          <w:lang w:val="el-GR"/>
        </w:rPr>
      </w:pPr>
      <w:r w:rsidRPr="000B114E">
        <w:rPr>
          <w:rFonts w:ascii="Katsoulidis" w:hAnsi="Katsoulidis"/>
          <w:lang w:val="el-GR"/>
        </w:rPr>
        <w:t xml:space="preserve">Βιολογικά </w:t>
      </w:r>
      <w:proofErr w:type="spellStart"/>
      <w:r w:rsidRPr="000B114E">
        <w:rPr>
          <w:rFonts w:ascii="Katsoulidis" w:hAnsi="Katsoulidis"/>
          <w:lang w:val="el-GR"/>
        </w:rPr>
        <w:t>Μακρομόρια</w:t>
      </w:r>
      <w:proofErr w:type="spellEnd"/>
      <w:r w:rsidRPr="000B114E">
        <w:rPr>
          <w:rFonts w:ascii="Katsoulidis" w:hAnsi="Katsoulidis"/>
          <w:lang w:val="el-GR"/>
        </w:rPr>
        <w:t xml:space="preserve">, </w:t>
      </w:r>
      <w:proofErr w:type="spellStart"/>
      <w:r w:rsidRPr="000B114E">
        <w:rPr>
          <w:rFonts w:ascii="Katsoulidis" w:hAnsi="Katsoulidis"/>
          <w:lang w:val="el-GR"/>
        </w:rPr>
        <w:t>Στερεοδιευθέτηση</w:t>
      </w:r>
      <w:proofErr w:type="spellEnd"/>
      <w:r w:rsidRPr="000B114E">
        <w:rPr>
          <w:rFonts w:ascii="Katsoulidis" w:hAnsi="Katsoulidis"/>
          <w:lang w:val="el-GR"/>
        </w:rPr>
        <w:t xml:space="preserve"> και </w:t>
      </w:r>
      <w:proofErr w:type="spellStart"/>
      <w:r w:rsidRPr="000B114E">
        <w:rPr>
          <w:rFonts w:ascii="Katsoulidis" w:hAnsi="Katsoulidis"/>
          <w:lang w:val="el-GR"/>
        </w:rPr>
        <w:t>Στερεοδιάταξη</w:t>
      </w:r>
      <w:proofErr w:type="spellEnd"/>
      <w:r w:rsidRPr="000B114E">
        <w:rPr>
          <w:rFonts w:ascii="Katsoulidis" w:hAnsi="Katsoulidis"/>
          <w:lang w:val="el-GR"/>
        </w:rPr>
        <w:t xml:space="preserve">, </w:t>
      </w:r>
    </w:p>
    <w:p w:rsidR="00504A25" w:rsidRPr="000B114E" w:rsidRDefault="00504A25" w:rsidP="0054325A">
      <w:pPr>
        <w:pStyle w:val="ae"/>
        <w:numPr>
          <w:ilvl w:val="1"/>
          <w:numId w:val="18"/>
        </w:numPr>
        <w:ind w:left="720" w:hanging="270"/>
        <w:jc w:val="both"/>
        <w:rPr>
          <w:rFonts w:ascii="Katsoulidis" w:hAnsi="Katsoulidis"/>
          <w:lang w:val="el-GR"/>
        </w:rPr>
      </w:pPr>
      <w:r w:rsidRPr="000B114E">
        <w:rPr>
          <w:rFonts w:ascii="Katsoulidis" w:hAnsi="Katsoulidis"/>
          <w:lang w:val="el-GR"/>
        </w:rPr>
        <w:t xml:space="preserve">Μέθοδοι προσδιορισμού δομής βιολογικών </w:t>
      </w:r>
      <w:proofErr w:type="spellStart"/>
      <w:r w:rsidRPr="000B114E">
        <w:rPr>
          <w:rFonts w:ascii="Katsoulidis" w:hAnsi="Katsoulidis"/>
          <w:lang w:val="el-GR"/>
        </w:rPr>
        <w:t>μακρομορίων</w:t>
      </w:r>
      <w:proofErr w:type="spellEnd"/>
    </w:p>
    <w:p w:rsidR="00504A25" w:rsidRPr="000B114E" w:rsidRDefault="00504A25" w:rsidP="0054325A">
      <w:pPr>
        <w:pStyle w:val="ae"/>
        <w:numPr>
          <w:ilvl w:val="1"/>
          <w:numId w:val="18"/>
        </w:numPr>
        <w:ind w:left="720" w:hanging="270"/>
        <w:jc w:val="both"/>
        <w:rPr>
          <w:rFonts w:ascii="Katsoulidis" w:hAnsi="Katsoulidis"/>
          <w:lang w:val="el-GR"/>
        </w:rPr>
      </w:pPr>
      <w:r w:rsidRPr="000B114E">
        <w:rPr>
          <w:rFonts w:ascii="Katsoulidis" w:hAnsi="Katsoulidis"/>
          <w:lang w:val="el-GR"/>
        </w:rPr>
        <w:t>Αρχιτεκτονική Πρωτεϊνών</w:t>
      </w:r>
    </w:p>
    <w:p w:rsidR="00504A25" w:rsidRPr="000B114E" w:rsidRDefault="00504A25" w:rsidP="0054325A">
      <w:pPr>
        <w:pStyle w:val="ae"/>
        <w:numPr>
          <w:ilvl w:val="1"/>
          <w:numId w:val="18"/>
        </w:numPr>
        <w:ind w:left="720" w:hanging="270"/>
        <w:jc w:val="both"/>
        <w:rPr>
          <w:rFonts w:ascii="Katsoulidis" w:hAnsi="Katsoulidis"/>
          <w:lang w:val="el-GR"/>
        </w:rPr>
      </w:pPr>
      <w:r w:rsidRPr="000B114E">
        <w:rPr>
          <w:rFonts w:ascii="Katsoulidis" w:hAnsi="Katsoulidis"/>
          <w:lang w:val="el-GR"/>
        </w:rPr>
        <w:t xml:space="preserve">Πρωτεϊνική μηχανική, πρόγνωση, και σχεδίαση πρωτεϊνών </w:t>
      </w:r>
    </w:p>
    <w:p w:rsidR="00504A25" w:rsidRPr="000B114E" w:rsidRDefault="00504A25" w:rsidP="0054325A">
      <w:pPr>
        <w:pStyle w:val="ae"/>
        <w:numPr>
          <w:ilvl w:val="1"/>
          <w:numId w:val="18"/>
        </w:numPr>
        <w:ind w:left="720" w:hanging="270"/>
        <w:jc w:val="both"/>
        <w:rPr>
          <w:rFonts w:ascii="Katsoulidis" w:hAnsi="Katsoulidis"/>
          <w:lang w:val="el-GR"/>
        </w:rPr>
      </w:pPr>
      <w:r w:rsidRPr="000B114E">
        <w:rPr>
          <w:rFonts w:ascii="Katsoulidis" w:hAnsi="Katsoulidis"/>
          <w:lang w:val="el-GR"/>
        </w:rPr>
        <w:t xml:space="preserve">‘Δίπλωμα’ πρωτεϊνών και σταθερότητα πρωτεϊνικής δομής </w:t>
      </w:r>
    </w:p>
    <w:p w:rsidR="00504A25" w:rsidRDefault="00504A25" w:rsidP="000B114E">
      <w:pPr>
        <w:tabs>
          <w:tab w:val="left" w:pos="5580"/>
        </w:tabs>
        <w:spacing w:line="360" w:lineRule="auto"/>
        <w:jc w:val="center"/>
        <w:rPr>
          <w:rFonts w:ascii="Katsoulidis" w:hAnsi="Katsoulidis" w:cs="Katsoulidis"/>
          <w:b/>
          <w:lang w:val="el-GR"/>
        </w:rPr>
      </w:pPr>
    </w:p>
    <w:p w:rsidR="00504A25" w:rsidRPr="001A77CD" w:rsidRDefault="00504A25" w:rsidP="001A77CD">
      <w:pPr>
        <w:tabs>
          <w:tab w:val="left" w:pos="5580"/>
        </w:tabs>
        <w:spacing w:line="360" w:lineRule="auto"/>
        <w:rPr>
          <w:lang w:val="el-GR"/>
        </w:rPr>
      </w:pPr>
    </w:p>
    <w:p w:rsidR="00504A25" w:rsidRDefault="00504A25" w:rsidP="00921BFA">
      <w:pPr>
        <w:pStyle w:val="210"/>
        <w:jc w:val="left"/>
      </w:pPr>
      <w:r>
        <w:rPr>
          <w:rFonts w:ascii="Katsoulidis" w:hAnsi="Katsoulidis" w:cs="Katsoulidis"/>
        </w:rPr>
        <w:t>3.</w:t>
      </w:r>
      <w:r w:rsidR="00AB464D">
        <w:rPr>
          <w:rFonts w:ascii="Katsoulidis" w:hAnsi="Katsoulidis" w:cs="Katsoulidis"/>
        </w:rPr>
        <w:t xml:space="preserve"> </w:t>
      </w:r>
      <w:r>
        <w:rPr>
          <w:rFonts w:ascii="Katsoulidis" w:hAnsi="Katsoulidis" w:cs="Katsoulidis"/>
        </w:rPr>
        <w:t>Γλώσσες Προγραμματισμού και Εργαλεία Λογισμικού στη Βιοπληροφορική</w:t>
      </w:r>
      <w:r w:rsidR="00F1284A">
        <w:rPr>
          <w:rFonts w:ascii="Katsoulidis" w:hAnsi="Katsoulidis" w:cs="Katsoulidis"/>
        </w:rPr>
        <w:t xml:space="preserve"> </w:t>
      </w:r>
      <w:r>
        <w:rPr>
          <w:rFonts w:ascii="Katsoulidis" w:hAnsi="Katsoulidis" w:cs="Katsoulidis"/>
        </w:rPr>
        <w:t>Ι</w:t>
      </w:r>
      <w:r w:rsidR="00AB464D">
        <w:rPr>
          <w:rFonts w:ascii="Katsoulidis" w:hAnsi="Katsoulidis" w:cs="Katsoulidis"/>
        </w:rPr>
        <w:t xml:space="preserve"> </w:t>
      </w:r>
    </w:p>
    <w:p w:rsidR="00504A25" w:rsidRDefault="00504A25" w:rsidP="00EC0018">
      <w:pPr>
        <w:pStyle w:val="a9"/>
        <w:tabs>
          <w:tab w:val="clear" w:pos="4153"/>
          <w:tab w:val="clear" w:pos="8306"/>
        </w:tabs>
        <w:rPr>
          <w:rFonts w:ascii="Katsoulidis" w:hAnsi="Katsoulidis" w:cs="Katsoulidis"/>
          <w:lang w:val="el-GR"/>
        </w:rPr>
      </w:pPr>
    </w:p>
    <w:p w:rsidR="00504A25" w:rsidRPr="000B114E" w:rsidRDefault="00504A25" w:rsidP="000B114E">
      <w:pPr>
        <w:pStyle w:val="Default"/>
        <w:rPr>
          <w:rFonts w:ascii="Katsoulidis" w:hAnsi="Katsoulidis"/>
        </w:rPr>
      </w:pPr>
      <w:r>
        <w:rPr>
          <w:rFonts w:ascii="Katsoulidis" w:hAnsi="Katsoulidis"/>
          <w:b/>
        </w:rPr>
        <w:t>Συντονίστρια</w:t>
      </w:r>
      <w:r w:rsidRPr="000B114E">
        <w:rPr>
          <w:rFonts w:ascii="Katsoulidis" w:hAnsi="Katsoulidis"/>
          <w:b/>
        </w:rPr>
        <w:t>:</w:t>
      </w:r>
      <w:r>
        <w:t xml:space="preserve"> </w:t>
      </w:r>
      <w:r w:rsidRPr="000B114E">
        <w:rPr>
          <w:rFonts w:ascii="Katsoulidis" w:hAnsi="Katsoulidis"/>
        </w:rPr>
        <w:t xml:space="preserve">Βασιλική Οικονομίδου, Επίκουρη Καθηγήτρια </w:t>
      </w:r>
    </w:p>
    <w:p w:rsidR="00E2617B" w:rsidRDefault="00504A25" w:rsidP="00EC0018">
      <w:pPr>
        <w:rPr>
          <w:rFonts w:ascii="Katsoulidis" w:hAnsi="Katsoulidis" w:cs="Katsoulidis"/>
          <w:lang w:val="el-GR"/>
        </w:rPr>
      </w:pPr>
      <w:r>
        <w:rPr>
          <w:rFonts w:ascii="Katsoulidis" w:hAnsi="Katsoulidis" w:cs="Katsoulidis"/>
          <w:b/>
          <w:lang w:val="el-GR"/>
        </w:rPr>
        <w:t>Διδάσκοντες</w:t>
      </w:r>
      <w:r w:rsidRPr="00BA3D5A">
        <w:rPr>
          <w:rFonts w:ascii="Katsoulidis" w:hAnsi="Katsoulidis" w:cs="Katsoulidis"/>
          <w:lang w:val="el-GR"/>
        </w:rPr>
        <w:t>:</w:t>
      </w:r>
    </w:p>
    <w:p w:rsidR="00504A25" w:rsidRPr="00BA3D5A" w:rsidRDefault="00504A25" w:rsidP="00EC0018">
      <w:pPr>
        <w:rPr>
          <w:rFonts w:ascii="Katsoulidis" w:hAnsi="Katsoulidis"/>
          <w:lang w:val="el-GR"/>
        </w:rPr>
      </w:pPr>
      <w:r>
        <w:rPr>
          <w:rFonts w:ascii="Katsoulidis" w:hAnsi="Katsoulidis"/>
          <w:lang w:val="el-GR"/>
        </w:rPr>
        <w:t xml:space="preserve">Μαργαρίτα </w:t>
      </w:r>
      <w:r w:rsidRPr="00BA3D5A">
        <w:rPr>
          <w:rFonts w:ascii="Katsoulidis" w:hAnsi="Katsoulidis"/>
          <w:lang w:val="el-GR"/>
        </w:rPr>
        <w:t>Θεοδωροπούλου (Δρ., Παν/</w:t>
      </w:r>
      <w:proofErr w:type="spellStart"/>
      <w:r w:rsidRPr="00BA3D5A">
        <w:rPr>
          <w:rFonts w:ascii="Katsoulidis" w:hAnsi="Katsoulidis"/>
          <w:lang w:val="el-GR"/>
        </w:rPr>
        <w:t>μιο</w:t>
      </w:r>
      <w:proofErr w:type="spellEnd"/>
      <w:r w:rsidRPr="00BA3D5A">
        <w:rPr>
          <w:rFonts w:ascii="Katsoulidis" w:hAnsi="Katsoulidis"/>
          <w:lang w:val="el-GR"/>
        </w:rPr>
        <w:t xml:space="preserve"> Θεσσαλίας) </w:t>
      </w:r>
    </w:p>
    <w:p w:rsidR="00504A25" w:rsidRDefault="00504A25" w:rsidP="00E2617B">
      <w:pPr>
        <w:pStyle w:val="Default"/>
      </w:pPr>
      <w:r>
        <w:rPr>
          <w:rFonts w:ascii="Katsoulidis" w:hAnsi="Katsoulidis"/>
        </w:rPr>
        <w:t xml:space="preserve">Γεώργιος </w:t>
      </w:r>
      <w:r w:rsidRPr="000B114E">
        <w:rPr>
          <w:rFonts w:ascii="Katsoulidis" w:hAnsi="Katsoulidis"/>
        </w:rPr>
        <w:t>Τσαούσης (Δρ., Εθνικό και Καποδιστριακό Παν/</w:t>
      </w:r>
      <w:proofErr w:type="spellStart"/>
      <w:r w:rsidRPr="000B114E">
        <w:rPr>
          <w:rFonts w:ascii="Katsoulidis" w:hAnsi="Katsoulidis"/>
        </w:rPr>
        <w:t>μιο</w:t>
      </w:r>
      <w:proofErr w:type="spellEnd"/>
      <w:r w:rsidRPr="000B114E">
        <w:rPr>
          <w:rFonts w:ascii="Katsoulidis" w:hAnsi="Katsoulidis"/>
        </w:rPr>
        <w:t xml:space="preserve"> Αθηνών</w:t>
      </w:r>
      <w:r>
        <w:t>)</w:t>
      </w:r>
      <w:r w:rsidR="00AB464D">
        <w:t xml:space="preserve"> </w:t>
      </w:r>
    </w:p>
    <w:p w:rsidR="00504A25" w:rsidRPr="00BA3D5A" w:rsidRDefault="00504A25" w:rsidP="00EC0018">
      <w:pPr>
        <w:ind w:left="720" w:firstLine="720"/>
        <w:jc w:val="both"/>
        <w:rPr>
          <w:rFonts w:ascii="Katsoulidis" w:hAnsi="Katsoulidis"/>
          <w:lang w:val="el-GR"/>
        </w:rPr>
      </w:pPr>
    </w:p>
    <w:p w:rsidR="00504A25" w:rsidRDefault="00504A25" w:rsidP="00EC0018">
      <w:pPr>
        <w:spacing w:line="360" w:lineRule="auto"/>
        <w:jc w:val="both"/>
        <w:rPr>
          <w:rFonts w:ascii="Katsoulidis" w:hAnsi="Katsoulidis" w:cs="Katsoulidis"/>
          <w:lang w:val="el-GR"/>
        </w:rPr>
      </w:pPr>
    </w:p>
    <w:p w:rsidR="00504A25" w:rsidRDefault="00504A25" w:rsidP="00EC0018">
      <w:pPr>
        <w:tabs>
          <w:tab w:val="left" w:pos="5580"/>
        </w:tabs>
        <w:spacing w:line="360" w:lineRule="auto"/>
        <w:jc w:val="center"/>
        <w:rPr>
          <w:rFonts w:ascii="Katsoulidis" w:hAnsi="Katsoulidis" w:cs="Katsoulidis"/>
          <w:b/>
          <w:lang w:val="el-GR"/>
        </w:rPr>
      </w:pPr>
      <w:r>
        <w:rPr>
          <w:rFonts w:ascii="Katsoulidis" w:hAnsi="Katsoulidis" w:cs="Katsoulidis"/>
          <w:b/>
          <w:lang w:val="el-GR"/>
        </w:rPr>
        <w:t>Περιεχόμενο Μαθήματος:</w:t>
      </w:r>
    </w:p>
    <w:p w:rsidR="00504A25" w:rsidRPr="001A77CD" w:rsidRDefault="00504A25" w:rsidP="001A77CD">
      <w:pPr>
        <w:tabs>
          <w:tab w:val="left" w:pos="5580"/>
        </w:tabs>
        <w:rPr>
          <w:rFonts w:ascii="Katsoulidis" w:hAnsi="Katsoulidis"/>
          <w:lang w:val="el-GR"/>
        </w:rPr>
      </w:pPr>
      <w:r w:rsidRPr="001A77CD">
        <w:rPr>
          <w:rFonts w:ascii="Katsoulidis" w:hAnsi="Katsoulidis" w:cs="Katsoulidis"/>
          <w:b/>
          <w:lang w:val="el-GR"/>
        </w:rPr>
        <w:t xml:space="preserve">ΓΛΩΣΣΑ </w:t>
      </w:r>
      <w:r w:rsidR="00B332A3">
        <w:rPr>
          <w:rFonts w:ascii="Katsoulidis" w:hAnsi="Katsoulidis" w:cs="Katsoulidis"/>
          <w:b/>
          <w:lang w:val="el-GR"/>
        </w:rPr>
        <w:t xml:space="preserve">ΠΡΟΓΡΑΜΜΑΤΙΣΜΟΥ </w:t>
      </w:r>
      <w:r>
        <w:rPr>
          <w:rFonts w:ascii="Katsoulidis" w:hAnsi="Katsoulidis" w:cs="Katsoulidis"/>
          <w:b/>
        </w:rPr>
        <w:t>C</w:t>
      </w:r>
    </w:p>
    <w:p w:rsidR="00504A25" w:rsidRPr="001A77CD" w:rsidRDefault="00504A25" w:rsidP="001A77CD">
      <w:pPr>
        <w:jc w:val="both"/>
        <w:rPr>
          <w:rFonts w:ascii="Katsoulidis" w:hAnsi="Katsoulidis"/>
          <w:lang w:val="el-GR"/>
        </w:rPr>
      </w:pPr>
      <w:r w:rsidRPr="001A77CD">
        <w:rPr>
          <w:rFonts w:ascii="Katsoulidis" w:hAnsi="Katsoulidis" w:cs="Katsoulidis"/>
          <w:lang w:val="el-GR"/>
        </w:rPr>
        <w:t>Τύποι Δεδομένων</w:t>
      </w:r>
      <w:r w:rsidRPr="001A77CD">
        <w:rPr>
          <w:rFonts w:ascii="Katsoulidis" w:hAnsi="Katsoulidis"/>
          <w:lang w:val="el-GR"/>
        </w:rPr>
        <w:t xml:space="preserve">, </w:t>
      </w:r>
      <w:r w:rsidRPr="001A77CD">
        <w:rPr>
          <w:rFonts w:ascii="Katsoulidis" w:hAnsi="Katsoulidis" w:cs="Katsoulidis"/>
          <w:lang w:val="el-GR"/>
        </w:rPr>
        <w:t>Τελεστές</w:t>
      </w:r>
      <w:r w:rsidRPr="001A77CD">
        <w:rPr>
          <w:rFonts w:ascii="Katsoulidis" w:hAnsi="Katsoulidis"/>
          <w:lang w:val="el-GR"/>
        </w:rPr>
        <w:t xml:space="preserve">, </w:t>
      </w:r>
      <w:r w:rsidRPr="001A77CD">
        <w:rPr>
          <w:rFonts w:ascii="Katsoulidis" w:hAnsi="Katsoulidis" w:cs="Katsoulidis"/>
          <w:lang w:val="el-GR"/>
        </w:rPr>
        <w:t>Δομές Ελέγχου</w:t>
      </w:r>
      <w:r w:rsidRPr="001A77CD">
        <w:rPr>
          <w:rFonts w:ascii="Katsoulidis" w:hAnsi="Katsoulidis"/>
          <w:lang w:val="el-GR"/>
        </w:rPr>
        <w:t xml:space="preserve">, </w:t>
      </w:r>
      <w:r w:rsidRPr="001A77CD">
        <w:rPr>
          <w:rFonts w:ascii="Katsoulidis" w:hAnsi="Katsoulidis" w:cs="Katsoulidis"/>
          <w:lang w:val="el-GR"/>
        </w:rPr>
        <w:t>Δείκτες, Είσοδος/Έξοδος και Συναρτήσεις Βιβλιοθήκης</w:t>
      </w:r>
      <w:r w:rsidRPr="001A77CD">
        <w:rPr>
          <w:rFonts w:ascii="Katsoulidis" w:hAnsi="Katsoulidis"/>
          <w:lang w:val="el-GR"/>
        </w:rPr>
        <w:t xml:space="preserve">, </w:t>
      </w:r>
      <w:r w:rsidRPr="001A77CD">
        <w:rPr>
          <w:rFonts w:ascii="Katsoulidis" w:hAnsi="Katsoulidis" w:cs="Katsoulidis"/>
          <w:lang w:val="el-GR"/>
        </w:rPr>
        <w:t>Εφαρμογές (Απλά προγράμματα Βιοπληροφορικής)</w:t>
      </w:r>
    </w:p>
    <w:p w:rsidR="00504A25" w:rsidRPr="001A77CD" w:rsidRDefault="00504A25" w:rsidP="00EC0018">
      <w:pPr>
        <w:tabs>
          <w:tab w:val="left" w:pos="5580"/>
        </w:tabs>
        <w:spacing w:line="360" w:lineRule="auto"/>
        <w:jc w:val="center"/>
        <w:rPr>
          <w:lang w:val="el-GR"/>
        </w:rPr>
      </w:pPr>
    </w:p>
    <w:p w:rsidR="00504A25" w:rsidRPr="000B114E" w:rsidRDefault="00504A25" w:rsidP="00EC0018">
      <w:pPr>
        <w:pageBreakBefore/>
        <w:spacing w:line="360" w:lineRule="auto"/>
        <w:ind w:left="360"/>
        <w:jc w:val="center"/>
        <w:rPr>
          <w:lang w:val="el-GR"/>
        </w:rPr>
      </w:pPr>
      <w:r>
        <w:rPr>
          <w:rFonts w:ascii="Katsoulidis" w:hAnsi="Katsoulidis" w:cs="Katsoulidis"/>
          <w:b/>
          <w:sz w:val="28"/>
          <w:u w:val="single"/>
          <w:lang w:val="el-GR"/>
        </w:rPr>
        <w:lastRenderedPageBreak/>
        <w:t>4.</w:t>
      </w:r>
      <w:r w:rsidR="00AB464D">
        <w:rPr>
          <w:rFonts w:ascii="Katsoulidis" w:hAnsi="Katsoulidis" w:cs="Katsoulidis"/>
          <w:b/>
          <w:sz w:val="28"/>
          <w:u w:val="single"/>
          <w:lang w:val="el-GR"/>
        </w:rPr>
        <w:t xml:space="preserve"> </w:t>
      </w:r>
      <w:r>
        <w:rPr>
          <w:rFonts w:ascii="Katsoulidis" w:hAnsi="Katsoulidis" w:cs="Katsoulidis"/>
          <w:b/>
          <w:sz w:val="28"/>
          <w:u w:val="single"/>
          <w:lang w:val="el-GR"/>
        </w:rPr>
        <w:t>Στατιστική στη Βιοπληροφορική</w:t>
      </w:r>
    </w:p>
    <w:p w:rsidR="00504A25" w:rsidRDefault="00504A25" w:rsidP="00E2617B">
      <w:pPr>
        <w:spacing w:line="360" w:lineRule="auto"/>
        <w:contextualSpacing/>
        <w:rPr>
          <w:rFonts w:ascii="Katsoulidis" w:eastAsia="Arial Unicode MS" w:hAnsi="Katsoulidis" w:cs="Katsoulidis"/>
          <w:b/>
          <w:sz w:val="28"/>
          <w:u w:val="single"/>
          <w:lang w:val="el-GR"/>
        </w:rPr>
      </w:pPr>
    </w:p>
    <w:p w:rsidR="00504A25" w:rsidRPr="00E2617B" w:rsidRDefault="00504A25" w:rsidP="00E2617B">
      <w:pPr>
        <w:pStyle w:val="af1"/>
        <w:rPr>
          <w:rFonts w:ascii="Katsoulidis" w:hAnsi="Katsoulidis" w:cs="Calibri"/>
          <w:color w:val="000000"/>
          <w:kern w:val="0"/>
          <w:lang w:val="el-GR" w:eastAsia="en-US"/>
        </w:rPr>
      </w:pPr>
      <w:r w:rsidRPr="00E2617B">
        <w:rPr>
          <w:rFonts w:ascii="Katsoulidis" w:hAnsi="Katsoulidis" w:cs="Calibri"/>
          <w:b/>
          <w:bCs/>
          <w:color w:val="000000"/>
          <w:kern w:val="0"/>
          <w:lang w:val="el-GR" w:eastAsia="en-US"/>
        </w:rPr>
        <w:t>Συντονιστής:</w:t>
      </w:r>
      <w:r w:rsidRPr="00E2617B">
        <w:rPr>
          <w:rFonts w:ascii="Katsoulidis" w:hAnsi="Katsoulidis" w:cs="Calibri"/>
          <w:color w:val="000000"/>
          <w:kern w:val="0"/>
          <w:lang w:val="el-GR" w:eastAsia="en-US"/>
        </w:rPr>
        <w:t xml:space="preserve"> Μιχαήλ </w:t>
      </w:r>
      <w:proofErr w:type="spellStart"/>
      <w:r w:rsidRPr="00E2617B">
        <w:rPr>
          <w:rFonts w:ascii="Katsoulidis" w:hAnsi="Katsoulidis" w:cs="Calibri"/>
          <w:color w:val="000000"/>
          <w:kern w:val="0"/>
          <w:lang w:val="el-GR" w:eastAsia="en-US"/>
        </w:rPr>
        <w:t>Φιλιππάκης</w:t>
      </w:r>
      <w:proofErr w:type="spellEnd"/>
      <w:r w:rsidRPr="00E2617B">
        <w:rPr>
          <w:rFonts w:ascii="Katsoulidis" w:hAnsi="Katsoulidis" w:cs="Calibri"/>
          <w:color w:val="000000"/>
          <w:kern w:val="0"/>
          <w:lang w:val="el-GR" w:eastAsia="en-US"/>
        </w:rPr>
        <w:t xml:space="preserve"> (Αναπληρωτής Καθηγητής Τμήμα Ψηφιακών Συστημάτων, Παν/</w:t>
      </w:r>
      <w:proofErr w:type="spellStart"/>
      <w:r w:rsidRPr="00E2617B">
        <w:rPr>
          <w:rFonts w:ascii="Katsoulidis" w:hAnsi="Katsoulidis" w:cs="Calibri"/>
          <w:color w:val="000000"/>
          <w:kern w:val="0"/>
          <w:lang w:val="el-GR" w:eastAsia="en-US"/>
        </w:rPr>
        <w:t>μιου</w:t>
      </w:r>
      <w:proofErr w:type="spellEnd"/>
      <w:r w:rsidRPr="00E2617B">
        <w:rPr>
          <w:rFonts w:ascii="Katsoulidis" w:hAnsi="Katsoulidis" w:cs="Calibri"/>
          <w:color w:val="000000"/>
          <w:kern w:val="0"/>
          <w:lang w:val="el-GR" w:eastAsia="en-US"/>
        </w:rPr>
        <w:t xml:space="preserve"> Πειραιά</w:t>
      </w:r>
    </w:p>
    <w:p w:rsidR="00E2617B" w:rsidRPr="00EC0018" w:rsidRDefault="00E2617B" w:rsidP="00E2617B">
      <w:pPr>
        <w:pStyle w:val="af1"/>
        <w:rPr>
          <w:lang w:val="el-GR"/>
        </w:rPr>
      </w:pPr>
    </w:p>
    <w:p w:rsidR="00504A25" w:rsidRDefault="00504A25" w:rsidP="00E2617B">
      <w:pPr>
        <w:pStyle w:val="af1"/>
        <w:rPr>
          <w:lang w:val="el-GR"/>
        </w:rPr>
      </w:pPr>
      <w:r w:rsidRPr="00E2617B">
        <w:rPr>
          <w:rFonts w:ascii="Katsoulidis" w:hAnsi="Katsoulidis" w:cs="Calibri"/>
          <w:b/>
          <w:bCs/>
          <w:color w:val="000000"/>
          <w:kern w:val="0"/>
          <w:lang w:val="el-GR" w:eastAsia="en-US"/>
        </w:rPr>
        <w:t>Διδάσκοντες</w:t>
      </w:r>
      <w:r>
        <w:rPr>
          <w:lang w:val="el-GR"/>
        </w:rPr>
        <w:t xml:space="preserve">: </w:t>
      </w:r>
    </w:p>
    <w:p w:rsidR="00504A25" w:rsidRPr="00E2617B" w:rsidRDefault="00504A25" w:rsidP="00E2617B">
      <w:pPr>
        <w:pStyle w:val="af1"/>
        <w:rPr>
          <w:rFonts w:ascii="Katsoulidis" w:hAnsi="Katsoulidis" w:cs="Calibri"/>
          <w:color w:val="000000"/>
          <w:kern w:val="0"/>
          <w:lang w:val="el-GR" w:eastAsia="en-US"/>
        </w:rPr>
      </w:pPr>
      <w:r w:rsidRPr="00E2617B">
        <w:rPr>
          <w:rFonts w:ascii="Katsoulidis" w:hAnsi="Katsoulidis" w:cs="Calibri"/>
          <w:color w:val="000000"/>
          <w:kern w:val="0"/>
          <w:lang w:val="el-GR" w:eastAsia="en-US"/>
        </w:rPr>
        <w:t xml:space="preserve">Μιχαήλ </w:t>
      </w:r>
      <w:proofErr w:type="spellStart"/>
      <w:r w:rsidRPr="00E2617B">
        <w:rPr>
          <w:rFonts w:ascii="Katsoulidis" w:hAnsi="Katsoulidis" w:cs="Calibri"/>
          <w:color w:val="000000"/>
          <w:kern w:val="0"/>
          <w:lang w:val="el-GR" w:eastAsia="en-US"/>
        </w:rPr>
        <w:t>Φιλιππάκης</w:t>
      </w:r>
      <w:proofErr w:type="spellEnd"/>
      <w:r w:rsidRPr="00E2617B">
        <w:rPr>
          <w:rFonts w:ascii="Katsoulidis" w:hAnsi="Katsoulidis" w:cs="Calibri"/>
          <w:color w:val="000000"/>
          <w:kern w:val="0"/>
          <w:lang w:val="el-GR" w:eastAsia="en-US"/>
        </w:rPr>
        <w:t xml:space="preserve"> (Αναπληρωτής Καθηγητής Τμήμα Ψηφιακών Συστημάτων, Παν/</w:t>
      </w:r>
      <w:proofErr w:type="spellStart"/>
      <w:r w:rsidRPr="00E2617B">
        <w:rPr>
          <w:rFonts w:ascii="Katsoulidis" w:hAnsi="Katsoulidis" w:cs="Calibri"/>
          <w:color w:val="000000"/>
          <w:kern w:val="0"/>
          <w:lang w:val="el-GR" w:eastAsia="en-US"/>
        </w:rPr>
        <w:t>μιου</w:t>
      </w:r>
      <w:proofErr w:type="spellEnd"/>
      <w:r w:rsidRPr="00E2617B">
        <w:rPr>
          <w:rFonts w:ascii="Katsoulidis" w:hAnsi="Katsoulidis" w:cs="Calibri"/>
          <w:color w:val="000000"/>
          <w:kern w:val="0"/>
          <w:lang w:val="el-GR" w:eastAsia="en-US"/>
        </w:rPr>
        <w:t xml:space="preserve"> Πειραιά</w:t>
      </w:r>
    </w:p>
    <w:p w:rsidR="00504A25" w:rsidRDefault="00504A25" w:rsidP="00EC0018">
      <w:pPr>
        <w:spacing w:line="360" w:lineRule="auto"/>
        <w:jc w:val="both"/>
        <w:rPr>
          <w:rFonts w:ascii="Katsoulidis" w:hAnsi="Katsoulidis" w:cs="Katsoulidis"/>
          <w:lang w:val="el-GR"/>
        </w:rPr>
      </w:pPr>
    </w:p>
    <w:p w:rsidR="00504A25" w:rsidRDefault="00F1284A" w:rsidP="00EC0018">
      <w:pPr>
        <w:spacing w:line="360" w:lineRule="auto"/>
        <w:jc w:val="center"/>
        <w:rPr>
          <w:rFonts w:ascii="Katsoulidis" w:hAnsi="Katsoulidis" w:cs="Katsoulidis"/>
          <w:b/>
          <w:lang w:val="el-GR"/>
        </w:rPr>
      </w:pPr>
      <w:r>
        <w:rPr>
          <w:rFonts w:ascii="Katsoulidis" w:hAnsi="Katsoulidis" w:cs="Katsoulidis"/>
          <w:b/>
          <w:lang w:val="el-GR"/>
        </w:rPr>
        <w:t>Περιεχόμενο</w:t>
      </w:r>
      <w:r w:rsidR="00504A25">
        <w:rPr>
          <w:rFonts w:ascii="Katsoulidis" w:hAnsi="Katsoulidis" w:cs="Katsoulidis"/>
          <w:b/>
          <w:lang w:val="el-GR"/>
        </w:rPr>
        <w:t xml:space="preserve"> Μαθήματος:</w:t>
      </w:r>
    </w:p>
    <w:p w:rsidR="00504A25" w:rsidRPr="001A77CD" w:rsidRDefault="00504A25" w:rsidP="0054325A">
      <w:pPr>
        <w:pStyle w:val="ListParagraph2"/>
        <w:numPr>
          <w:ilvl w:val="0"/>
          <w:numId w:val="15"/>
        </w:numPr>
        <w:suppressAutoHyphens/>
        <w:spacing w:after="0" w:line="240" w:lineRule="auto"/>
        <w:jc w:val="both"/>
        <w:rPr>
          <w:rFonts w:ascii="Katsoulidis" w:hAnsi="Katsoulidis"/>
          <w:sz w:val="24"/>
          <w:szCs w:val="24"/>
        </w:rPr>
      </w:pPr>
      <w:r w:rsidRPr="001A77CD">
        <w:rPr>
          <w:rFonts w:ascii="Katsoulidis" w:hAnsi="Katsoulidis"/>
          <w:sz w:val="24"/>
          <w:szCs w:val="24"/>
        </w:rPr>
        <w:t xml:space="preserve">Κατανομές συχνοτήτων ποιοτικών και ποσοτικών χαρακτηριστικών. </w:t>
      </w:r>
    </w:p>
    <w:p w:rsidR="00504A25" w:rsidRPr="001A77CD" w:rsidRDefault="00504A25" w:rsidP="0054325A">
      <w:pPr>
        <w:pStyle w:val="ListParagraph2"/>
        <w:numPr>
          <w:ilvl w:val="0"/>
          <w:numId w:val="15"/>
        </w:numPr>
        <w:suppressAutoHyphens/>
        <w:spacing w:after="0" w:line="240" w:lineRule="auto"/>
        <w:jc w:val="both"/>
        <w:rPr>
          <w:rFonts w:ascii="Katsoulidis" w:hAnsi="Katsoulidis"/>
          <w:sz w:val="24"/>
          <w:szCs w:val="24"/>
        </w:rPr>
      </w:pPr>
      <w:r w:rsidRPr="001A77CD">
        <w:rPr>
          <w:rFonts w:ascii="Katsoulidis" w:hAnsi="Katsoulidis"/>
          <w:sz w:val="24"/>
          <w:szCs w:val="24"/>
        </w:rPr>
        <w:t xml:space="preserve">Παραμετρικές και μη παραμετρικές προσεγγίσεις </w:t>
      </w:r>
    </w:p>
    <w:p w:rsidR="00504A25" w:rsidRPr="001A77CD" w:rsidRDefault="00504A25" w:rsidP="0054325A">
      <w:pPr>
        <w:pStyle w:val="ListParagraph2"/>
        <w:numPr>
          <w:ilvl w:val="0"/>
          <w:numId w:val="15"/>
        </w:numPr>
        <w:suppressAutoHyphens/>
        <w:spacing w:after="0" w:line="240" w:lineRule="auto"/>
        <w:jc w:val="both"/>
        <w:rPr>
          <w:rFonts w:ascii="Katsoulidis" w:hAnsi="Katsoulidis"/>
          <w:sz w:val="24"/>
          <w:szCs w:val="24"/>
        </w:rPr>
      </w:pPr>
      <w:r w:rsidRPr="001A77CD">
        <w:rPr>
          <w:rFonts w:ascii="Katsoulidis" w:hAnsi="Katsoulidis"/>
          <w:sz w:val="24"/>
          <w:szCs w:val="24"/>
        </w:rPr>
        <w:t xml:space="preserve">Σφάλμα τύπου Ι και τύπου ΙΙ. </w:t>
      </w:r>
    </w:p>
    <w:p w:rsidR="00504A25" w:rsidRPr="001A77CD" w:rsidRDefault="00504A25" w:rsidP="0054325A">
      <w:pPr>
        <w:pStyle w:val="ListParagraph2"/>
        <w:numPr>
          <w:ilvl w:val="0"/>
          <w:numId w:val="15"/>
        </w:numPr>
        <w:suppressAutoHyphens/>
        <w:spacing w:after="0" w:line="240" w:lineRule="auto"/>
        <w:jc w:val="both"/>
        <w:rPr>
          <w:rFonts w:ascii="Katsoulidis" w:hAnsi="Katsoulidis"/>
          <w:sz w:val="24"/>
          <w:szCs w:val="24"/>
        </w:rPr>
      </w:pPr>
      <w:r w:rsidRPr="001A77CD">
        <w:rPr>
          <w:rFonts w:ascii="Katsoulidis" w:hAnsi="Katsoulidis"/>
          <w:sz w:val="24"/>
          <w:szCs w:val="24"/>
        </w:rPr>
        <w:t xml:space="preserve">Το κριτήριο του χ2 και εφαρμογές. </w:t>
      </w:r>
    </w:p>
    <w:p w:rsidR="00504A25" w:rsidRPr="001A77CD" w:rsidRDefault="00504A25" w:rsidP="0054325A">
      <w:pPr>
        <w:pStyle w:val="ListParagraph2"/>
        <w:numPr>
          <w:ilvl w:val="0"/>
          <w:numId w:val="15"/>
        </w:numPr>
        <w:suppressAutoHyphens/>
        <w:spacing w:after="0" w:line="240" w:lineRule="auto"/>
        <w:jc w:val="both"/>
        <w:rPr>
          <w:rFonts w:ascii="Katsoulidis" w:hAnsi="Katsoulidis"/>
          <w:sz w:val="24"/>
          <w:szCs w:val="24"/>
        </w:rPr>
      </w:pPr>
      <w:r w:rsidRPr="001A77CD">
        <w:rPr>
          <w:rFonts w:ascii="Katsoulidis" w:hAnsi="Katsoulidis"/>
          <w:sz w:val="24"/>
          <w:szCs w:val="24"/>
        </w:rPr>
        <w:t xml:space="preserve">Παραμετρικός και μη παραμετρικός συντελεστής συσχέτισης. </w:t>
      </w:r>
    </w:p>
    <w:p w:rsidR="00504A25" w:rsidRPr="001A77CD" w:rsidRDefault="00504A25" w:rsidP="0054325A">
      <w:pPr>
        <w:pStyle w:val="ListParagraph2"/>
        <w:numPr>
          <w:ilvl w:val="0"/>
          <w:numId w:val="15"/>
        </w:numPr>
        <w:suppressAutoHyphens/>
        <w:spacing w:after="0" w:line="240" w:lineRule="auto"/>
        <w:jc w:val="both"/>
        <w:rPr>
          <w:rFonts w:ascii="Katsoulidis" w:hAnsi="Katsoulidis"/>
          <w:sz w:val="24"/>
          <w:szCs w:val="24"/>
        </w:rPr>
      </w:pPr>
      <w:r w:rsidRPr="001A77CD">
        <w:rPr>
          <w:rFonts w:ascii="Katsoulidis" w:hAnsi="Katsoulidis"/>
          <w:sz w:val="24"/>
          <w:szCs w:val="24"/>
        </w:rPr>
        <w:t xml:space="preserve">Απλή γραμμική παλινδρόμηση. </w:t>
      </w:r>
    </w:p>
    <w:p w:rsidR="00504A25" w:rsidRPr="001A77CD" w:rsidRDefault="00504A25" w:rsidP="0054325A">
      <w:pPr>
        <w:pStyle w:val="ListParagraph2"/>
        <w:numPr>
          <w:ilvl w:val="0"/>
          <w:numId w:val="15"/>
        </w:numPr>
        <w:suppressAutoHyphens/>
        <w:spacing w:after="0" w:line="240" w:lineRule="auto"/>
        <w:jc w:val="both"/>
        <w:rPr>
          <w:rFonts w:ascii="Katsoulidis" w:hAnsi="Katsoulidis"/>
          <w:sz w:val="24"/>
          <w:szCs w:val="24"/>
        </w:rPr>
      </w:pPr>
      <w:r w:rsidRPr="001A77CD">
        <w:rPr>
          <w:rFonts w:ascii="Katsoulidis" w:hAnsi="Katsoulidis"/>
          <w:sz w:val="24"/>
          <w:szCs w:val="24"/>
        </w:rPr>
        <w:t xml:space="preserve">Πολλαπλή γραμμική παλινδρόμηση. </w:t>
      </w:r>
    </w:p>
    <w:p w:rsidR="00504A25" w:rsidRPr="001A77CD" w:rsidRDefault="00504A25" w:rsidP="0054325A">
      <w:pPr>
        <w:pStyle w:val="ListParagraph2"/>
        <w:numPr>
          <w:ilvl w:val="0"/>
          <w:numId w:val="15"/>
        </w:numPr>
        <w:suppressAutoHyphens/>
        <w:spacing w:after="0" w:line="240" w:lineRule="auto"/>
        <w:jc w:val="both"/>
        <w:rPr>
          <w:rFonts w:ascii="Katsoulidis" w:hAnsi="Katsoulidis"/>
          <w:sz w:val="24"/>
          <w:szCs w:val="24"/>
        </w:rPr>
      </w:pPr>
      <w:r w:rsidRPr="001A77CD">
        <w:rPr>
          <w:rFonts w:ascii="Katsoulidis" w:hAnsi="Katsoulidis"/>
          <w:sz w:val="24"/>
          <w:szCs w:val="24"/>
        </w:rPr>
        <w:t xml:space="preserve">Εισαγωγή στην ανάλυση διασποράς, πολλαπλές συγκρίσεις. </w:t>
      </w:r>
    </w:p>
    <w:p w:rsidR="00504A25" w:rsidRPr="001A77CD" w:rsidRDefault="00504A25" w:rsidP="0054325A">
      <w:pPr>
        <w:pStyle w:val="ListParagraph2"/>
        <w:numPr>
          <w:ilvl w:val="0"/>
          <w:numId w:val="15"/>
        </w:numPr>
        <w:suppressAutoHyphens/>
        <w:spacing w:after="0" w:line="240" w:lineRule="auto"/>
        <w:jc w:val="both"/>
        <w:rPr>
          <w:rFonts w:ascii="Katsoulidis" w:hAnsi="Katsoulidis"/>
          <w:sz w:val="24"/>
          <w:szCs w:val="24"/>
        </w:rPr>
      </w:pPr>
      <w:r w:rsidRPr="001A77CD">
        <w:rPr>
          <w:rFonts w:ascii="Katsoulidis" w:hAnsi="Katsoulidis"/>
          <w:sz w:val="24"/>
          <w:szCs w:val="24"/>
        </w:rPr>
        <w:t>Λογιστική παλινδρόμηση.</w:t>
      </w:r>
      <w:r w:rsidR="00AB464D">
        <w:rPr>
          <w:rFonts w:ascii="Katsoulidis" w:hAnsi="Katsoulidis"/>
          <w:sz w:val="24"/>
          <w:szCs w:val="24"/>
        </w:rPr>
        <w:t xml:space="preserve"> </w:t>
      </w:r>
    </w:p>
    <w:p w:rsidR="00504A25" w:rsidRPr="001A77CD" w:rsidRDefault="00504A25" w:rsidP="0054325A">
      <w:pPr>
        <w:pStyle w:val="ListParagraph2"/>
        <w:numPr>
          <w:ilvl w:val="0"/>
          <w:numId w:val="15"/>
        </w:numPr>
        <w:suppressAutoHyphens/>
        <w:spacing w:after="0" w:line="240" w:lineRule="auto"/>
        <w:jc w:val="both"/>
        <w:rPr>
          <w:rFonts w:ascii="Katsoulidis" w:hAnsi="Katsoulidis"/>
          <w:sz w:val="24"/>
          <w:szCs w:val="24"/>
        </w:rPr>
      </w:pPr>
      <w:r w:rsidRPr="001A77CD">
        <w:rPr>
          <w:rFonts w:ascii="Katsoulidis" w:hAnsi="Katsoulidis"/>
          <w:sz w:val="24"/>
          <w:szCs w:val="24"/>
        </w:rPr>
        <w:t xml:space="preserve">Εισαγωγή στη χρήση γνωστών στατιστικών πακέτων (SPSS, STATA κτλ). </w:t>
      </w:r>
      <w:r w:rsidR="00F1284A" w:rsidRPr="001A77CD">
        <w:rPr>
          <w:rFonts w:ascii="Katsoulidis" w:hAnsi="Katsoulidis"/>
          <w:sz w:val="24"/>
          <w:szCs w:val="24"/>
        </w:rPr>
        <w:t>Ασκήσεις</w:t>
      </w:r>
      <w:r w:rsidRPr="001A77CD">
        <w:rPr>
          <w:rFonts w:ascii="Katsoulidis" w:hAnsi="Katsoulidis"/>
          <w:sz w:val="24"/>
          <w:szCs w:val="24"/>
        </w:rPr>
        <w:t xml:space="preserve"> ανάλυσης δεδομένων με χρήση Η/Υ.</w:t>
      </w:r>
    </w:p>
    <w:p w:rsidR="00504A25" w:rsidRPr="001A77CD" w:rsidRDefault="00504A25" w:rsidP="001A77CD">
      <w:pPr>
        <w:jc w:val="both"/>
        <w:rPr>
          <w:rFonts w:ascii="Katsoulidis" w:hAnsi="Katsoulidis"/>
        </w:rPr>
      </w:pPr>
    </w:p>
    <w:p w:rsidR="00504A25" w:rsidRDefault="00504A25" w:rsidP="00EC0018">
      <w:pPr>
        <w:spacing w:line="360" w:lineRule="auto"/>
        <w:jc w:val="center"/>
      </w:pPr>
    </w:p>
    <w:p w:rsidR="00504A25" w:rsidRPr="00EC0018" w:rsidRDefault="00504A25" w:rsidP="00F1284A">
      <w:pPr>
        <w:pageBreakBefore/>
        <w:spacing w:line="360" w:lineRule="auto"/>
        <w:ind w:left="1440" w:firstLine="720"/>
        <w:jc w:val="both"/>
        <w:rPr>
          <w:lang w:val="el-GR"/>
        </w:rPr>
      </w:pPr>
      <w:r>
        <w:rPr>
          <w:rFonts w:ascii="Katsoulidis" w:hAnsi="Katsoulidis" w:cs="Katsoulidis"/>
          <w:b/>
          <w:sz w:val="28"/>
          <w:u w:val="single"/>
          <w:lang w:val="el-GR"/>
        </w:rPr>
        <w:lastRenderedPageBreak/>
        <w:t>5.</w:t>
      </w:r>
      <w:r w:rsidR="00AB464D">
        <w:rPr>
          <w:rFonts w:ascii="Katsoulidis" w:hAnsi="Katsoulidis" w:cs="Katsoulidis"/>
          <w:b/>
          <w:sz w:val="28"/>
          <w:u w:val="single"/>
          <w:lang w:val="el-GR"/>
        </w:rPr>
        <w:t xml:space="preserve"> </w:t>
      </w:r>
      <w:r>
        <w:rPr>
          <w:rFonts w:ascii="Katsoulidis" w:hAnsi="Katsoulidis" w:cs="Katsoulidis"/>
          <w:b/>
          <w:sz w:val="28"/>
          <w:u w:val="single"/>
          <w:lang w:val="el-GR"/>
        </w:rPr>
        <w:t>Αρχές και Μέθοδοι Βιοπληροφορικής</w:t>
      </w:r>
    </w:p>
    <w:p w:rsidR="00504A25" w:rsidRDefault="00504A25" w:rsidP="00EC0018">
      <w:pPr>
        <w:pStyle w:val="5"/>
        <w:spacing w:line="360" w:lineRule="auto"/>
        <w:jc w:val="both"/>
      </w:pPr>
      <w:r>
        <w:rPr>
          <w:rFonts w:ascii="Katsoulidis" w:hAnsi="Katsoulidis" w:cs="Katsoulidis"/>
          <w:bCs w:val="0"/>
        </w:rPr>
        <w:t>Συντονίστρια:</w:t>
      </w:r>
      <w:r>
        <w:rPr>
          <w:rFonts w:ascii="Katsoulidis" w:hAnsi="Katsoulidis" w:cs="Katsoulidis"/>
          <w:b w:val="0"/>
          <w:bCs w:val="0"/>
        </w:rPr>
        <w:t xml:space="preserve"> Βασιλική Οικονομίδου (Επίκουρη Καθηγήτρια Πανεπιστήμιο Αθηνών)</w:t>
      </w:r>
    </w:p>
    <w:p w:rsidR="00504A25" w:rsidRPr="000B114E" w:rsidRDefault="00504A25" w:rsidP="000B114E">
      <w:pPr>
        <w:pStyle w:val="Default"/>
        <w:rPr>
          <w:rFonts w:ascii="Katsoulidis" w:hAnsi="Katsoulidis"/>
          <w:b/>
        </w:rPr>
      </w:pPr>
      <w:r w:rsidRPr="000B114E">
        <w:rPr>
          <w:rFonts w:ascii="Katsoulidis" w:hAnsi="Katsoulidis"/>
          <w:b/>
        </w:rPr>
        <w:t xml:space="preserve">Διδάσκοντες: </w:t>
      </w:r>
    </w:p>
    <w:p w:rsidR="00504A25" w:rsidRPr="000B114E" w:rsidRDefault="00504A25" w:rsidP="000B114E">
      <w:pPr>
        <w:pStyle w:val="Default"/>
        <w:rPr>
          <w:rFonts w:ascii="Katsoulidis" w:hAnsi="Katsoulidis"/>
        </w:rPr>
      </w:pPr>
      <w:r w:rsidRPr="000B114E">
        <w:rPr>
          <w:rFonts w:ascii="Katsoulidis" w:hAnsi="Katsoulidis"/>
        </w:rPr>
        <w:t>Β</w:t>
      </w:r>
      <w:r>
        <w:rPr>
          <w:rFonts w:ascii="Katsoulidis" w:hAnsi="Katsoulidis"/>
        </w:rPr>
        <w:t xml:space="preserve">ασιλική </w:t>
      </w:r>
      <w:r w:rsidRPr="000B114E">
        <w:rPr>
          <w:rFonts w:ascii="Katsoulidis" w:hAnsi="Katsoulidis"/>
        </w:rPr>
        <w:t xml:space="preserve">Οικονομίδου (Επίκουρη Καθηγήτρια, Πανεπιστήμιο </w:t>
      </w:r>
      <w:r w:rsidR="00F1284A">
        <w:rPr>
          <w:rFonts w:ascii="Katsoulidis" w:hAnsi="Katsoulidis"/>
        </w:rPr>
        <w:t>Αθηνών</w:t>
      </w:r>
    </w:p>
    <w:p w:rsidR="00504A25" w:rsidRPr="000B114E" w:rsidRDefault="00504A25" w:rsidP="000B114E">
      <w:pPr>
        <w:pStyle w:val="Default"/>
        <w:rPr>
          <w:rFonts w:ascii="Katsoulidis" w:hAnsi="Katsoulidis"/>
        </w:rPr>
      </w:pPr>
      <w:r>
        <w:rPr>
          <w:rFonts w:ascii="Katsoulidis" w:hAnsi="Katsoulidis"/>
        </w:rPr>
        <w:t xml:space="preserve">Σταύρος </w:t>
      </w:r>
      <w:r w:rsidRPr="000B114E">
        <w:rPr>
          <w:rFonts w:ascii="Katsoulidis" w:hAnsi="Katsoulidis"/>
        </w:rPr>
        <w:t>Χαμόδρακας (Ομότιμος Καθηγητής, Πανεπιστήμιο Αθηνών)</w:t>
      </w:r>
    </w:p>
    <w:p w:rsidR="00504A25" w:rsidRPr="000B114E" w:rsidRDefault="00504A25" w:rsidP="000B114E">
      <w:pPr>
        <w:pStyle w:val="Default"/>
        <w:rPr>
          <w:rFonts w:ascii="Katsoulidis" w:hAnsi="Katsoulidis"/>
        </w:rPr>
      </w:pPr>
      <w:r>
        <w:rPr>
          <w:rFonts w:ascii="Katsoulidis" w:eastAsia="Times New Roman" w:hAnsi="Katsoulidis"/>
        </w:rPr>
        <w:t xml:space="preserve">Παντελής </w:t>
      </w:r>
      <w:r w:rsidRPr="000B114E">
        <w:rPr>
          <w:rFonts w:ascii="Katsoulidis" w:hAnsi="Katsoulidis"/>
        </w:rPr>
        <w:t>Μπάγκος (Καθηγητής, Πανεπιστήμιο Θεσσαλίας)</w:t>
      </w:r>
    </w:p>
    <w:p w:rsidR="00504A25" w:rsidRPr="000B114E" w:rsidRDefault="00504A25" w:rsidP="000B114E">
      <w:pPr>
        <w:pStyle w:val="Default"/>
        <w:rPr>
          <w:rFonts w:ascii="Katsoulidis" w:hAnsi="Katsoulidis"/>
        </w:rPr>
      </w:pPr>
      <w:r>
        <w:rPr>
          <w:rFonts w:ascii="Katsoulidis" w:hAnsi="Katsoulidis"/>
        </w:rPr>
        <w:t xml:space="preserve">Αικατερίνη </w:t>
      </w:r>
      <w:r w:rsidRPr="000B114E">
        <w:rPr>
          <w:rFonts w:ascii="Katsoulidis" w:hAnsi="Katsoulidis"/>
        </w:rPr>
        <w:t>Παππά (Επίκουρη Καθηγήτρια, Πανεπιστήμιο Αθηνών)</w:t>
      </w:r>
    </w:p>
    <w:p w:rsidR="00504A25" w:rsidRPr="000B114E" w:rsidRDefault="00504A25" w:rsidP="000B114E">
      <w:pPr>
        <w:pStyle w:val="Default"/>
        <w:rPr>
          <w:rFonts w:ascii="Katsoulidis" w:hAnsi="Katsoulidis"/>
        </w:rPr>
      </w:pPr>
      <w:r>
        <w:rPr>
          <w:rFonts w:ascii="Katsoulidis" w:hAnsi="Katsoulidis"/>
        </w:rPr>
        <w:t xml:space="preserve">Νικόλαος </w:t>
      </w:r>
      <w:r w:rsidRPr="000B114E">
        <w:rPr>
          <w:rFonts w:ascii="Katsoulidis" w:hAnsi="Katsoulidis"/>
        </w:rPr>
        <w:t>Παπανδρέου (Δρ., ΕΔΙΠ, Πανεπιστήμιο Αθηνών)</w:t>
      </w:r>
    </w:p>
    <w:p w:rsidR="00504A25" w:rsidRPr="000B114E" w:rsidRDefault="00504A25" w:rsidP="000B114E">
      <w:pPr>
        <w:pStyle w:val="Default"/>
        <w:rPr>
          <w:rFonts w:ascii="Katsoulidis" w:hAnsi="Katsoulidis"/>
        </w:rPr>
      </w:pPr>
      <w:r>
        <w:rPr>
          <w:rFonts w:ascii="Katsoulidis" w:hAnsi="Katsoulidis"/>
        </w:rPr>
        <w:t xml:space="preserve">Ζωή </w:t>
      </w:r>
      <w:proofErr w:type="spellStart"/>
      <w:r w:rsidRPr="000B114E">
        <w:rPr>
          <w:rFonts w:ascii="Katsoulidis" w:hAnsi="Katsoulidis"/>
        </w:rPr>
        <w:t>Λίτου</w:t>
      </w:r>
      <w:proofErr w:type="spellEnd"/>
      <w:r w:rsidRPr="000B114E">
        <w:rPr>
          <w:rFonts w:ascii="Katsoulidis" w:hAnsi="Katsoulidis"/>
        </w:rPr>
        <w:t xml:space="preserve"> (Δρ., ΕΔΙΠ, Πανεπιστήμιο Αθηνών)</w:t>
      </w:r>
    </w:p>
    <w:p w:rsidR="00F1284A" w:rsidRDefault="00504A25" w:rsidP="000B114E">
      <w:pPr>
        <w:pStyle w:val="Default"/>
        <w:rPr>
          <w:rFonts w:ascii="Katsoulidis" w:hAnsi="Katsoulidis"/>
        </w:rPr>
      </w:pPr>
      <w:r w:rsidRPr="000B114E">
        <w:rPr>
          <w:rFonts w:ascii="Katsoulidis" w:hAnsi="Katsoulidis"/>
        </w:rPr>
        <w:t>Αθανάσιο</w:t>
      </w:r>
      <w:r>
        <w:rPr>
          <w:rFonts w:ascii="Katsoulidis" w:hAnsi="Katsoulidis"/>
        </w:rPr>
        <w:t xml:space="preserve">ς </w:t>
      </w:r>
      <w:r w:rsidRPr="000B114E">
        <w:rPr>
          <w:rFonts w:ascii="Katsoulidis" w:hAnsi="Katsoulidis"/>
        </w:rPr>
        <w:t>Βελέντζας (Δρ., ΕΔΙΠ, Πανεπιστήμιο Αθηνών)</w:t>
      </w:r>
      <w:r w:rsidR="00F1284A">
        <w:rPr>
          <w:rFonts w:ascii="Katsoulidis" w:hAnsi="Katsoulidis"/>
        </w:rPr>
        <w:t xml:space="preserve">                  </w:t>
      </w:r>
    </w:p>
    <w:p w:rsidR="00504A25" w:rsidRPr="000B114E" w:rsidRDefault="00504A25" w:rsidP="000B114E">
      <w:pPr>
        <w:pStyle w:val="Default"/>
        <w:rPr>
          <w:rFonts w:ascii="Katsoulidis" w:hAnsi="Katsoulidis"/>
        </w:rPr>
      </w:pPr>
      <w:r>
        <w:rPr>
          <w:rFonts w:ascii="Katsoulidis" w:hAnsi="Katsoulidis"/>
        </w:rPr>
        <w:t xml:space="preserve">Ουρανία </w:t>
      </w:r>
      <w:r w:rsidRPr="000B114E">
        <w:rPr>
          <w:rFonts w:ascii="Katsoulidis" w:hAnsi="Katsoulidis"/>
        </w:rPr>
        <w:t xml:space="preserve">Κωνσταντή ((Δρ., ΕΔΙΠ, Πανεπιστήμιο </w:t>
      </w:r>
      <w:r w:rsidR="00F1284A">
        <w:rPr>
          <w:rFonts w:ascii="Katsoulidis" w:hAnsi="Katsoulidis"/>
        </w:rPr>
        <w:t>Αθηνών</w:t>
      </w:r>
      <w:r w:rsidRPr="000B114E">
        <w:rPr>
          <w:rFonts w:ascii="Katsoulidis" w:hAnsi="Katsoulidis"/>
        </w:rPr>
        <w:t>)</w:t>
      </w:r>
    </w:p>
    <w:p w:rsidR="00504A25" w:rsidRPr="000B114E" w:rsidRDefault="00504A25" w:rsidP="00EC0018">
      <w:pPr>
        <w:rPr>
          <w:rFonts w:ascii="Katsoulidis" w:hAnsi="Katsoulidis" w:cs="Katsoulidis"/>
          <w:b/>
          <w:bCs/>
          <w:lang w:val="el-GR"/>
        </w:rPr>
      </w:pPr>
    </w:p>
    <w:p w:rsidR="00504A25" w:rsidRPr="004821FE" w:rsidRDefault="00F1284A" w:rsidP="004821FE">
      <w:pPr>
        <w:spacing w:line="360" w:lineRule="auto"/>
        <w:ind w:left="360"/>
        <w:jc w:val="center"/>
        <w:rPr>
          <w:rFonts w:ascii="Katsoulidis" w:hAnsi="Katsoulidis" w:cs="Katsoulidis"/>
          <w:b/>
          <w:lang w:val="el-GR"/>
        </w:rPr>
      </w:pPr>
      <w:r w:rsidRPr="004821FE">
        <w:rPr>
          <w:rFonts w:ascii="Katsoulidis" w:hAnsi="Katsoulidis" w:cs="Katsoulidis"/>
          <w:b/>
          <w:lang w:val="el-GR"/>
        </w:rPr>
        <w:t>Περιεχόμενο</w:t>
      </w:r>
      <w:r w:rsidR="00504A25" w:rsidRPr="004821FE">
        <w:rPr>
          <w:rFonts w:ascii="Katsoulidis" w:hAnsi="Katsoulidis" w:cs="Katsoulidis"/>
          <w:b/>
          <w:lang w:val="el-GR"/>
        </w:rPr>
        <w:t xml:space="preserve"> Μαθήματος:</w:t>
      </w:r>
    </w:p>
    <w:p w:rsidR="00504A25" w:rsidRPr="004821FE" w:rsidRDefault="00504A25" w:rsidP="004821FE">
      <w:pPr>
        <w:pStyle w:val="ae"/>
        <w:numPr>
          <w:ilvl w:val="0"/>
          <w:numId w:val="26"/>
        </w:numPr>
        <w:jc w:val="both"/>
        <w:rPr>
          <w:rFonts w:ascii="Katsoulidis" w:hAnsi="Katsoulidis"/>
          <w:lang w:val="el-GR"/>
        </w:rPr>
      </w:pPr>
      <w:r w:rsidRPr="004821FE">
        <w:rPr>
          <w:rFonts w:ascii="Katsoulidis" w:hAnsi="Katsoulidis"/>
          <w:lang w:val="el-GR"/>
        </w:rPr>
        <w:t>Τι είναι Βιοπληροφορική – Ορισμοί</w:t>
      </w:r>
      <w:r w:rsidR="00AB464D" w:rsidRPr="004821FE">
        <w:rPr>
          <w:rFonts w:ascii="Katsoulidis" w:hAnsi="Katsoulidis"/>
          <w:lang w:val="el-GR"/>
        </w:rPr>
        <w:t xml:space="preserve"> </w:t>
      </w:r>
    </w:p>
    <w:p w:rsidR="00504A25" w:rsidRPr="004821FE" w:rsidRDefault="00504A25" w:rsidP="004821FE">
      <w:pPr>
        <w:pStyle w:val="ae"/>
        <w:numPr>
          <w:ilvl w:val="0"/>
          <w:numId w:val="26"/>
        </w:numPr>
        <w:jc w:val="both"/>
        <w:rPr>
          <w:rFonts w:ascii="Katsoulidis" w:hAnsi="Katsoulidis"/>
          <w:lang w:val="el-GR"/>
        </w:rPr>
      </w:pPr>
      <w:r w:rsidRPr="004821FE">
        <w:rPr>
          <w:rFonts w:ascii="Katsoulidis" w:hAnsi="Katsoulidis"/>
          <w:lang w:val="el-GR"/>
        </w:rPr>
        <w:t>Στοιχεία Επιστήμης Υπολογιστών - Εφαρμογές Υπολογιστών στη Βιολογία</w:t>
      </w:r>
    </w:p>
    <w:p w:rsidR="00504A25" w:rsidRPr="004821FE" w:rsidRDefault="00504A25" w:rsidP="004821FE">
      <w:pPr>
        <w:pStyle w:val="ae"/>
        <w:numPr>
          <w:ilvl w:val="0"/>
          <w:numId w:val="26"/>
        </w:numPr>
        <w:jc w:val="both"/>
        <w:rPr>
          <w:rFonts w:ascii="Katsoulidis" w:hAnsi="Katsoulidis"/>
          <w:lang w:val="el-GR"/>
        </w:rPr>
      </w:pPr>
      <w:r w:rsidRPr="004821FE">
        <w:rPr>
          <w:rFonts w:ascii="Katsoulidis" w:hAnsi="Katsoulidis"/>
        </w:rPr>
        <w:t>B</w:t>
      </w:r>
      <w:proofErr w:type="spellStart"/>
      <w:r w:rsidRPr="004821FE">
        <w:rPr>
          <w:rFonts w:ascii="Katsoulidis" w:hAnsi="Katsoulidis"/>
          <w:lang w:val="el-GR"/>
        </w:rPr>
        <w:t>άσεις</w:t>
      </w:r>
      <w:proofErr w:type="spellEnd"/>
      <w:r w:rsidRPr="004821FE">
        <w:rPr>
          <w:rFonts w:ascii="Katsoulidis" w:hAnsi="Katsoulidis"/>
          <w:lang w:val="el-GR"/>
        </w:rPr>
        <w:t xml:space="preserve"> δεδομένων πρωτεϊνών και </w:t>
      </w:r>
      <w:r w:rsidRPr="004821FE">
        <w:rPr>
          <w:rFonts w:ascii="Katsoulidis" w:hAnsi="Katsoulidis"/>
        </w:rPr>
        <w:t>DNA</w:t>
      </w:r>
      <w:r w:rsidRPr="004821FE">
        <w:rPr>
          <w:rFonts w:ascii="Katsoulidis" w:hAnsi="Katsoulidis"/>
          <w:lang w:val="el-GR"/>
        </w:rPr>
        <w:t xml:space="preserve"> (σε όλα τα επίπεδα) - Εξειδικευμένες Βάσεις δεδομένων πρωτεϊνών και </w:t>
      </w:r>
      <w:r w:rsidRPr="004821FE">
        <w:rPr>
          <w:rFonts w:ascii="Katsoulidis" w:hAnsi="Katsoulidis"/>
        </w:rPr>
        <w:t>DNA</w:t>
      </w:r>
      <w:r w:rsidRPr="004821FE">
        <w:rPr>
          <w:rFonts w:ascii="Katsoulidis" w:hAnsi="Katsoulidis"/>
          <w:lang w:val="el-GR"/>
        </w:rPr>
        <w:t xml:space="preserve"> – Προβλήματα σχολιασμού (</w:t>
      </w:r>
      <w:r w:rsidRPr="004821FE">
        <w:rPr>
          <w:rFonts w:ascii="Katsoulidis" w:hAnsi="Katsoulidis"/>
        </w:rPr>
        <w:t>annotation</w:t>
      </w:r>
      <w:r w:rsidRPr="004821FE">
        <w:rPr>
          <w:rFonts w:ascii="Katsoulidis" w:hAnsi="Katsoulidis"/>
          <w:lang w:val="el-GR"/>
        </w:rPr>
        <w:t>)</w:t>
      </w:r>
      <w:r w:rsidR="00F1284A" w:rsidRPr="004821FE">
        <w:rPr>
          <w:rFonts w:ascii="Katsoulidis" w:hAnsi="Katsoulidis"/>
          <w:lang w:val="el-GR"/>
        </w:rPr>
        <w:t xml:space="preserve"> </w:t>
      </w:r>
    </w:p>
    <w:p w:rsidR="00504A25" w:rsidRPr="004821FE" w:rsidRDefault="00504A25" w:rsidP="004821FE">
      <w:pPr>
        <w:pStyle w:val="ae"/>
        <w:numPr>
          <w:ilvl w:val="0"/>
          <w:numId w:val="26"/>
        </w:numPr>
        <w:jc w:val="both"/>
        <w:rPr>
          <w:rFonts w:ascii="Katsoulidis" w:hAnsi="Katsoulidis"/>
          <w:lang w:val="el-GR"/>
        </w:rPr>
      </w:pPr>
      <w:r w:rsidRPr="004821FE">
        <w:rPr>
          <w:rFonts w:ascii="Katsoulidis" w:hAnsi="Katsoulidis"/>
          <w:lang w:val="el-GR"/>
        </w:rPr>
        <w:t xml:space="preserve">Εργαλεία ανάλυσης της πληροφορίας που είναι αποθηκευμένη στις βάσεις δεδομένων πρωτεϊνών και </w:t>
      </w:r>
      <w:r w:rsidRPr="004821FE">
        <w:rPr>
          <w:rFonts w:ascii="Katsoulidis" w:hAnsi="Katsoulidis"/>
        </w:rPr>
        <w:t>DNA</w:t>
      </w:r>
      <w:r w:rsidRPr="004821FE">
        <w:rPr>
          <w:rFonts w:ascii="Katsoulidis" w:hAnsi="Katsoulidis"/>
          <w:lang w:val="el-GR"/>
        </w:rPr>
        <w:t xml:space="preserve"> (</w:t>
      </w:r>
      <w:r w:rsidRPr="004821FE">
        <w:rPr>
          <w:rFonts w:ascii="Katsoulidis" w:hAnsi="Katsoulidis"/>
        </w:rPr>
        <w:t>Protein</w:t>
      </w:r>
      <w:r w:rsidRPr="004821FE">
        <w:rPr>
          <w:rFonts w:ascii="Katsoulidis" w:hAnsi="Katsoulidis"/>
          <w:lang w:val="el-GR"/>
        </w:rPr>
        <w:t xml:space="preserve"> </w:t>
      </w:r>
      <w:r w:rsidRPr="004821FE">
        <w:rPr>
          <w:rFonts w:ascii="Katsoulidis" w:hAnsi="Katsoulidis"/>
        </w:rPr>
        <w:t>and</w:t>
      </w:r>
      <w:r w:rsidRPr="004821FE">
        <w:rPr>
          <w:rFonts w:ascii="Katsoulidis" w:hAnsi="Katsoulidis"/>
          <w:lang w:val="el-GR"/>
        </w:rPr>
        <w:t xml:space="preserve"> </w:t>
      </w:r>
      <w:r w:rsidRPr="004821FE">
        <w:rPr>
          <w:rFonts w:ascii="Katsoulidis" w:hAnsi="Katsoulidis"/>
        </w:rPr>
        <w:t>Genome</w:t>
      </w:r>
      <w:r w:rsidRPr="004821FE">
        <w:rPr>
          <w:rFonts w:ascii="Katsoulidis" w:hAnsi="Katsoulidis"/>
          <w:lang w:val="el-GR"/>
        </w:rPr>
        <w:t xml:space="preserve"> </w:t>
      </w:r>
      <w:r w:rsidRPr="004821FE">
        <w:rPr>
          <w:rFonts w:ascii="Katsoulidis" w:hAnsi="Katsoulidis"/>
        </w:rPr>
        <w:t>Information</w:t>
      </w:r>
      <w:r w:rsidRPr="004821FE">
        <w:rPr>
          <w:rFonts w:ascii="Katsoulidis" w:hAnsi="Katsoulidis"/>
          <w:lang w:val="el-GR"/>
        </w:rPr>
        <w:t xml:space="preserve"> </w:t>
      </w:r>
      <w:r w:rsidRPr="004821FE">
        <w:rPr>
          <w:rFonts w:ascii="Katsoulidis" w:hAnsi="Katsoulidis"/>
        </w:rPr>
        <w:t>Resources</w:t>
      </w:r>
      <w:r w:rsidRPr="004821FE">
        <w:rPr>
          <w:rFonts w:ascii="Katsoulidis" w:hAnsi="Katsoulidis"/>
          <w:lang w:val="el-GR"/>
        </w:rPr>
        <w:t>)</w:t>
      </w:r>
      <w:r w:rsidR="00AB464D" w:rsidRPr="004821FE">
        <w:rPr>
          <w:rFonts w:ascii="Katsoulidis" w:hAnsi="Katsoulidis"/>
          <w:lang w:val="el-GR"/>
        </w:rPr>
        <w:t xml:space="preserve"> </w:t>
      </w:r>
    </w:p>
    <w:p w:rsidR="00504A25" w:rsidRPr="004821FE" w:rsidRDefault="00504A25" w:rsidP="004821FE">
      <w:pPr>
        <w:pStyle w:val="ae"/>
        <w:numPr>
          <w:ilvl w:val="0"/>
          <w:numId w:val="26"/>
        </w:numPr>
        <w:jc w:val="both"/>
        <w:rPr>
          <w:rFonts w:ascii="Katsoulidis" w:hAnsi="Katsoulidis"/>
          <w:lang w:val="el-GR"/>
        </w:rPr>
      </w:pPr>
      <w:proofErr w:type="spellStart"/>
      <w:r w:rsidRPr="004821FE">
        <w:rPr>
          <w:rFonts w:ascii="Katsoulidis" w:hAnsi="Katsoulidis"/>
          <w:lang w:val="el-GR"/>
        </w:rPr>
        <w:t>Γονιδιώματα</w:t>
      </w:r>
      <w:proofErr w:type="spellEnd"/>
      <w:r w:rsidR="00AB464D" w:rsidRPr="004821FE">
        <w:rPr>
          <w:rFonts w:ascii="Katsoulidis" w:hAnsi="Katsoulidis"/>
          <w:lang w:val="el-GR"/>
        </w:rPr>
        <w:t xml:space="preserve"> </w:t>
      </w:r>
      <w:r w:rsidRPr="004821FE">
        <w:rPr>
          <w:rFonts w:ascii="Katsoulidis" w:hAnsi="Katsoulidis"/>
          <w:lang w:val="el-GR"/>
        </w:rPr>
        <w:t>(</w:t>
      </w:r>
      <w:r w:rsidRPr="004821FE">
        <w:rPr>
          <w:rFonts w:ascii="Katsoulidis" w:hAnsi="Katsoulidis"/>
        </w:rPr>
        <w:t>Genome</w:t>
      </w:r>
      <w:r w:rsidRPr="004821FE">
        <w:rPr>
          <w:rFonts w:ascii="Katsoulidis" w:hAnsi="Katsoulidis"/>
          <w:lang w:val="el-GR"/>
        </w:rPr>
        <w:t xml:space="preserve"> </w:t>
      </w:r>
      <w:r w:rsidRPr="004821FE">
        <w:rPr>
          <w:rFonts w:ascii="Katsoulidis" w:hAnsi="Katsoulidis"/>
        </w:rPr>
        <w:t>Projects</w:t>
      </w:r>
      <w:r w:rsidRPr="004821FE">
        <w:rPr>
          <w:rFonts w:ascii="Katsoulidis" w:hAnsi="Katsoulidis"/>
          <w:lang w:val="el-GR"/>
        </w:rPr>
        <w:t>)</w:t>
      </w:r>
      <w:r w:rsidR="00AB464D" w:rsidRPr="004821FE">
        <w:rPr>
          <w:rFonts w:ascii="Katsoulidis" w:hAnsi="Katsoulidis"/>
          <w:lang w:val="el-GR"/>
        </w:rPr>
        <w:t xml:space="preserve"> </w:t>
      </w:r>
    </w:p>
    <w:p w:rsidR="00504A25" w:rsidRPr="004821FE" w:rsidRDefault="00504A25" w:rsidP="004821FE">
      <w:pPr>
        <w:pStyle w:val="ae"/>
        <w:numPr>
          <w:ilvl w:val="0"/>
          <w:numId w:val="26"/>
        </w:numPr>
        <w:jc w:val="both"/>
        <w:rPr>
          <w:rFonts w:ascii="Katsoulidis" w:hAnsi="Katsoulidis"/>
          <w:lang w:val="el-GR"/>
        </w:rPr>
      </w:pPr>
      <w:r w:rsidRPr="004821FE">
        <w:rPr>
          <w:rFonts w:ascii="Katsoulidis" w:hAnsi="Katsoulidis"/>
        </w:rPr>
        <w:t>E</w:t>
      </w:r>
      <w:proofErr w:type="spellStart"/>
      <w:r w:rsidRPr="004821FE">
        <w:rPr>
          <w:rFonts w:ascii="Katsoulidis" w:hAnsi="Katsoulidis"/>
          <w:lang w:val="el-GR"/>
        </w:rPr>
        <w:t>πόμενο</w:t>
      </w:r>
      <w:proofErr w:type="spellEnd"/>
      <w:r w:rsidRPr="004821FE">
        <w:rPr>
          <w:rFonts w:ascii="Katsoulidis" w:hAnsi="Katsoulidis"/>
          <w:lang w:val="el-GR"/>
        </w:rPr>
        <w:t xml:space="preserve"> στάδιο του κώδικα - Πρωτεϊνικό ‘δίπλωμα’ - (</w:t>
      </w:r>
      <w:r w:rsidRPr="004821FE">
        <w:rPr>
          <w:rFonts w:ascii="Katsoulidis" w:hAnsi="Katsoulidis"/>
        </w:rPr>
        <w:t>Protein</w:t>
      </w:r>
      <w:r w:rsidRPr="004821FE">
        <w:rPr>
          <w:rFonts w:ascii="Katsoulidis" w:hAnsi="Katsoulidis"/>
          <w:lang w:val="el-GR"/>
        </w:rPr>
        <w:t xml:space="preserve"> </w:t>
      </w:r>
      <w:r w:rsidRPr="004821FE">
        <w:rPr>
          <w:rFonts w:ascii="Katsoulidis" w:hAnsi="Katsoulidis"/>
        </w:rPr>
        <w:t>folding</w:t>
      </w:r>
      <w:r w:rsidRPr="004821FE">
        <w:rPr>
          <w:rFonts w:ascii="Katsoulidis" w:hAnsi="Katsoulidis"/>
          <w:lang w:val="el-GR"/>
        </w:rPr>
        <w:t xml:space="preserve">) </w:t>
      </w:r>
    </w:p>
    <w:p w:rsidR="00504A25" w:rsidRPr="00EC0018" w:rsidRDefault="00504A25" w:rsidP="00EC0018">
      <w:pPr>
        <w:spacing w:line="360" w:lineRule="auto"/>
        <w:jc w:val="center"/>
        <w:rPr>
          <w:lang w:val="el-GR"/>
        </w:rPr>
      </w:pPr>
    </w:p>
    <w:p w:rsidR="00504A25" w:rsidRDefault="00504A25" w:rsidP="00EC0018">
      <w:pPr>
        <w:pStyle w:val="a6"/>
        <w:pageBreakBefore/>
        <w:jc w:val="center"/>
      </w:pPr>
      <w:r>
        <w:rPr>
          <w:rFonts w:ascii="Katsoulidis" w:hAnsi="Katsoulidis" w:cs="Katsoulidis"/>
          <w:b/>
          <w:bCs/>
        </w:rPr>
        <w:lastRenderedPageBreak/>
        <w:t>Β΄ ΕΞΑΜΗΝΟ</w:t>
      </w:r>
    </w:p>
    <w:p w:rsidR="00504A25" w:rsidRDefault="00504A25" w:rsidP="00EC0018">
      <w:pPr>
        <w:spacing w:line="360" w:lineRule="auto"/>
        <w:ind w:left="360"/>
        <w:rPr>
          <w:rFonts w:ascii="Katsoulidis" w:hAnsi="Katsoulidis" w:cs="Katsoulidis"/>
          <w:b/>
          <w:bCs/>
          <w:lang w:val="el-GR"/>
        </w:rPr>
      </w:pPr>
    </w:p>
    <w:p w:rsidR="00504A25" w:rsidRPr="00022CD4" w:rsidRDefault="00504A25" w:rsidP="00EC0018">
      <w:pPr>
        <w:pStyle w:val="Heading"/>
        <w:spacing w:line="360" w:lineRule="auto"/>
        <w:rPr>
          <w:lang w:val="el-GR"/>
        </w:rPr>
      </w:pPr>
      <w:r w:rsidRPr="00022CD4">
        <w:rPr>
          <w:rFonts w:ascii="Katsoulidis" w:hAnsi="Katsoulidis" w:cs="Katsoulidis"/>
          <w:sz w:val="28"/>
          <w:u w:val="single"/>
          <w:lang w:val="el-GR"/>
        </w:rPr>
        <w:t>1.</w:t>
      </w:r>
      <w:r w:rsidR="00AB464D">
        <w:rPr>
          <w:rFonts w:ascii="Katsoulidis" w:hAnsi="Katsoulidis" w:cs="Katsoulidis"/>
          <w:sz w:val="28"/>
          <w:u w:val="single"/>
          <w:lang w:val="el-GR"/>
        </w:rPr>
        <w:t xml:space="preserve"> </w:t>
      </w:r>
      <w:r w:rsidRPr="00022CD4">
        <w:rPr>
          <w:rFonts w:ascii="Katsoulidis" w:hAnsi="Katsoulidis" w:cs="Katsoulidis"/>
          <w:sz w:val="28"/>
          <w:u w:val="single"/>
          <w:lang w:val="el-GR"/>
        </w:rPr>
        <w:t>Υπολογιστική Ανάλυση Ακολουθιών Βιομακρομορίων</w:t>
      </w:r>
    </w:p>
    <w:p w:rsidR="00504A25" w:rsidRDefault="00504A25" w:rsidP="00EC0018">
      <w:pPr>
        <w:pStyle w:val="xl26"/>
        <w:spacing w:before="0" w:after="0"/>
        <w:rPr>
          <w:rFonts w:ascii="Katsoulidis" w:hAnsi="Katsoulidis" w:cs="Katsoulidis"/>
          <w:bCs w:val="0"/>
          <w:sz w:val="28"/>
          <w:u w:val="single"/>
          <w:lang w:val="el-GR"/>
        </w:rPr>
      </w:pPr>
    </w:p>
    <w:p w:rsidR="00504A25" w:rsidRDefault="00504A25" w:rsidP="00C13C6E">
      <w:pPr>
        <w:pStyle w:val="5"/>
        <w:spacing w:line="360" w:lineRule="auto"/>
        <w:jc w:val="both"/>
      </w:pPr>
      <w:r w:rsidRPr="00C13C6E">
        <w:rPr>
          <w:rFonts w:ascii="Katsoulidis" w:hAnsi="Katsoulidis" w:cs="Katsoulidis"/>
        </w:rPr>
        <w:t xml:space="preserve">Συντονίστρια : </w:t>
      </w:r>
      <w:r>
        <w:rPr>
          <w:rFonts w:ascii="Katsoulidis" w:hAnsi="Katsoulidis" w:cs="Katsoulidis"/>
          <w:b w:val="0"/>
          <w:bCs w:val="0"/>
        </w:rPr>
        <w:t>Βασιλική Οικονομίδου (Επίκουρη Καθηγήτρια Πανεπιστήμιο Αθηνών)</w:t>
      </w:r>
    </w:p>
    <w:p w:rsidR="00504A25" w:rsidRPr="00C13C6E" w:rsidRDefault="00504A25" w:rsidP="00EC0018">
      <w:pPr>
        <w:pStyle w:val="5"/>
        <w:spacing w:line="360" w:lineRule="auto"/>
        <w:jc w:val="both"/>
      </w:pPr>
    </w:p>
    <w:p w:rsidR="00504A25" w:rsidRPr="00C13C6E" w:rsidRDefault="00504A25" w:rsidP="00C13C6E">
      <w:pPr>
        <w:pStyle w:val="Default"/>
        <w:rPr>
          <w:rFonts w:ascii="Katsoulidis" w:hAnsi="Katsoulidis"/>
        </w:rPr>
      </w:pPr>
      <w:r w:rsidRPr="00C13C6E">
        <w:rPr>
          <w:rFonts w:cs="Katsoulidis"/>
          <w:b/>
        </w:rPr>
        <w:t>Διδάσκοντες:</w:t>
      </w:r>
      <w:r w:rsidRPr="00C13C6E">
        <w:rPr>
          <w:rFonts w:cs="Katsoulidis"/>
          <w:b/>
          <w:bCs/>
        </w:rPr>
        <w:t xml:space="preserve"> </w:t>
      </w:r>
    </w:p>
    <w:p w:rsidR="00504A25" w:rsidRPr="00C13C6E" w:rsidRDefault="00504A25" w:rsidP="00E2617B">
      <w:pPr>
        <w:pStyle w:val="Default"/>
        <w:rPr>
          <w:rFonts w:ascii="Katsoulidis" w:hAnsi="Katsoulidis"/>
        </w:rPr>
      </w:pPr>
      <w:r>
        <w:rPr>
          <w:rFonts w:ascii="Katsoulidis" w:hAnsi="Katsoulidis"/>
        </w:rPr>
        <w:t>Π</w:t>
      </w:r>
      <w:r w:rsidRPr="00C13C6E">
        <w:rPr>
          <w:rFonts w:ascii="Katsoulidis" w:hAnsi="Katsoulidis"/>
        </w:rPr>
        <w:t xml:space="preserve">αντελής Μπάγκος (Καθηγητής, Πανεπιστήμιο Θεσσαλίας) </w:t>
      </w:r>
    </w:p>
    <w:p w:rsidR="00504A25" w:rsidRPr="00C13C6E" w:rsidRDefault="00504A25" w:rsidP="00E2617B">
      <w:pPr>
        <w:pStyle w:val="Default"/>
        <w:rPr>
          <w:rFonts w:ascii="Katsoulidis" w:hAnsi="Katsoulidis"/>
        </w:rPr>
      </w:pPr>
      <w:r w:rsidRPr="00C13C6E">
        <w:rPr>
          <w:rFonts w:ascii="Katsoulidis" w:hAnsi="Katsoulidis"/>
        </w:rPr>
        <w:t xml:space="preserve">Βασιλική Οικονομίδου (Επίκουρη Καθ., Πανεπιστήμιο Αθηνών) </w:t>
      </w:r>
    </w:p>
    <w:p w:rsidR="00504A25" w:rsidRPr="00C13C6E" w:rsidRDefault="00504A25" w:rsidP="00E2617B">
      <w:pPr>
        <w:pStyle w:val="Default"/>
        <w:rPr>
          <w:rFonts w:ascii="Katsoulidis" w:hAnsi="Katsoulidis"/>
        </w:rPr>
      </w:pPr>
      <w:r w:rsidRPr="00C13C6E">
        <w:rPr>
          <w:rFonts w:ascii="Katsoulidis" w:hAnsi="Katsoulidis"/>
        </w:rPr>
        <w:t>Βασίλειος Κουβέλης (Επίκουρος Καθηγητής, Πανεπιστήμιο</w:t>
      </w:r>
      <w:r w:rsidR="00F1284A">
        <w:rPr>
          <w:rFonts w:ascii="Katsoulidis" w:hAnsi="Katsoulidis"/>
        </w:rPr>
        <w:t xml:space="preserve">  </w:t>
      </w:r>
      <w:r>
        <w:rPr>
          <w:rFonts w:ascii="Katsoulidis" w:hAnsi="Katsoulidis"/>
        </w:rPr>
        <w:t xml:space="preserve"> </w:t>
      </w:r>
      <w:r w:rsidRPr="00C13C6E">
        <w:rPr>
          <w:rFonts w:ascii="Katsoulidis" w:hAnsi="Katsoulidis"/>
        </w:rPr>
        <w:t xml:space="preserve">Αθηνών) </w:t>
      </w:r>
    </w:p>
    <w:p w:rsidR="00504A25" w:rsidRPr="00C13C6E" w:rsidRDefault="00504A25" w:rsidP="00E2617B">
      <w:pPr>
        <w:pStyle w:val="Default"/>
        <w:rPr>
          <w:rFonts w:ascii="Katsoulidis" w:hAnsi="Katsoulidis"/>
        </w:rPr>
      </w:pPr>
      <w:r w:rsidRPr="00C13C6E">
        <w:rPr>
          <w:rFonts w:ascii="Katsoulidis" w:hAnsi="Katsoulidis"/>
        </w:rPr>
        <w:t>Κων/νος Παπαδημητρίου (</w:t>
      </w:r>
      <w:proofErr w:type="spellStart"/>
      <w:r w:rsidRPr="00C13C6E">
        <w:rPr>
          <w:rFonts w:ascii="Katsoulidis" w:hAnsi="Katsoulidis"/>
        </w:rPr>
        <w:t>Επικ</w:t>
      </w:r>
      <w:proofErr w:type="spellEnd"/>
      <w:r w:rsidRPr="00C13C6E">
        <w:rPr>
          <w:rFonts w:ascii="Katsoulidis" w:hAnsi="Katsoulidis"/>
        </w:rPr>
        <w:t>. Καθ., ΤΕΙ Καλαμάτας)</w:t>
      </w:r>
    </w:p>
    <w:p w:rsidR="00504A25" w:rsidRPr="00C13C6E" w:rsidRDefault="00504A25" w:rsidP="00E2617B">
      <w:pPr>
        <w:pStyle w:val="Default"/>
        <w:rPr>
          <w:rFonts w:ascii="Katsoulidis" w:hAnsi="Katsoulidis"/>
        </w:rPr>
      </w:pPr>
      <w:r w:rsidRPr="00C13C6E">
        <w:rPr>
          <w:rFonts w:ascii="Katsoulidis" w:hAnsi="Katsoulidis"/>
        </w:rPr>
        <w:t>Μαργαρίτα Θεοδωροπούλου (Δρ., Παν/</w:t>
      </w:r>
      <w:proofErr w:type="spellStart"/>
      <w:r w:rsidRPr="00C13C6E">
        <w:rPr>
          <w:rFonts w:ascii="Katsoulidis" w:hAnsi="Katsoulidis"/>
        </w:rPr>
        <w:t>μιο</w:t>
      </w:r>
      <w:proofErr w:type="spellEnd"/>
      <w:r w:rsidRPr="00C13C6E">
        <w:rPr>
          <w:rFonts w:ascii="Katsoulidis" w:hAnsi="Katsoulidis"/>
        </w:rPr>
        <w:t xml:space="preserve"> Θεσσαλίας) </w:t>
      </w:r>
    </w:p>
    <w:p w:rsidR="00504A25" w:rsidRPr="00C13C6E" w:rsidRDefault="00504A25" w:rsidP="00E2617B">
      <w:pPr>
        <w:pStyle w:val="Default"/>
        <w:rPr>
          <w:rFonts w:ascii="Katsoulidis" w:hAnsi="Katsoulidis"/>
        </w:rPr>
      </w:pPr>
      <w:r>
        <w:rPr>
          <w:rFonts w:ascii="Katsoulidis" w:hAnsi="Katsoulidis"/>
        </w:rPr>
        <w:t>Ι</w:t>
      </w:r>
      <w:r w:rsidRPr="00C13C6E">
        <w:rPr>
          <w:rFonts w:ascii="Katsoulidis" w:hAnsi="Katsoulidis"/>
        </w:rPr>
        <w:t xml:space="preserve">ωάννης </w:t>
      </w:r>
      <w:proofErr w:type="spellStart"/>
      <w:r w:rsidRPr="00C13C6E">
        <w:rPr>
          <w:rFonts w:ascii="Katsoulidis" w:hAnsi="Katsoulidis"/>
        </w:rPr>
        <w:t>Αλμυράντης</w:t>
      </w:r>
      <w:proofErr w:type="spellEnd"/>
      <w:r w:rsidRPr="00C13C6E">
        <w:rPr>
          <w:rFonts w:ascii="Katsoulidis" w:hAnsi="Katsoulidis"/>
        </w:rPr>
        <w:t xml:space="preserve"> (Δρ., Ερευνητής Α΄, ΕΚΕΦΕ «Δημόκριτος»)</w:t>
      </w:r>
    </w:p>
    <w:p w:rsidR="00504A25" w:rsidRPr="00C13C6E" w:rsidRDefault="00504A25" w:rsidP="00C13C6E">
      <w:pPr>
        <w:rPr>
          <w:rFonts w:ascii="Katsoulidis" w:hAnsi="Katsoulidis"/>
          <w:lang w:val="el-GR"/>
        </w:rPr>
      </w:pPr>
    </w:p>
    <w:p w:rsidR="00504A25" w:rsidRDefault="00504A25" w:rsidP="00EC0018">
      <w:pPr>
        <w:rPr>
          <w:rFonts w:ascii="Katsoulidis" w:hAnsi="Katsoulidis" w:cs="Katsoulidis"/>
          <w:lang w:val="el-GR"/>
        </w:rPr>
      </w:pPr>
    </w:p>
    <w:p w:rsidR="00504A25" w:rsidRPr="00C13C6E" w:rsidRDefault="00F1284A" w:rsidP="00EC0018">
      <w:pPr>
        <w:spacing w:line="360" w:lineRule="auto"/>
        <w:jc w:val="center"/>
        <w:rPr>
          <w:lang w:val="el-GR"/>
        </w:rPr>
      </w:pPr>
      <w:r>
        <w:rPr>
          <w:rFonts w:ascii="Katsoulidis" w:hAnsi="Katsoulidis" w:cs="Katsoulidis"/>
          <w:b/>
          <w:lang w:val="el-GR"/>
        </w:rPr>
        <w:t>Περιεχόμενο</w:t>
      </w:r>
      <w:r w:rsidR="00504A25">
        <w:rPr>
          <w:rFonts w:ascii="Katsoulidis" w:hAnsi="Katsoulidis" w:cs="Katsoulidis"/>
          <w:b/>
          <w:lang w:val="el-GR"/>
        </w:rPr>
        <w:t xml:space="preserve"> Μαθήματος:</w:t>
      </w:r>
    </w:p>
    <w:p w:rsidR="00504A25" w:rsidRDefault="00504A25" w:rsidP="00EC0018">
      <w:pPr>
        <w:spacing w:line="360" w:lineRule="auto"/>
        <w:jc w:val="both"/>
        <w:rPr>
          <w:rFonts w:ascii="Katsoulidis" w:hAnsi="Katsoulidis" w:cs="Katsoulidis"/>
          <w:lang w:val="el-GR"/>
        </w:rPr>
      </w:pPr>
    </w:p>
    <w:p w:rsidR="00504A25" w:rsidRPr="000F700B" w:rsidRDefault="00504A25" w:rsidP="004821FE">
      <w:pPr>
        <w:pStyle w:val="ae"/>
        <w:numPr>
          <w:ilvl w:val="1"/>
          <w:numId w:val="29"/>
        </w:numPr>
        <w:spacing w:line="360" w:lineRule="auto"/>
        <w:jc w:val="both"/>
        <w:rPr>
          <w:rFonts w:ascii="Katsoulidis" w:hAnsi="Katsoulidis" w:cs="Katsoulidis"/>
          <w:lang w:val="el-GR"/>
        </w:rPr>
      </w:pPr>
      <w:r w:rsidRPr="000F700B">
        <w:rPr>
          <w:rFonts w:ascii="Katsoulidis" w:hAnsi="Katsoulidis" w:cs="Katsoulidis"/>
          <w:lang w:val="el-GR"/>
        </w:rPr>
        <w:t>Εισαγωγή – Ακολουθίες Πρωτεϊνών και DNA</w:t>
      </w:r>
    </w:p>
    <w:p w:rsidR="00504A25" w:rsidRPr="000F700B" w:rsidRDefault="00504A25" w:rsidP="004821FE">
      <w:pPr>
        <w:pStyle w:val="ae"/>
        <w:numPr>
          <w:ilvl w:val="1"/>
          <w:numId w:val="29"/>
        </w:numPr>
        <w:spacing w:line="360" w:lineRule="auto"/>
        <w:jc w:val="both"/>
        <w:rPr>
          <w:rFonts w:ascii="Katsoulidis" w:hAnsi="Katsoulidis" w:cs="Katsoulidis"/>
          <w:lang w:val="el-GR"/>
        </w:rPr>
      </w:pPr>
      <w:r w:rsidRPr="000F700B">
        <w:rPr>
          <w:rFonts w:ascii="Katsoulidis" w:hAnsi="Katsoulidis" w:cs="Katsoulidis"/>
          <w:lang w:val="el-GR"/>
        </w:rPr>
        <w:t>Μέθοδοι εύρεσης ομοιοτήτων σε ακολουθίες</w:t>
      </w:r>
    </w:p>
    <w:p w:rsidR="00504A25" w:rsidRPr="000F700B" w:rsidRDefault="00504A25" w:rsidP="004821FE">
      <w:pPr>
        <w:pStyle w:val="ae"/>
        <w:numPr>
          <w:ilvl w:val="1"/>
          <w:numId w:val="29"/>
        </w:numPr>
        <w:spacing w:line="360" w:lineRule="auto"/>
        <w:jc w:val="both"/>
        <w:rPr>
          <w:rFonts w:ascii="Katsoulidis" w:hAnsi="Katsoulidis" w:cs="Katsoulidis"/>
          <w:lang w:val="el-GR"/>
        </w:rPr>
      </w:pPr>
      <w:r w:rsidRPr="000F700B">
        <w:rPr>
          <w:rFonts w:ascii="Katsoulidis" w:hAnsi="Katsoulidis" w:cs="Katsoulidis"/>
          <w:lang w:val="el-GR"/>
        </w:rPr>
        <w:t>Πολλαπλή στοίχιση ακολουθιών</w:t>
      </w:r>
    </w:p>
    <w:p w:rsidR="00504A25" w:rsidRPr="000F700B" w:rsidRDefault="00504A25" w:rsidP="004821FE">
      <w:pPr>
        <w:pStyle w:val="ae"/>
        <w:numPr>
          <w:ilvl w:val="1"/>
          <w:numId w:val="29"/>
        </w:numPr>
        <w:spacing w:line="360" w:lineRule="auto"/>
        <w:jc w:val="both"/>
        <w:rPr>
          <w:rFonts w:ascii="Katsoulidis" w:hAnsi="Katsoulidis" w:cs="Katsoulidis"/>
          <w:lang w:val="el-GR"/>
        </w:rPr>
      </w:pPr>
      <w:r w:rsidRPr="000F700B">
        <w:rPr>
          <w:rFonts w:ascii="Katsoulidis" w:hAnsi="Katsoulidis" w:cs="Katsoulidis"/>
          <w:lang w:val="el-GR"/>
        </w:rPr>
        <w:t>Χαρακτηρισμός μοτίβων και περιοδικοτήτων σε αλληλουχίες πρωτεϊνών και DNA</w:t>
      </w:r>
    </w:p>
    <w:p w:rsidR="00504A25" w:rsidRPr="000F700B" w:rsidRDefault="00504A25" w:rsidP="004821FE">
      <w:pPr>
        <w:pStyle w:val="ae"/>
        <w:numPr>
          <w:ilvl w:val="1"/>
          <w:numId w:val="29"/>
        </w:numPr>
        <w:spacing w:line="360" w:lineRule="auto"/>
        <w:jc w:val="both"/>
        <w:rPr>
          <w:rFonts w:ascii="Katsoulidis" w:hAnsi="Katsoulidis" w:cs="Katsoulidis"/>
          <w:lang w:val="el-GR"/>
        </w:rPr>
      </w:pPr>
      <w:r w:rsidRPr="000F700B">
        <w:rPr>
          <w:rFonts w:ascii="Katsoulidis" w:hAnsi="Katsoulidis" w:cs="Katsoulidis"/>
          <w:lang w:val="el-GR"/>
        </w:rPr>
        <w:t>Αλγόριθμοι πρόγνωσης στηριζόμενοι στην ακολουθία πρωτεϊνών και DNA</w:t>
      </w:r>
    </w:p>
    <w:p w:rsidR="00504A25" w:rsidRDefault="00504A25" w:rsidP="00EC0018">
      <w:pPr>
        <w:pageBreakBefore/>
        <w:spacing w:line="360" w:lineRule="auto"/>
        <w:jc w:val="both"/>
        <w:rPr>
          <w:rFonts w:ascii="Katsoulidis" w:hAnsi="Katsoulidis" w:cs="Katsoulidis"/>
          <w:lang w:val="el-GR"/>
        </w:rPr>
      </w:pPr>
    </w:p>
    <w:p w:rsidR="00504A25" w:rsidRPr="000F700B" w:rsidRDefault="00504A25" w:rsidP="00EC0018">
      <w:pPr>
        <w:pStyle w:val="Heading"/>
        <w:spacing w:line="360" w:lineRule="auto"/>
        <w:rPr>
          <w:lang w:val="el-GR"/>
        </w:rPr>
      </w:pPr>
      <w:r w:rsidRPr="000F700B">
        <w:rPr>
          <w:rFonts w:ascii="Katsoulidis" w:hAnsi="Katsoulidis" w:cs="Katsoulidis"/>
          <w:sz w:val="28"/>
          <w:u w:val="single"/>
          <w:lang w:val="el-GR"/>
        </w:rPr>
        <w:t>2. Υπολογιστική Ανάλυση Δομών Βιομακρομορίων</w:t>
      </w:r>
    </w:p>
    <w:p w:rsidR="00504A25" w:rsidRDefault="00504A25" w:rsidP="00EC0018">
      <w:pPr>
        <w:pStyle w:val="xl26"/>
        <w:spacing w:before="0" w:after="0"/>
        <w:rPr>
          <w:rFonts w:ascii="Katsoulidis" w:hAnsi="Katsoulidis" w:cs="Katsoulidis"/>
          <w:bCs w:val="0"/>
          <w:sz w:val="28"/>
          <w:u w:val="single"/>
          <w:lang w:val="el-GR"/>
        </w:rPr>
      </w:pPr>
    </w:p>
    <w:p w:rsidR="00504A25" w:rsidRPr="00C13C6E" w:rsidRDefault="00504A25" w:rsidP="00C13C6E">
      <w:pPr>
        <w:rPr>
          <w:rFonts w:ascii="Katsoulidis" w:hAnsi="Katsoulidis" w:cs="Katsoulidis"/>
          <w:lang w:val="el-GR"/>
        </w:rPr>
      </w:pPr>
      <w:r>
        <w:rPr>
          <w:rFonts w:ascii="Katsoulidis" w:hAnsi="Katsoulidis" w:cs="Katsoulidis"/>
          <w:b/>
          <w:lang w:val="el-GR"/>
        </w:rPr>
        <w:t>Συντονιστής:</w:t>
      </w:r>
      <w:r>
        <w:rPr>
          <w:rFonts w:ascii="Katsoulidis" w:hAnsi="Katsoulidis" w:cs="Katsoulidis"/>
          <w:lang w:val="el-GR"/>
        </w:rPr>
        <w:t xml:space="preserve"> </w:t>
      </w:r>
      <w:r w:rsidRPr="00C13C6E">
        <w:rPr>
          <w:rFonts w:ascii="Katsoulidis" w:hAnsi="Katsoulidis" w:cs="Katsoulidis"/>
          <w:lang w:val="el-GR"/>
        </w:rPr>
        <w:t>Βασιλική Οικονομίδου (Επίκουρη Καθηγήτρια Πανεπιστήμιο Αθηνών)</w:t>
      </w:r>
    </w:p>
    <w:p w:rsidR="00504A25" w:rsidRPr="00F5297A" w:rsidRDefault="00504A25" w:rsidP="00F5297A">
      <w:pPr>
        <w:pStyle w:val="af1"/>
        <w:rPr>
          <w:rFonts w:ascii="Katsoulidis" w:hAnsi="Katsoulidis" w:cs="Katsoulidis"/>
          <w:b/>
          <w:lang w:val="el-GR"/>
        </w:rPr>
      </w:pPr>
      <w:r w:rsidRPr="00F5297A">
        <w:rPr>
          <w:rFonts w:ascii="Katsoulidis" w:hAnsi="Katsoulidis" w:cs="Katsoulidis"/>
          <w:b/>
          <w:lang w:val="el-GR"/>
        </w:rPr>
        <w:t>Διδάσκοντες:</w:t>
      </w:r>
    </w:p>
    <w:p w:rsidR="00504A25" w:rsidRPr="00F5297A" w:rsidRDefault="00504A25" w:rsidP="00F5297A">
      <w:pPr>
        <w:pStyle w:val="af1"/>
        <w:rPr>
          <w:rFonts w:ascii="Katsoulidis" w:hAnsi="Katsoulidis" w:cs="Katsoulidis"/>
          <w:lang w:val="el-GR"/>
        </w:rPr>
      </w:pPr>
      <w:r w:rsidRPr="00F5297A">
        <w:rPr>
          <w:rFonts w:ascii="Katsoulidis" w:hAnsi="Katsoulidis" w:cs="Katsoulidis"/>
          <w:lang w:val="el-GR"/>
        </w:rPr>
        <w:t>Βασιλική</w:t>
      </w:r>
      <w:r w:rsidR="00AB464D" w:rsidRPr="00F5297A">
        <w:rPr>
          <w:rFonts w:ascii="Katsoulidis" w:hAnsi="Katsoulidis" w:cs="Katsoulidis"/>
          <w:lang w:val="el-GR"/>
        </w:rPr>
        <w:t xml:space="preserve"> </w:t>
      </w:r>
      <w:r w:rsidRPr="00F5297A">
        <w:rPr>
          <w:rFonts w:ascii="Katsoulidis" w:hAnsi="Katsoulidis" w:cs="Katsoulidis"/>
          <w:lang w:val="el-GR"/>
        </w:rPr>
        <w:t>Οικονομίδου (Επίκουρη Καθηγήτρια, Παν/</w:t>
      </w:r>
      <w:proofErr w:type="spellStart"/>
      <w:r w:rsidRPr="00F5297A">
        <w:rPr>
          <w:rFonts w:ascii="Katsoulidis" w:hAnsi="Katsoulidis" w:cs="Katsoulidis"/>
          <w:lang w:val="el-GR"/>
        </w:rPr>
        <w:t>μιο</w:t>
      </w:r>
      <w:proofErr w:type="spellEnd"/>
      <w:r w:rsidRPr="00F5297A">
        <w:rPr>
          <w:rFonts w:ascii="Katsoulidis" w:hAnsi="Katsoulidis" w:cs="Katsoulidis"/>
          <w:lang w:val="el-GR"/>
        </w:rPr>
        <w:t xml:space="preserve"> Αθηνών)</w:t>
      </w:r>
    </w:p>
    <w:p w:rsidR="00504A25" w:rsidRPr="00F5297A" w:rsidRDefault="00504A25" w:rsidP="00F5297A">
      <w:pPr>
        <w:pStyle w:val="af1"/>
        <w:rPr>
          <w:rFonts w:ascii="Katsoulidis" w:hAnsi="Katsoulidis" w:cs="Katsoulidis"/>
          <w:lang w:val="el-GR"/>
        </w:rPr>
      </w:pPr>
      <w:r w:rsidRPr="00F5297A">
        <w:rPr>
          <w:rFonts w:ascii="Katsoulidis" w:hAnsi="Katsoulidis" w:cs="Katsoulidis"/>
          <w:lang w:val="el-GR"/>
        </w:rPr>
        <w:t>Σταύρος Χαμόδρακας (Ομότιμος Καθηγήτρια, Παν/</w:t>
      </w:r>
      <w:proofErr w:type="spellStart"/>
      <w:r w:rsidRPr="00F5297A">
        <w:rPr>
          <w:rFonts w:ascii="Katsoulidis" w:hAnsi="Katsoulidis" w:cs="Katsoulidis"/>
          <w:lang w:val="el-GR"/>
        </w:rPr>
        <w:t>μιο</w:t>
      </w:r>
      <w:proofErr w:type="spellEnd"/>
      <w:r w:rsidRPr="00F5297A">
        <w:rPr>
          <w:rFonts w:ascii="Katsoulidis" w:hAnsi="Katsoulidis" w:cs="Katsoulidis"/>
          <w:lang w:val="el-GR"/>
        </w:rPr>
        <w:t xml:space="preserve"> Αθηνών) </w:t>
      </w:r>
    </w:p>
    <w:p w:rsidR="00504A25" w:rsidRPr="00F5297A" w:rsidRDefault="00504A25" w:rsidP="00F5297A">
      <w:pPr>
        <w:pStyle w:val="af1"/>
        <w:rPr>
          <w:rFonts w:ascii="Katsoulidis" w:hAnsi="Katsoulidis" w:cs="Katsoulidis"/>
          <w:lang w:val="el-GR"/>
        </w:rPr>
      </w:pPr>
      <w:r w:rsidRPr="00F5297A">
        <w:rPr>
          <w:rFonts w:ascii="Katsoulidis" w:hAnsi="Katsoulidis" w:cs="Katsoulidis"/>
          <w:lang w:val="el-GR"/>
        </w:rPr>
        <w:t>Νικόλαος Παπανδρέου (Δρ., ΕΔΙΠ, Πανεπιστήμιο Αθηνών)</w:t>
      </w:r>
    </w:p>
    <w:p w:rsidR="00504A25" w:rsidRPr="00F5297A" w:rsidRDefault="00504A25" w:rsidP="00F5297A">
      <w:pPr>
        <w:pStyle w:val="af1"/>
        <w:rPr>
          <w:rFonts w:ascii="Katsoulidis" w:hAnsi="Katsoulidis" w:cs="Katsoulidis"/>
          <w:lang w:val="el-GR"/>
        </w:rPr>
      </w:pPr>
      <w:r w:rsidRPr="00F5297A">
        <w:rPr>
          <w:rFonts w:ascii="Katsoulidis" w:hAnsi="Katsoulidis" w:cs="Katsoulidis"/>
          <w:lang w:val="el-GR"/>
        </w:rPr>
        <w:t xml:space="preserve">Ευαγγελία </w:t>
      </w:r>
      <w:proofErr w:type="spellStart"/>
      <w:r w:rsidRPr="00F5297A">
        <w:rPr>
          <w:rFonts w:ascii="Katsoulidis" w:hAnsi="Katsoulidis" w:cs="Katsoulidis"/>
          <w:lang w:val="el-GR"/>
        </w:rPr>
        <w:t>Χρυσίνα</w:t>
      </w:r>
      <w:proofErr w:type="spellEnd"/>
      <w:r w:rsidRPr="00F5297A">
        <w:rPr>
          <w:rFonts w:ascii="Katsoulidis" w:hAnsi="Katsoulidis" w:cs="Katsoulidis"/>
          <w:lang w:val="el-GR"/>
        </w:rPr>
        <w:t xml:space="preserve"> (Δρ., Ερευνήτρια Β΄, ΙΒΦΧΒ/Εθνικό Ίδρυμα Ερευνών)</w:t>
      </w:r>
    </w:p>
    <w:p w:rsidR="00504A25" w:rsidRPr="00C13C6E" w:rsidRDefault="00F1284A" w:rsidP="00C13C6E">
      <w:pPr>
        <w:pStyle w:val="Default"/>
        <w:rPr>
          <w:rFonts w:ascii="Katsoulidis" w:hAnsi="Katsoulidis"/>
        </w:rPr>
      </w:pPr>
      <w:r>
        <w:rPr>
          <w:rFonts w:ascii="Katsoulidis" w:hAnsi="Katsoulidis"/>
          <w:b/>
          <w:bCs/>
        </w:rPr>
        <w:t xml:space="preserve">    </w:t>
      </w:r>
    </w:p>
    <w:p w:rsidR="00504A25" w:rsidRDefault="00F1284A" w:rsidP="00EC0018">
      <w:pPr>
        <w:pStyle w:val="3"/>
        <w:jc w:val="both"/>
      </w:pPr>
      <w:r>
        <w:rPr>
          <w:rFonts w:ascii="Katsoulidis" w:hAnsi="Katsoulidis"/>
          <w:b w:val="0"/>
          <w:bCs w:val="0"/>
          <w:sz w:val="24"/>
          <w:szCs w:val="24"/>
        </w:rPr>
        <w:t xml:space="preserve">     </w:t>
      </w:r>
    </w:p>
    <w:p w:rsidR="00504A25" w:rsidRPr="00EC0018" w:rsidRDefault="00504A25" w:rsidP="008300AC">
      <w:pPr>
        <w:ind w:left="720" w:firstLine="720"/>
        <w:jc w:val="both"/>
        <w:rPr>
          <w:lang w:val="el-GR"/>
        </w:rPr>
      </w:pPr>
    </w:p>
    <w:p w:rsidR="00504A25" w:rsidRDefault="00504A25" w:rsidP="00EC0018">
      <w:pPr>
        <w:rPr>
          <w:rFonts w:ascii="Katsoulidis" w:hAnsi="Katsoulidis" w:cs="Katsoulidis"/>
          <w:lang w:val="el-GR"/>
        </w:rPr>
      </w:pPr>
    </w:p>
    <w:p w:rsidR="00504A25" w:rsidRPr="000F700B" w:rsidRDefault="00F1284A" w:rsidP="000F700B">
      <w:pPr>
        <w:spacing w:line="360" w:lineRule="auto"/>
        <w:jc w:val="center"/>
        <w:rPr>
          <w:lang w:val="el-GR"/>
        </w:rPr>
      </w:pPr>
      <w:r>
        <w:rPr>
          <w:rFonts w:ascii="Katsoulidis" w:hAnsi="Katsoulidis" w:cs="Katsoulidis"/>
          <w:b/>
          <w:lang w:val="el-GR"/>
        </w:rPr>
        <w:t>Περιεχόμενο</w:t>
      </w:r>
      <w:r w:rsidR="00504A25">
        <w:rPr>
          <w:rFonts w:ascii="Katsoulidis" w:hAnsi="Katsoulidis" w:cs="Katsoulidis"/>
          <w:b/>
          <w:lang w:val="el-GR"/>
        </w:rPr>
        <w:t xml:space="preserve"> Μαθήματος:</w:t>
      </w:r>
    </w:p>
    <w:p w:rsidR="00504A25" w:rsidRPr="000F700B" w:rsidRDefault="00504A25" w:rsidP="0054325A">
      <w:pPr>
        <w:numPr>
          <w:ilvl w:val="0"/>
          <w:numId w:val="10"/>
        </w:numPr>
        <w:jc w:val="both"/>
        <w:rPr>
          <w:rFonts w:ascii="Katsoulidis" w:hAnsi="Katsoulidis"/>
          <w:lang w:val="el-GR"/>
        </w:rPr>
      </w:pPr>
      <w:r w:rsidRPr="000F700B">
        <w:rPr>
          <w:rFonts w:ascii="Katsoulidis" w:hAnsi="Katsoulidis" w:cs="Katsoulidis"/>
          <w:lang w:val="el-GR"/>
        </w:rPr>
        <w:t xml:space="preserve">Εισαγωγή – Οι δομές των </w:t>
      </w:r>
      <w:proofErr w:type="spellStart"/>
      <w:r w:rsidRPr="000F700B">
        <w:rPr>
          <w:rFonts w:ascii="Katsoulidis" w:hAnsi="Katsoulidis" w:cs="Katsoulidis"/>
          <w:lang w:val="el-GR"/>
        </w:rPr>
        <w:t>βιομορίων</w:t>
      </w:r>
      <w:proofErr w:type="spellEnd"/>
      <w:r w:rsidRPr="000F700B">
        <w:rPr>
          <w:rFonts w:ascii="Katsoulidis" w:hAnsi="Katsoulidis" w:cs="Katsoulidis"/>
          <w:lang w:val="el-GR"/>
        </w:rPr>
        <w:t xml:space="preserve"> – Μέθοδοι προσδιορισμού</w:t>
      </w:r>
    </w:p>
    <w:p w:rsidR="00504A25" w:rsidRPr="00BF46EE" w:rsidRDefault="00F1284A" w:rsidP="0054325A">
      <w:pPr>
        <w:numPr>
          <w:ilvl w:val="0"/>
          <w:numId w:val="9"/>
        </w:numPr>
        <w:jc w:val="both"/>
        <w:rPr>
          <w:rFonts w:ascii="Katsoulidis" w:hAnsi="Katsoulidis"/>
        </w:rPr>
      </w:pPr>
      <w:r>
        <w:rPr>
          <w:rFonts w:ascii="Katsoulidis" w:hAnsi="Katsoulidis" w:cs="Katsoulidis"/>
          <w:lang w:val="el-GR"/>
        </w:rPr>
        <w:t>Αναγνώριση</w:t>
      </w:r>
      <w:r w:rsidR="00504A25" w:rsidRPr="00BF46EE">
        <w:rPr>
          <w:rFonts w:ascii="Katsoulidis" w:hAnsi="Katsoulidis" w:cs="Katsoulidis"/>
        </w:rPr>
        <w:t xml:space="preserve"> “</w:t>
      </w:r>
      <w:r>
        <w:rPr>
          <w:rFonts w:ascii="Katsoulidis" w:hAnsi="Katsoulidis" w:cs="Katsoulidis"/>
          <w:lang w:val="el-GR"/>
        </w:rPr>
        <w:t>διπλώματος</w:t>
      </w:r>
      <w:r w:rsidR="00504A25" w:rsidRPr="00BF46EE">
        <w:rPr>
          <w:rFonts w:ascii="Katsoulidis" w:hAnsi="Katsoulidis" w:cs="Katsoulidis"/>
        </w:rPr>
        <w:t>” (fold recognition)</w:t>
      </w:r>
      <w:r w:rsidR="00AB464D">
        <w:rPr>
          <w:rFonts w:ascii="Katsoulidis" w:hAnsi="Katsoulidis" w:cs="Katsoulidis"/>
        </w:rPr>
        <w:t xml:space="preserve"> </w:t>
      </w:r>
    </w:p>
    <w:p w:rsidR="00504A25" w:rsidRPr="00F1284A" w:rsidRDefault="00504A25" w:rsidP="0054325A">
      <w:pPr>
        <w:numPr>
          <w:ilvl w:val="0"/>
          <w:numId w:val="9"/>
        </w:numPr>
        <w:jc w:val="both"/>
        <w:rPr>
          <w:rFonts w:ascii="Katsoulidis" w:hAnsi="Katsoulidis"/>
          <w:lang w:val="el-GR"/>
        </w:rPr>
      </w:pPr>
      <w:r w:rsidRPr="00F1284A">
        <w:rPr>
          <w:rFonts w:ascii="Katsoulidis" w:hAnsi="Katsoulidis" w:cs="Katsoulidis"/>
          <w:lang w:val="el-GR"/>
        </w:rPr>
        <w:t>Ταίριασμα (υπέρθεση) δομών στο χώρο</w:t>
      </w:r>
      <w:r w:rsidR="00F1284A">
        <w:rPr>
          <w:rFonts w:ascii="Katsoulidis" w:hAnsi="Katsoulidis" w:cs="Katsoulidis"/>
          <w:lang w:val="el-GR"/>
        </w:rPr>
        <w:t xml:space="preserve"> </w:t>
      </w:r>
    </w:p>
    <w:p w:rsidR="00504A25" w:rsidRPr="00BF46EE" w:rsidRDefault="00504A25" w:rsidP="0054325A">
      <w:pPr>
        <w:numPr>
          <w:ilvl w:val="0"/>
          <w:numId w:val="9"/>
        </w:numPr>
        <w:jc w:val="both"/>
        <w:rPr>
          <w:rFonts w:ascii="Katsoulidis" w:hAnsi="Katsoulidis"/>
        </w:rPr>
      </w:pPr>
      <w:proofErr w:type="spellStart"/>
      <w:r w:rsidRPr="00BF46EE">
        <w:rPr>
          <w:rFonts w:ascii="Katsoulidis" w:hAnsi="Katsoulidis" w:cs="Katsoulidis"/>
        </w:rPr>
        <w:t>Συγκριτική</w:t>
      </w:r>
      <w:proofErr w:type="spellEnd"/>
      <w:r w:rsidRPr="00BF46EE">
        <w:rPr>
          <w:rFonts w:ascii="Katsoulidis" w:hAnsi="Katsoulidis" w:cs="Katsoulidis"/>
        </w:rPr>
        <w:t xml:space="preserve"> </w:t>
      </w:r>
      <w:proofErr w:type="spellStart"/>
      <w:r w:rsidRPr="00BF46EE">
        <w:rPr>
          <w:rFonts w:ascii="Katsoulidis" w:hAnsi="Katsoulidis" w:cs="Katsoulidis"/>
        </w:rPr>
        <w:t>προτυποποίηση</w:t>
      </w:r>
      <w:proofErr w:type="spellEnd"/>
      <w:r w:rsidRPr="00BF46EE">
        <w:rPr>
          <w:rFonts w:ascii="Katsoulidis" w:hAnsi="Katsoulidis" w:cs="Katsoulidis"/>
        </w:rPr>
        <w:t xml:space="preserve"> </w:t>
      </w:r>
      <w:proofErr w:type="spellStart"/>
      <w:r w:rsidRPr="00BF46EE">
        <w:rPr>
          <w:rFonts w:ascii="Katsoulidis" w:hAnsi="Katsoulidis" w:cs="Katsoulidis"/>
        </w:rPr>
        <w:t>με</w:t>
      </w:r>
      <w:proofErr w:type="spellEnd"/>
      <w:r w:rsidRPr="00BF46EE">
        <w:rPr>
          <w:rFonts w:ascii="Katsoulidis" w:hAnsi="Katsoulidis" w:cs="Katsoulidis"/>
        </w:rPr>
        <w:t xml:space="preserve"> </w:t>
      </w:r>
      <w:proofErr w:type="spellStart"/>
      <w:r w:rsidRPr="00BF46EE">
        <w:rPr>
          <w:rFonts w:ascii="Katsoulidis" w:hAnsi="Katsoulidis" w:cs="Katsoulidis"/>
        </w:rPr>
        <w:t>ομολογία</w:t>
      </w:r>
      <w:proofErr w:type="spellEnd"/>
      <w:r w:rsidR="00AB464D">
        <w:rPr>
          <w:rFonts w:ascii="Katsoulidis" w:hAnsi="Katsoulidis" w:cs="Katsoulidis"/>
        </w:rPr>
        <w:t xml:space="preserve"> </w:t>
      </w:r>
      <w:r w:rsidRPr="00BF46EE">
        <w:rPr>
          <w:rFonts w:ascii="Katsoulidis" w:hAnsi="Katsoulidis" w:cs="Katsoulidis"/>
        </w:rPr>
        <w:t>– “</w:t>
      </w:r>
      <w:proofErr w:type="spellStart"/>
      <w:r w:rsidRPr="00BF46EE">
        <w:rPr>
          <w:rFonts w:ascii="Katsoulidis" w:hAnsi="Katsoulidis" w:cs="Katsoulidis"/>
        </w:rPr>
        <w:t>Ύφανση</w:t>
      </w:r>
      <w:proofErr w:type="spellEnd"/>
      <w:r w:rsidRPr="00BF46EE">
        <w:rPr>
          <w:rFonts w:ascii="Katsoulidis" w:hAnsi="Katsoulidis" w:cs="Katsoulidis"/>
        </w:rPr>
        <w:t>” (Comparative homology modelling – threading)</w:t>
      </w:r>
      <w:r w:rsidR="00AB464D">
        <w:rPr>
          <w:rFonts w:ascii="Katsoulidis" w:hAnsi="Katsoulidis" w:cs="Katsoulidis"/>
        </w:rPr>
        <w:t xml:space="preserve"> </w:t>
      </w:r>
    </w:p>
    <w:p w:rsidR="00504A25" w:rsidRPr="000F700B" w:rsidRDefault="00504A25" w:rsidP="0054325A">
      <w:pPr>
        <w:numPr>
          <w:ilvl w:val="0"/>
          <w:numId w:val="9"/>
        </w:numPr>
        <w:jc w:val="both"/>
        <w:rPr>
          <w:rFonts w:ascii="Katsoulidis" w:hAnsi="Katsoulidis"/>
          <w:lang w:val="el-GR"/>
        </w:rPr>
      </w:pPr>
      <w:r w:rsidRPr="000F700B">
        <w:rPr>
          <w:rFonts w:ascii="Katsoulidis" w:hAnsi="Katsoulidis" w:cs="Katsoulidis"/>
          <w:lang w:val="el-GR"/>
        </w:rPr>
        <w:t>Προτυποποίηση (</w:t>
      </w:r>
      <w:r w:rsidRPr="00BF46EE">
        <w:rPr>
          <w:rFonts w:ascii="Katsoulidis" w:hAnsi="Katsoulidis" w:cs="Katsoulidis"/>
        </w:rPr>
        <w:t>modelling</w:t>
      </w:r>
      <w:r w:rsidRPr="000F700B">
        <w:rPr>
          <w:rFonts w:ascii="Katsoulidis" w:hAnsi="Katsoulidis" w:cs="Katsoulidis"/>
          <w:lang w:val="el-GR"/>
        </w:rPr>
        <w:t xml:space="preserve">) της πρωτεϊνικής </w:t>
      </w:r>
      <w:proofErr w:type="spellStart"/>
      <w:r w:rsidRPr="000F700B">
        <w:rPr>
          <w:rFonts w:ascii="Katsoulidis" w:hAnsi="Katsoulidis" w:cs="Katsoulidis"/>
          <w:lang w:val="el-GR"/>
        </w:rPr>
        <w:t>στερεοδιάταξης</w:t>
      </w:r>
      <w:proofErr w:type="spellEnd"/>
      <w:r w:rsidRPr="000F700B">
        <w:rPr>
          <w:rFonts w:ascii="Katsoulidis" w:hAnsi="Katsoulidis" w:cs="Katsoulidis"/>
          <w:lang w:val="el-GR"/>
        </w:rPr>
        <w:t xml:space="preserve"> με μοριακή μηχανική και δυναμική</w:t>
      </w:r>
      <w:r w:rsidR="00AB464D">
        <w:rPr>
          <w:rFonts w:ascii="Katsoulidis" w:hAnsi="Katsoulidis" w:cs="Katsoulidis"/>
          <w:lang w:val="el-GR"/>
        </w:rPr>
        <w:t xml:space="preserve"> </w:t>
      </w:r>
    </w:p>
    <w:p w:rsidR="00504A25" w:rsidRPr="000F700B" w:rsidRDefault="00504A25" w:rsidP="0054325A">
      <w:pPr>
        <w:numPr>
          <w:ilvl w:val="0"/>
          <w:numId w:val="9"/>
        </w:numPr>
        <w:jc w:val="both"/>
        <w:rPr>
          <w:rFonts w:ascii="Katsoulidis" w:hAnsi="Katsoulidis"/>
          <w:lang w:val="el-GR"/>
        </w:rPr>
      </w:pPr>
      <w:r w:rsidRPr="000F700B">
        <w:rPr>
          <w:rFonts w:ascii="Katsoulidis" w:hAnsi="Katsoulidis" w:cs="Katsoulidis"/>
          <w:lang w:val="el-GR"/>
        </w:rPr>
        <w:t>“Αγκυροβόληση” (</w:t>
      </w:r>
      <w:r w:rsidRPr="00BF46EE">
        <w:rPr>
          <w:rFonts w:ascii="Katsoulidis" w:hAnsi="Katsoulidis" w:cs="Katsoulidis"/>
        </w:rPr>
        <w:t>docking</w:t>
      </w:r>
      <w:r w:rsidRPr="000F700B">
        <w:rPr>
          <w:rFonts w:ascii="Katsoulidis" w:hAnsi="Katsoulidis" w:cs="Katsoulidis"/>
          <w:lang w:val="el-GR"/>
        </w:rPr>
        <w:t xml:space="preserve">) </w:t>
      </w:r>
      <w:proofErr w:type="spellStart"/>
      <w:r w:rsidRPr="000F700B">
        <w:rPr>
          <w:rFonts w:ascii="Katsoulidis" w:hAnsi="Katsoulidis" w:cs="Katsoulidis"/>
          <w:lang w:val="el-GR"/>
        </w:rPr>
        <w:t>υποκαταστατών</w:t>
      </w:r>
      <w:proofErr w:type="spellEnd"/>
      <w:r w:rsidRPr="000F700B">
        <w:rPr>
          <w:rFonts w:ascii="Katsoulidis" w:hAnsi="Katsoulidis" w:cs="Katsoulidis"/>
          <w:lang w:val="el-GR"/>
        </w:rPr>
        <w:t xml:space="preserve"> (</w:t>
      </w:r>
      <w:proofErr w:type="spellStart"/>
      <w:r w:rsidRPr="00BF46EE">
        <w:rPr>
          <w:rFonts w:ascii="Katsoulidis" w:hAnsi="Katsoulidis" w:cs="Katsoulidis"/>
        </w:rPr>
        <w:t>ligands</w:t>
      </w:r>
      <w:proofErr w:type="spellEnd"/>
      <w:r w:rsidRPr="000F700B">
        <w:rPr>
          <w:rFonts w:ascii="Katsoulidis" w:hAnsi="Katsoulidis" w:cs="Katsoulidis"/>
          <w:lang w:val="el-GR"/>
        </w:rPr>
        <w:t>) σε πρωτεΐνες - Σχεδίαση φαρμάκων</w:t>
      </w:r>
      <w:r w:rsidR="00F1284A">
        <w:rPr>
          <w:rFonts w:ascii="Katsoulidis" w:hAnsi="Katsoulidis" w:cs="Katsoulidis"/>
          <w:lang w:val="el-GR"/>
        </w:rPr>
        <w:t xml:space="preserve"> </w:t>
      </w:r>
    </w:p>
    <w:p w:rsidR="00504A25" w:rsidRPr="000F700B" w:rsidRDefault="00504A25" w:rsidP="0054325A">
      <w:pPr>
        <w:numPr>
          <w:ilvl w:val="0"/>
          <w:numId w:val="9"/>
        </w:numPr>
        <w:jc w:val="both"/>
        <w:rPr>
          <w:rFonts w:ascii="Katsoulidis" w:hAnsi="Katsoulidis"/>
          <w:lang w:val="el-GR"/>
        </w:rPr>
      </w:pPr>
      <w:r w:rsidRPr="000F700B">
        <w:rPr>
          <w:rFonts w:ascii="Katsoulidis" w:hAnsi="Katsoulidis" w:cs="Katsoulidis"/>
          <w:lang w:val="el-GR"/>
        </w:rPr>
        <w:t xml:space="preserve">Δομική αναγνώριση (“αγκυροβόληση”- </w:t>
      </w:r>
      <w:r w:rsidRPr="00BF46EE">
        <w:rPr>
          <w:rFonts w:ascii="Katsoulidis" w:hAnsi="Katsoulidis" w:cs="Katsoulidis"/>
        </w:rPr>
        <w:t>docking</w:t>
      </w:r>
      <w:r w:rsidRPr="000F700B">
        <w:rPr>
          <w:rFonts w:ascii="Katsoulidis" w:hAnsi="Katsoulidis" w:cs="Katsoulidis"/>
          <w:lang w:val="el-GR"/>
        </w:rPr>
        <w:t>) πρωτεϊνών-πρωτεϊνών</w:t>
      </w:r>
      <w:r w:rsidR="00AB464D">
        <w:rPr>
          <w:rFonts w:ascii="Katsoulidis" w:hAnsi="Katsoulidis" w:cs="Katsoulidis"/>
          <w:lang w:val="el-GR"/>
        </w:rPr>
        <w:t xml:space="preserve"> </w:t>
      </w:r>
    </w:p>
    <w:p w:rsidR="00504A25" w:rsidRPr="000F700B" w:rsidRDefault="00504A25" w:rsidP="0054325A">
      <w:pPr>
        <w:numPr>
          <w:ilvl w:val="0"/>
          <w:numId w:val="9"/>
        </w:numPr>
        <w:jc w:val="both"/>
        <w:rPr>
          <w:rFonts w:ascii="Katsoulidis" w:hAnsi="Katsoulidis"/>
          <w:lang w:val="el-GR"/>
        </w:rPr>
      </w:pPr>
      <w:r w:rsidRPr="000F700B">
        <w:rPr>
          <w:rFonts w:ascii="Katsoulidis" w:hAnsi="Katsoulidis" w:cs="Katsoulidis"/>
          <w:lang w:val="el-GR"/>
        </w:rPr>
        <w:t>Μέθοδοι αξιολόγησης ποιότητας δομών –Μέθοδοι ελέγχου γεωμετρίας δομών</w:t>
      </w:r>
    </w:p>
    <w:p w:rsidR="00504A25" w:rsidRDefault="00504A25" w:rsidP="00EC0018">
      <w:pPr>
        <w:spacing w:line="360" w:lineRule="auto"/>
        <w:ind w:left="360"/>
        <w:jc w:val="center"/>
        <w:rPr>
          <w:rFonts w:ascii="Katsoulidis" w:hAnsi="Katsoulidis" w:cs="Katsoulidis"/>
          <w:b/>
          <w:lang w:val="el-GR"/>
        </w:rPr>
      </w:pPr>
    </w:p>
    <w:p w:rsidR="00504A25" w:rsidRPr="00EC0018" w:rsidRDefault="00504A25" w:rsidP="00EC0018">
      <w:pPr>
        <w:pageBreakBefore/>
        <w:spacing w:line="360" w:lineRule="auto"/>
        <w:ind w:left="360"/>
        <w:jc w:val="center"/>
        <w:rPr>
          <w:lang w:val="el-GR"/>
        </w:rPr>
      </w:pPr>
      <w:r>
        <w:rPr>
          <w:rFonts w:ascii="Katsoulidis" w:hAnsi="Katsoulidis" w:cs="Katsoulidis"/>
          <w:b/>
          <w:bCs/>
          <w:sz w:val="28"/>
          <w:u w:val="single"/>
          <w:lang w:val="el-GR"/>
        </w:rPr>
        <w:lastRenderedPageBreak/>
        <w:t>3.</w:t>
      </w:r>
      <w:r>
        <w:rPr>
          <w:rFonts w:ascii="Katsoulidis" w:hAnsi="Katsoulidis" w:cs="Katsoulidis"/>
          <w:sz w:val="28"/>
          <w:u w:val="single"/>
          <w:lang w:val="el-GR"/>
        </w:rPr>
        <w:t xml:space="preserve"> </w:t>
      </w:r>
      <w:r>
        <w:rPr>
          <w:rFonts w:ascii="Katsoulidis" w:hAnsi="Katsoulidis" w:cs="Katsoulidis"/>
          <w:b/>
          <w:sz w:val="28"/>
          <w:u w:val="single"/>
          <w:lang w:val="el-GR"/>
        </w:rPr>
        <w:t>Γλώσσες Προγραμματισμού και Εργαλεία Λογισμικού στη Βιοπληροφορική</w:t>
      </w:r>
      <w:r w:rsidR="00F1284A">
        <w:rPr>
          <w:rFonts w:ascii="Katsoulidis" w:hAnsi="Katsoulidis" w:cs="Katsoulidis"/>
          <w:b/>
          <w:sz w:val="28"/>
          <w:u w:val="single"/>
          <w:lang w:val="el-GR"/>
        </w:rPr>
        <w:t xml:space="preserve"> </w:t>
      </w:r>
      <w:r>
        <w:rPr>
          <w:rFonts w:ascii="Katsoulidis" w:hAnsi="Katsoulidis" w:cs="Katsoulidis"/>
          <w:b/>
          <w:sz w:val="28"/>
          <w:u w:val="single"/>
          <w:lang w:val="el-GR"/>
        </w:rPr>
        <w:t>ΙΙ</w:t>
      </w:r>
      <w:r w:rsidR="00AB464D">
        <w:rPr>
          <w:rFonts w:ascii="Katsoulidis" w:hAnsi="Katsoulidis" w:cs="Katsoulidis"/>
          <w:b/>
          <w:sz w:val="28"/>
          <w:u w:val="single"/>
          <w:lang w:val="el-GR"/>
        </w:rPr>
        <w:t xml:space="preserve"> </w:t>
      </w:r>
    </w:p>
    <w:p w:rsidR="00504A25" w:rsidRPr="00C13C6E" w:rsidRDefault="00504A25" w:rsidP="00C13C6E">
      <w:pPr>
        <w:rPr>
          <w:rFonts w:ascii="Katsoulidis" w:hAnsi="Katsoulidis" w:cs="Katsoulidis"/>
          <w:lang w:val="el-GR"/>
        </w:rPr>
      </w:pPr>
      <w:r>
        <w:rPr>
          <w:rFonts w:ascii="Katsoulidis" w:hAnsi="Katsoulidis" w:cs="Katsoulidis"/>
          <w:b/>
          <w:lang w:val="el-GR"/>
        </w:rPr>
        <w:t>Συντονίστρια:</w:t>
      </w:r>
      <w:r w:rsidRPr="00C13C6E">
        <w:rPr>
          <w:rFonts w:ascii="Katsoulidis" w:hAnsi="Katsoulidis" w:cs="Katsoulidis"/>
          <w:lang w:val="el-GR"/>
        </w:rPr>
        <w:t xml:space="preserve"> Βασιλική Οικονομίδου (Επίκουρη Καθηγήτρια Πανεπιστήμιο</w:t>
      </w:r>
      <w:r w:rsidR="00F1284A">
        <w:rPr>
          <w:rFonts w:ascii="Katsoulidis" w:hAnsi="Katsoulidis" w:cs="Katsoulidis"/>
          <w:lang w:val="el-GR"/>
        </w:rPr>
        <w:t xml:space="preserve">   </w:t>
      </w:r>
      <w:r>
        <w:rPr>
          <w:rFonts w:ascii="Katsoulidis" w:hAnsi="Katsoulidis" w:cs="Katsoulidis"/>
          <w:lang w:val="el-GR"/>
        </w:rPr>
        <w:t xml:space="preserve"> </w:t>
      </w:r>
      <w:r w:rsidRPr="00C13C6E">
        <w:rPr>
          <w:rFonts w:ascii="Katsoulidis" w:hAnsi="Katsoulidis" w:cs="Katsoulidis"/>
          <w:lang w:val="el-GR"/>
        </w:rPr>
        <w:t>Αθηνών)</w:t>
      </w:r>
    </w:p>
    <w:p w:rsidR="00504A25" w:rsidRDefault="00504A25" w:rsidP="00D36355">
      <w:pPr>
        <w:pStyle w:val="a9"/>
        <w:tabs>
          <w:tab w:val="clear" w:pos="4153"/>
          <w:tab w:val="clear" w:pos="8306"/>
        </w:tabs>
        <w:jc w:val="both"/>
        <w:rPr>
          <w:rFonts w:ascii="Katsoulidis" w:hAnsi="Katsoulidis" w:cs="Katsoulidis"/>
          <w:b/>
          <w:lang w:val="el-GR"/>
        </w:rPr>
      </w:pPr>
      <w:r>
        <w:rPr>
          <w:rFonts w:ascii="Katsoulidis" w:hAnsi="Katsoulidis" w:cs="Katsoulidis"/>
          <w:b/>
          <w:lang w:val="el-GR"/>
        </w:rPr>
        <w:t>Διδάσκοντες:</w:t>
      </w:r>
      <w:r w:rsidR="00F1284A">
        <w:rPr>
          <w:rFonts w:ascii="Katsoulidis" w:hAnsi="Katsoulidis" w:cs="Katsoulidis"/>
          <w:b/>
          <w:lang w:val="el-GR"/>
        </w:rPr>
        <w:t xml:space="preserve"> </w:t>
      </w:r>
    </w:p>
    <w:p w:rsidR="00504A25" w:rsidRDefault="00504A25" w:rsidP="00C13C6E">
      <w:pPr>
        <w:pStyle w:val="a9"/>
        <w:tabs>
          <w:tab w:val="clear" w:pos="4153"/>
          <w:tab w:val="clear" w:pos="8306"/>
        </w:tabs>
        <w:jc w:val="both"/>
        <w:rPr>
          <w:rFonts w:ascii="Katsoulidis" w:hAnsi="Katsoulidis"/>
          <w:lang w:val="el-GR"/>
        </w:rPr>
      </w:pPr>
      <w:r>
        <w:rPr>
          <w:rFonts w:ascii="Katsoulidis" w:hAnsi="Katsoulidis"/>
          <w:lang w:val="el-GR"/>
        </w:rPr>
        <w:t>Ιωάννης Χαμόδρακας (Δρ., ΕΔΙΠ, Παν/</w:t>
      </w:r>
      <w:proofErr w:type="spellStart"/>
      <w:r>
        <w:rPr>
          <w:rFonts w:ascii="Katsoulidis" w:hAnsi="Katsoulidis"/>
          <w:lang w:val="el-GR"/>
        </w:rPr>
        <w:t>μιο</w:t>
      </w:r>
      <w:proofErr w:type="spellEnd"/>
      <w:r>
        <w:rPr>
          <w:rFonts w:ascii="Katsoulidis" w:hAnsi="Katsoulidis"/>
          <w:lang w:val="el-GR"/>
        </w:rPr>
        <w:t xml:space="preserve"> Αθηνών) </w:t>
      </w:r>
    </w:p>
    <w:p w:rsidR="00504A25" w:rsidRPr="00EC0018" w:rsidRDefault="00504A25" w:rsidP="00C13C6E">
      <w:pPr>
        <w:pStyle w:val="a9"/>
        <w:tabs>
          <w:tab w:val="clear" w:pos="4153"/>
          <w:tab w:val="clear" w:pos="8306"/>
        </w:tabs>
        <w:jc w:val="both"/>
        <w:rPr>
          <w:lang w:val="el-GR"/>
        </w:rPr>
      </w:pPr>
      <w:r>
        <w:rPr>
          <w:rFonts w:ascii="Katsoulidis" w:hAnsi="Katsoulidis"/>
          <w:lang w:val="el-GR"/>
        </w:rPr>
        <w:t>Μαργαρίτα Θεοδωροπούλου (Δρ., Παν/</w:t>
      </w:r>
      <w:proofErr w:type="spellStart"/>
      <w:r>
        <w:rPr>
          <w:rFonts w:ascii="Katsoulidis" w:hAnsi="Katsoulidis"/>
          <w:lang w:val="el-GR"/>
        </w:rPr>
        <w:t>μιο</w:t>
      </w:r>
      <w:proofErr w:type="spellEnd"/>
      <w:r>
        <w:rPr>
          <w:rFonts w:ascii="Katsoulidis" w:hAnsi="Katsoulidis"/>
          <w:lang w:val="el-GR"/>
        </w:rPr>
        <w:t xml:space="preserve"> Θεσσαλίας) </w:t>
      </w:r>
    </w:p>
    <w:p w:rsidR="00504A25" w:rsidRDefault="00504A25" w:rsidP="00C13C6E">
      <w:pPr>
        <w:jc w:val="both"/>
        <w:rPr>
          <w:rFonts w:ascii="Katsoulidis" w:hAnsi="Katsoulidis"/>
          <w:lang w:val="el-GR"/>
        </w:rPr>
      </w:pPr>
      <w:r>
        <w:rPr>
          <w:rFonts w:ascii="Katsoulidis" w:hAnsi="Katsoulidis"/>
          <w:lang w:val="el-GR"/>
        </w:rPr>
        <w:t>Γεώργιος Τσαούσης (Δρ., Παν/</w:t>
      </w:r>
      <w:proofErr w:type="spellStart"/>
      <w:r>
        <w:rPr>
          <w:rFonts w:ascii="Katsoulidis" w:hAnsi="Katsoulidis"/>
          <w:lang w:val="el-GR"/>
        </w:rPr>
        <w:t>μιο</w:t>
      </w:r>
      <w:proofErr w:type="spellEnd"/>
      <w:r>
        <w:rPr>
          <w:rFonts w:ascii="Katsoulidis" w:hAnsi="Katsoulidis"/>
          <w:lang w:val="el-GR"/>
        </w:rPr>
        <w:t xml:space="preserve"> Αθηνών)</w:t>
      </w:r>
      <w:r w:rsidR="00F1284A">
        <w:rPr>
          <w:rFonts w:ascii="Katsoulidis" w:hAnsi="Katsoulidis"/>
          <w:lang w:val="el-GR"/>
        </w:rPr>
        <w:t xml:space="preserve"> </w:t>
      </w:r>
    </w:p>
    <w:p w:rsidR="00504A25" w:rsidRPr="00EC0018" w:rsidRDefault="00504A25" w:rsidP="00EC0018">
      <w:pPr>
        <w:ind w:left="720" w:firstLine="720"/>
        <w:jc w:val="both"/>
        <w:rPr>
          <w:lang w:val="el-GR"/>
        </w:rPr>
      </w:pPr>
    </w:p>
    <w:p w:rsidR="00504A25" w:rsidRPr="00EC0018" w:rsidRDefault="00504A25" w:rsidP="00EC0018">
      <w:pPr>
        <w:spacing w:line="360" w:lineRule="auto"/>
        <w:jc w:val="center"/>
        <w:rPr>
          <w:lang w:val="el-GR"/>
        </w:rPr>
      </w:pPr>
      <w:proofErr w:type="spellStart"/>
      <w:r>
        <w:rPr>
          <w:rFonts w:ascii="Katsoulidis" w:hAnsi="Katsoulidis" w:cs="Katsoulidis"/>
          <w:b/>
          <w:lang w:val="el-GR"/>
        </w:rPr>
        <w:t>Περιεχόμεν</w:t>
      </w:r>
      <w:proofErr w:type="spellEnd"/>
      <w:r>
        <w:rPr>
          <w:rFonts w:ascii="Katsoulidis" w:hAnsi="Katsoulidis" w:cs="Katsoulidis"/>
          <w:b/>
        </w:rPr>
        <w:t>o</w:t>
      </w:r>
      <w:r>
        <w:rPr>
          <w:rFonts w:ascii="Katsoulidis" w:hAnsi="Katsoulidis" w:cs="Katsoulidis"/>
          <w:b/>
          <w:lang w:val="el-GR"/>
        </w:rPr>
        <w:t xml:space="preserve"> Μαθήματος:</w:t>
      </w:r>
    </w:p>
    <w:p w:rsidR="00504A25" w:rsidRDefault="00504A25" w:rsidP="00EC0018">
      <w:pPr>
        <w:spacing w:line="360" w:lineRule="auto"/>
        <w:jc w:val="both"/>
        <w:rPr>
          <w:rFonts w:ascii="Katsoulidis" w:hAnsi="Katsoulidis" w:cs="Katsoulidis"/>
          <w:b/>
          <w:lang w:val="el-GR"/>
        </w:rPr>
      </w:pPr>
    </w:p>
    <w:p w:rsidR="00504A25" w:rsidRPr="009C1235" w:rsidRDefault="00504A25" w:rsidP="00D36355">
      <w:pPr>
        <w:pStyle w:val="a6"/>
        <w:rPr>
          <w:rFonts w:ascii="Katsoulidis" w:hAnsi="Katsoulidis" w:cs="Katsoulidis"/>
          <w:b/>
          <w:lang w:eastAsia="el-GR"/>
        </w:rPr>
      </w:pPr>
      <w:r w:rsidRPr="009C1235">
        <w:rPr>
          <w:rFonts w:ascii="Katsoulidis" w:hAnsi="Katsoulidis" w:cs="Katsoulidis"/>
          <w:b/>
          <w:lang w:eastAsia="el-GR"/>
        </w:rPr>
        <w:t>ΜΕΡΟΣ Ι</w:t>
      </w:r>
      <w:r w:rsidRPr="009C1235">
        <w:rPr>
          <w:rFonts w:ascii="Katsoulidis" w:hAnsi="Katsoulidis" w:cs="Katsoulidis"/>
          <w:b/>
          <w:lang w:eastAsia="el-GR"/>
        </w:rPr>
        <w:tab/>
        <w:t xml:space="preserve">ΓΛΩΣΣΑ </w:t>
      </w:r>
      <w:r w:rsidR="00B332A3">
        <w:rPr>
          <w:rFonts w:ascii="Katsoulidis" w:hAnsi="Katsoulidis" w:cs="Katsoulidis"/>
          <w:b/>
          <w:lang w:eastAsia="el-GR"/>
        </w:rPr>
        <w:t xml:space="preserve">ΠΡΟΓΡΑΜΜΑΤΙΣΜΟΥ </w:t>
      </w:r>
      <w:r w:rsidRPr="009C1235">
        <w:rPr>
          <w:rFonts w:ascii="Katsoulidis" w:hAnsi="Katsoulidis" w:cs="Katsoulidis"/>
          <w:b/>
          <w:lang w:eastAsia="el-GR"/>
        </w:rPr>
        <w:t>JAVA</w:t>
      </w:r>
    </w:p>
    <w:p w:rsidR="00504A25" w:rsidRPr="009C1235" w:rsidRDefault="00504A25" w:rsidP="00D36355">
      <w:pPr>
        <w:pStyle w:val="a6"/>
        <w:rPr>
          <w:rFonts w:ascii="Katsoulidis" w:hAnsi="Katsoulidis" w:cs="Katsoulidis"/>
          <w:lang w:eastAsia="el-GR"/>
        </w:rPr>
      </w:pPr>
      <w:r w:rsidRPr="009C1235">
        <w:rPr>
          <w:rFonts w:ascii="Katsoulidis" w:hAnsi="Katsoulidis" w:cs="Katsoulidis"/>
          <w:lang w:eastAsia="el-GR"/>
        </w:rPr>
        <w:t xml:space="preserve">Οργάνωση σε κλάσεις και αντικείμενα, Θεμελιώδεις κλάσεις </w:t>
      </w:r>
      <w:proofErr w:type="spellStart"/>
      <w:r w:rsidRPr="009C1235">
        <w:rPr>
          <w:rFonts w:ascii="Katsoulidis" w:hAnsi="Katsoulidis" w:cs="Katsoulidis"/>
          <w:lang w:eastAsia="el-GR"/>
        </w:rPr>
        <w:t>Java</w:t>
      </w:r>
      <w:proofErr w:type="spellEnd"/>
      <w:r w:rsidRPr="009C1235">
        <w:rPr>
          <w:rFonts w:ascii="Katsoulidis" w:hAnsi="Katsoulidis" w:cs="Katsoulidis"/>
          <w:lang w:eastAsia="el-GR"/>
        </w:rPr>
        <w:t xml:space="preserve">, </w:t>
      </w:r>
      <w:proofErr w:type="spellStart"/>
      <w:r w:rsidRPr="009C1235">
        <w:rPr>
          <w:rFonts w:ascii="Katsoulidis" w:hAnsi="Katsoulidis" w:cs="Katsoulidis"/>
          <w:lang w:eastAsia="el-GR"/>
        </w:rPr>
        <w:t>Applets</w:t>
      </w:r>
      <w:proofErr w:type="spellEnd"/>
      <w:r w:rsidRPr="009C1235">
        <w:rPr>
          <w:rFonts w:ascii="Katsoulidis" w:hAnsi="Katsoulidis" w:cs="Katsoulidis"/>
          <w:lang w:eastAsia="el-GR"/>
        </w:rPr>
        <w:t xml:space="preserve"> και </w:t>
      </w:r>
      <w:proofErr w:type="spellStart"/>
      <w:r w:rsidRPr="009C1235">
        <w:rPr>
          <w:rFonts w:ascii="Katsoulidis" w:hAnsi="Katsoulidis" w:cs="Katsoulidis"/>
          <w:lang w:eastAsia="el-GR"/>
        </w:rPr>
        <w:t>μικροεφαρμογές</w:t>
      </w:r>
      <w:proofErr w:type="spellEnd"/>
      <w:r w:rsidRPr="009C1235">
        <w:rPr>
          <w:rFonts w:ascii="Katsoulidis" w:hAnsi="Katsoulidis" w:cs="Katsoulidis"/>
          <w:lang w:eastAsia="el-GR"/>
        </w:rPr>
        <w:t xml:space="preserve">, Στοιχεία γραφικών και </w:t>
      </w:r>
      <w:proofErr w:type="spellStart"/>
      <w:r w:rsidRPr="009C1235">
        <w:rPr>
          <w:rFonts w:ascii="Katsoulidis" w:hAnsi="Katsoulidis" w:cs="Katsoulidis"/>
          <w:lang w:eastAsia="el-GR"/>
        </w:rPr>
        <w:t>interfaces</w:t>
      </w:r>
      <w:proofErr w:type="spellEnd"/>
      <w:r w:rsidRPr="009C1235">
        <w:rPr>
          <w:rFonts w:ascii="Katsoulidis" w:hAnsi="Katsoulidis" w:cs="Katsoulidis"/>
          <w:lang w:eastAsia="el-GR"/>
        </w:rPr>
        <w:t xml:space="preserve">, Κατανεμημένοι υπολογισμοί, </w:t>
      </w:r>
      <w:proofErr w:type="spellStart"/>
      <w:r w:rsidRPr="009C1235">
        <w:rPr>
          <w:rFonts w:ascii="Katsoulidis" w:hAnsi="Katsoulidis" w:cs="Katsoulidis"/>
          <w:lang w:eastAsia="el-GR"/>
        </w:rPr>
        <w:t>JavaBeans</w:t>
      </w:r>
      <w:proofErr w:type="spellEnd"/>
      <w:r w:rsidRPr="009C1235">
        <w:rPr>
          <w:rFonts w:ascii="Katsoulidis" w:hAnsi="Katsoulidis" w:cs="Katsoulidis"/>
          <w:lang w:eastAsia="el-GR"/>
        </w:rPr>
        <w:t>, Εφαρμογές της JAVA στην Βιοπληροφορική</w:t>
      </w:r>
    </w:p>
    <w:p w:rsidR="00504A25" w:rsidRPr="00D36355" w:rsidRDefault="00504A25" w:rsidP="00D36355">
      <w:pPr>
        <w:jc w:val="both"/>
        <w:rPr>
          <w:rFonts w:ascii="Katsoulidis" w:hAnsi="Katsoulidis"/>
          <w:lang w:val="el-GR"/>
        </w:rPr>
      </w:pPr>
      <w:r w:rsidRPr="00D36355">
        <w:rPr>
          <w:rFonts w:ascii="Katsoulidis" w:hAnsi="Katsoulidis" w:cs="Katsoulidis"/>
          <w:b/>
          <w:lang w:val="el-GR"/>
        </w:rPr>
        <w:t>ΜΕΡΟΣ ΙΙ</w:t>
      </w:r>
      <w:r w:rsidRPr="00D36355">
        <w:rPr>
          <w:rFonts w:ascii="Katsoulidis" w:hAnsi="Katsoulidis" w:cs="Katsoulidis"/>
          <w:b/>
          <w:lang w:val="el-GR"/>
        </w:rPr>
        <w:tab/>
        <w:t xml:space="preserve">ΓΛΩΣΣΑ </w:t>
      </w:r>
      <w:r w:rsidR="00B332A3" w:rsidRPr="00AB464D">
        <w:rPr>
          <w:rFonts w:ascii="Katsoulidis" w:hAnsi="Katsoulidis" w:cs="Katsoulidis"/>
          <w:b/>
          <w:lang w:val="el-GR" w:eastAsia="el-GR"/>
        </w:rPr>
        <w:t xml:space="preserve">ΠΡΟΓΡΑΜΜΑΤΙΣΜΟΥ </w:t>
      </w:r>
      <w:r w:rsidRPr="007023C2">
        <w:rPr>
          <w:rFonts w:ascii="Katsoulidis" w:hAnsi="Katsoulidis" w:cs="Katsoulidis"/>
          <w:b/>
        </w:rPr>
        <w:t>PERL</w:t>
      </w:r>
    </w:p>
    <w:p w:rsidR="00504A25" w:rsidRPr="007023C2" w:rsidRDefault="00504A25" w:rsidP="00D36355">
      <w:pPr>
        <w:pStyle w:val="21"/>
        <w:ind w:left="0"/>
        <w:rPr>
          <w:rFonts w:ascii="Katsoulidis" w:hAnsi="Katsoulidis" w:cs="Katsoulidis"/>
          <w:sz w:val="22"/>
          <w:szCs w:val="22"/>
        </w:rPr>
      </w:pPr>
      <w:proofErr w:type="spellStart"/>
      <w:r w:rsidRPr="007023C2">
        <w:rPr>
          <w:rFonts w:ascii="Katsoulidis" w:hAnsi="Katsoulidis" w:cs="Katsoulidis"/>
          <w:sz w:val="22"/>
          <w:szCs w:val="22"/>
        </w:rPr>
        <w:t>Βαθμωτά</w:t>
      </w:r>
      <w:proofErr w:type="spellEnd"/>
      <w:r w:rsidRPr="007023C2">
        <w:rPr>
          <w:rFonts w:ascii="Katsoulidis" w:hAnsi="Katsoulidis" w:cs="Katsoulidis"/>
          <w:sz w:val="22"/>
          <w:szCs w:val="22"/>
        </w:rPr>
        <w:t xml:space="preserve"> δεδομένα (</w:t>
      </w:r>
      <w:proofErr w:type="spellStart"/>
      <w:r w:rsidRPr="007023C2">
        <w:rPr>
          <w:rFonts w:ascii="Katsoulidis" w:hAnsi="Katsoulidis" w:cs="Katsoulidis"/>
          <w:sz w:val="22"/>
          <w:szCs w:val="22"/>
        </w:rPr>
        <w:t>scalars</w:t>
      </w:r>
      <w:proofErr w:type="spellEnd"/>
      <w:r w:rsidRPr="007023C2">
        <w:rPr>
          <w:rFonts w:ascii="Katsoulidis" w:hAnsi="Katsoulidis" w:cs="Katsoulidis"/>
          <w:sz w:val="22"/>
          <w:szCs w:val="22"/>
        </w:rPr>
        <w:t>), λίστες, πίνακες, συμβολοσειρές. Δομές ελέγχου. Υποπρογράμματα και πέρασμα παραμέτρων. Ευρετήρια (</w:t>
      </w:r>
      <w:proofErr w:type="spellStart"/>
      <w:r w:rsidRPr="007023C2">
        <w:rPr>
          <w:rFonts w:ascii="Katsoulidis" w:hAnsi="Katsoulidis" w:cs="Katsoulidis"/>
          <w:sz w:val="22"/>
          <w:szCs w:val="22"/>
        </w:rPr>
        <w:t>hashes</w:t>
      </w:r>
      <w:proofErr w:type="spellEnd"/>
      <w:r w:rsidRPr="007023C2">
        <w:rPr>
          <w:rFonts w:ascii="Katsoulidis" w:hAnsi="Katsoulidis" w:cs="Katsoulidis"/>
          <w:sz w:val="22"/>
          <w:szCs w:val="22"/>
        </w:rPr>
        <w:t>). Είσοδος/έξοδος. Διαχείριση κανονικών εκφράσεων (</w:t>
      </w:r>
      <w:proofErr w:type="spellStart"/>
      <w:r w:rsidRPr="007023C2">
        <w:rPr>
          <w:rFonts w:ascii="Katsoulidis" w:hAnsi="Katsoulidis" w:cs="Katsoulidis"/>
          <w:sz w:val="22"/>
          <w:szCs w:val="22"/>
        </w:rPr>
        <w:t>regular</w:t>
      </w:r>
      <w:proofErr w:type="spellEnd"/>
      <w:r w:rsidRPr="007023C2">
        <w:rPr>
          <w:rFonts w:ascii="Katsoulidis" w:hAnsi="Katsoulidis" w:cs="Katsoulidis"/>
          <w:sz w:val="22"/>
          <w:szCs w:val="22"/>
        </w:rPr>
        <w:t xml:space="preserve"> </w:t>
      </w:r>
      <w:proofErr w:type="spellStart"/>
      <w:r w:rsidRPr="007023C2">
        <w:rPr>
          <w:rFonts w:ascii="Katsoulidis" w:hAnsi="Katsoulidis" w:cs="Katsoulidis"/>
          <w:sz w:val="22"/>
          <w:szCs w:val="22"/>
        </w:rPr>
        <w:t>expressions</w:t>
      </w:r>
      <w:proofErr w:type="spellEnd"/>
      <w:r w:rsidRPr="007023C2">
        <w:rPr>
          <w:rFonts w:ascii="Katsoulidis" w:hAnsi="Katsoulidis" w:cs="Katsoulidis"/>
          <w:sz w:val="22"/>
          <w:szCs w:val="22"/>
        </w:rPr>
        <w:t xml:space="preserve">), </w:t>
      </w:r>
      <w:r w:rsidRPr="007023C2">
        <w:rPr>
          <w:rFonts w:ascii="Katsoulidis" w:hAnsi="Katsoulidis" w:cs="Katsoulidis"/>
          <w:sz w:val="22"/>
          <w:szCs w:val="22"/>
          <w:lang w:val="en-US"/>
        </w:rPr>
        <w:t>A</w:t>
      </w:r>
      <w:proofErr w:type="spellStart"/>
      <w:r w:rsidRPr="007023C2">
        <w:rPr>
          <w:rFonts w:ascii="Katsoulidis" w:hAnsi="Katsoulidis" w:cs="Katsoulidis"/>
          <w:sz w:val="22"/>
          <w:szCs w:val="22"/>
        </w:rPr>
        <w:t>ναζήτηση</w:t>
      </w:r>
      <w:proofErr w:type="spellEnd"/>
      <w:r w:rsidRPr="007023C2">
        <w:rPr>
          <w:rFonts w:ascii="Katsoulidis" w:hAnsi="Katsoulidis" w:cs="Katsoulidis"/>
          <w:sz w:val="22"/>
          <w:szCs w:val="22"/>
        </w:rPr>
        <w:t xml:space="preserve"> και ταύτιση προτύπων (</w:t>
      </w:r>
      <w:proofErr w:type="spellStart"/>
      <w:r w:rsidRPr="007023C2">
        <w:rPr>
          <w:rFonts w:ascii="Katsoulidis" w:hAnsi="Katsoulidis" w:cs="Katsoulidis"/>
          <w:sz w:val="22"/>
          <w:szCs w:val="22"/>
        </w:rPr>
        <w:t>pattern</w:t>
      </w:r>
      <w:proofErr w:type="spellEnd"/>
      <w:r w:rsidRPr="007023C2">
        <w:rPr>
          <w:rFonts w:ascii="Katsoulidis" w:hAnsi="Katsoulidis" w:cs="Katsoulidis"/>
          <w:sz w:val="22"/>
          <w:szCs w:val="22"/>
        </w:rPr>
        <w:t xml:space="preserve"> </w:t>
      </w:r>
      <w:proofErr w:type="spellStart"/>
      <w:r w:rsidRPr="007023C2">
        <w:rPr>
          <w:rFonts w:ascii="Katsoulidis" w:hAnsi="Katsoulidis" w:cs="Katsoulidis"/>
          <w:sz w:val="22"/>
          <w:szCs w:val="22"/>
        </w:rPr>
        <w:t>matching</w:t>
      </w:r>
      <w:proofErr w:type="spellEnd"/>
      <w:r w:rsidRPr="007023C2">
        <w:rPr>
          <w:rFonts w:ascii="Katsoulidis" w:hAnsi="Katsoulidis" w:cs="Katsoulidis"/>
          <w:sz w:val="22"/>
          <w:szCs w:val="22"/>
        </w:rPr>
        <w:t xml:space="preserve">). Εφαρμογές της PERL στην Βιοπληροφορική </w:t>
      </w:r>
    </w:p>
    <w:p w:rsidR="00504A25" w:rsidRDefault="00504A25" w:rsidP="00EC0018">
      <w:pPr>
        <w:spacing w:line="360" w:lineRule="auto"/>
        <w:ind w:left="360"/>
        <w:rPr>
          <w:rFonts w:ascii="Katsoulidis" w:hAnsi="Katsoulidis" w:cs="Katsoulidis"/>
          <w:b/>
          <w:lang w:val="el-GR"/>
        </w:rPr>
      </w:pPr>
    </w:p>
    <w:p w:rsidR="00504A25" w:rsidRPr="00022CD4" w:rsidRDefault="00504A25" w:rsidP="00EC0018">
      <w:pPr>
        <w:pStyle w:val="Heading"/>
        <w:pageBreakBefore/>
        <w:spacing w:line="360" w:lineRule="auto"/>
        <w:rPr>
          <w:lang w:val="el-GR"/>
        </w:rPr>
      </w:pPr>
      <w:r w:rsidRPr="00022CD4">
        <w:rPr>
          <w:rFonts w:ascii="Katsoulidis" w:hAnsi="Katsoulidis" w:cs="Katsoulidis"/>
          <w:sz w:val="28"/>
          <w:u w:val="single"/>
          <w:lang w:val="el-GR"/>
        </w:rPr>
        <w:lastRenderedPageBreak/>
        <w:t>4.</w:t>
      </w:r>
      <w:r w:rsidR="00AB464D">
        <w:rPr>
          <w:rFonts w:ascii="Katsoulidis" w:hAnsi="Katsoulidis" w:cs="Katsoulidis"/>
          <w:sz w:val="28"/>
          <w:u w:val="single"/>
          <w:lang w:val="el-GR"/>
        </w:rPr>
        <w:t xml:space="preserve"> </w:t>
      </w:r>
      <w:r w:rsidRPr="00022CD4">
        <w:rPr>
          <w:rFonts w:ascii="Katsoulidis" w:hAnsi="Katsoulidis" w:cs="Katsoulidis"/>
          <w:sz w:val="28"/>
          <w:u w:val="single"/>
          <w:lang w:val="el-GR"/>
        </w:rPr>
        <w:t>Μοριακή Αναγνώριση – Μοριακές Ασθένειες – Δομικός Σχεδιασμός Φαρμάκων</w:t>
      </w:r>
    </w:p>
    <w:p w:rsidR="00504A25" w:rsidRPr="00C13C6E" w:rsidRDefault="00504A25" w:rsidP="00C13C6E">
      <w:pPr>
        <w:pStyle w:val="Default"/>
        <w:rPr>
          <w:rFonts w:ascii="Katsoulidis" w:hAnsi="Katsoulidis"/>
        </w:rPr>
      </w:pPr>
      <w:r>
        <w:rPr>
          <w:b/>
        </w:rPr>
        <w:t>Συντονιστής:</w:t>
      </w:r>
      <w:r>
        <w:t xml:space="preserve"> </w:t>
      </w:r>
      <w:r w:rsidRPr="00C13C6E">
        <w:rPr>
          <w:rFonts w:ascii="Katsoulidis" w:hAnsi="Katsoulidis"/>
        </w:rPr>
        <w:t>Εμμανουήλ Μικρός (Καθηγητής, Τμήμα Φαρμακευτικής, ΕΚΠΑ)</w:t>
      </w:r>
    </w:p>
    <w:p w:rsidR="00504A25" w:rsidRDefault="00504A25" w:rsidP="00F5297A">
      <w:pPr>
        <w:pStyle w:val="af1"/>
        <w:rPr>
          <w:lang w:val="el-GR"/>
        </w:rPr>
      </w:pPr>
      <w:r w:rsidRPr="00F5297A">
        <w:rPr>
          <w:rFonts w:ascii="Calibri" w:hAnsi="Calibri" w:cs="Calibri"/>
          <w:b/>
          <w:color w:val="000000"/>
          <w:kern w:val="0"/>
          <w:lang w:val="el-GR" w:eastAsia="en-US"/>
        </w:rPr>
        <w:t>Διδάσκοντες</w:t>
      </w:r>
      <w:r>
        <w:rPr>
          <w:lang w:val="el-GR"/>
        </w:rPr>
        <w:t xml:space="preserve">: </w:t>
      </w:r>
    </w:p>
    <w:p w:rsidR="00504A25" w:rsidRPr="00F5297A" w:rsidRDefault="00504A25" w:rsidP="00F5297A">
      <w:pPr>
        <w:pStyle w:val="af1"/>
        <w:rPr>
          <w:rFonts w:ascii="Katsoulidis" w:hAnsi="Katsoulidis" w:cs="Calibri"/>
          <w:color w:val="000000"/>
          <w:kern w:val="0"/>
          <w:lang w:val="el-GR" w:eastAsia="en-US"/>
        </w:rPr>
      </w:pPr>
      <w:r w:rsidRPr="00F5297A">
        <w:rPr>
          <w:rFonts w:ascii="Katsoulidis" w:hAnsi="Katsoulidis" w:cs="Calibri"/>
          <w:color w:val="000000"/>
          <w:kern w:val="0"/>
          <w:lang w:val="el-GR" w:eastAsia="en-US"/>
        </w:rPr>
        <w:t>Εμμανουήλ Μικρός (Καθηγητής, Τμήμα Φαρμακευτικής, ΕΚΠΑ)</w:t>
      </w:r>
    </w:p>
    <w:p w:rsidR="00504A25" w:rsidRPr="00F5297A" w:rsidRDefault="00504A25" w:rsidP="00F5297A">
      <w:pPr>
        <w:pStyle w:val="af1"/>
        <w:rPr>
          <w:rFonts w:ascii="Katsoulidis" w:hAnsi="Katsoulidis" w:cs="Calibri"/>
          <w:color w:val="000000"/>
          <w:kern w:val="0"/>
          <w:lang w:val="el-GR" w:eastAsia="en-US"/>
        </w:rPr>
      </w:pPr>
      <w:r w:rsidRPr="00F5297A">
        <w:rPr>
          <w:rFonts w:ascii="Katsoulidis" w:hAnsi="Katsoulidis" w:cs="Calibri"/>
          <w:color w:val="000000"/>
          <w:kern w:val="0"/>
          <w:lang w:val="el-GR" w:eastAsia="en-US"/>
        </w:rPr>
        <w:t>Ιωάννης Μιχαλόπουλος (Δρ., Ερευνητής, ΙΙΒΕΑΑ)</w:t>
      </w:r>
    </w:p>
    <w:p w:rsidR="00504A25" w:rsidRPr="00F5297A" w:rsidRDefault="00504A25" w:rsidP="00F5297A">
      <w:pPr>
        <w:pStyle w:val="af1"/>
        <w:rPr>
          <w:rFonts w:ascii="Katsoulidis" w:hAnsi="Katsoulidis" w:cs="Calibri"/>
          <w:color w:val="000000"/>
          <w:kern w:val="0"/>
          <w:lang w:val="el-GR" w:eastAsia="en-US"/>
        </w:rPr>
      </w:pPr>
      <w:r w:rsidRPr="00F5297A">
        <w:rPr>
          <w:rFonts w:ascii="Katsoulidis" w:hAnsi="Katsoulidis" w:cs="Calibri"/>
          <w:color w:val="000000"/>
          <w:kern w:val="0"/>
          <w:lang w:val="el-GR" w:eastAsia="en-US"/>
        </w:rPr>
        <w:t xml:space="preserve">Γεώργιος </w:t>
      </w:r>
      <w:proofErr w:type="spellStart"/>
      <w:r w:rsidRPr="00F5297A">
        <w:rPr>
          <w:rFonts w:ascii="Katsoulidis" w:hAnsi="Katsoulidis" w:cs="Calibri"/>
          <w:color w:val="000000"/>
          <w:kern w:val="0"/>
          <w:lang w:val="el-GR" w:eastAsia="en-US"/>
        </w:rPr>
        <w:t>Λαμπρινίδης</w:t>
      </w:r>
      <w:proofErr w:type="spellEnd"/>
      <w:r w:rsidRPr="00F5297A">
        <w:rPr>
          <w:rFonts w:ascii="Katsoulidis" w:hAnsi="Katsoulidis" w:cs="Calibri"/>
          <w:color w:val="000000"/>
          <w:kern w:val="0"/>
          <w:lang w:val="el-GR" w:eastAsia="en-US"/>
        </w:rPr>
        <w:t xml:space="preserve"> (Δρ. ΕΔΙΠ, ΕΚΠΑ)</w:t>
      </w:r>
    </w:p>
    <w:p w:rsidR="00504A25" w:rsidRPr="00F5297A" w:rsidRDefault="00504A25" w:rsidP="00F5297A">
      <w:pPr>
        <w:pStyle w:val="af1"/>
        <w:rPr>
          <w:rFonts w:ascii="Katsoulidis" w:hAnsi="Katsoulidis" w:cs="Calibri"/>
          <w:color w:val="000000"/>
          <w:kern w:val="0"/>
          <w:lang w:val="el-GR" w:eastAsia="en-US"/>
        </w:rPr>
      </w:pPr>
      <w:r w:rsidRPr="00F5297A">
        <w:rPr>
          <w:rFonts w:ascii="Katsoulidis" w:hAnsi="Katsoulidis" w:cs="Calibri"/>
          <w:color w:val="000000"/>
          <w:kern w:val="0"/>
          <w:lang w:val="el-GR" w:eastAsia="en-US"/>
        </w:rPr>
        <w:t>Γεώργιος Πατρινός (Αναπληρωτής Καθηγητής Παν/</w:t>
      </w:r>
      <w:proofErr w:type="spellStart"/>
      <w:r w:rsidRPr="00F5297A">
        <w:rPr>
          <w:rFonts w:ascii="Katsoulidis" w:hAnsi="Katsoulidis" w:cs="Calibri"/>
          <w:color w:val="000000"/>
          <w:kern w:val="0"/>
          <w:lang w:val="el-GR" w:eastAsia="en-US"/>
        </w:rPr>
        <w:t>μιο</w:t>
      </w:r>
      <w:proofErr w:type="spellEnd"/>
      <w:r w:rsidR="00F1284A" w:rsidRPr="00F5297A">
        <w:rPr>
          <w:rFonts w:ascii="Katsoulidis" w:hAnsi="Katsoulidis" w:cs="Calibri"/>
          <w:color w:val="000000"/>
          <w:kern w:val="0"/>
          <w:lang w:val="el-GR" w:eastAsia="en-US"/>
        </w:rPr>
        <w:t xml:space="preserve"> </w:t>
      </w:r>
      <w:r w:rsidRPr="00F5297A">
        <w:rPr>
          <w:rFonts w:ascii="Katsoulidis" w:hAnsi="Katsoulidis" w:cs="Calibri"/>
          <w:color w:val="000000"/>
          <w:kern w:val="0"/>
          <w:lang w:val="el-GR" w:eastAsia="en-US"/>
        </w:rPr>
        <w:t xml:space="preserve"> Πατρών)</w:t>
      </w:r>
    </w:p>
    <w:p w:rsidR="00504A25" w:rsidRPr="00F5297A" w:rsidRDefault="00504A25" w:rsidP="00F5297A">
      <w:pPr>
        <w:pStyle w:val="af1"/>
        <w:rPr>
          <w:rFonts w:ascii="Katsoulidis" w:hAnsi="Katsoulidis" w:cs="Calibri"/>
          <w:color w:val="000000"/>
          <w:kern w:val="0"/>
          <w:lang w:val="el-GR" w:eastAsia="en-US"/>
        </w:rPr>
      </w:pPr>
      <w:proofErr w:type="spellStart"/>
      <w:r w:rsidRPr="00F5297A">
        <w:rPr>
          <w:rFonts w:ascii="Katsoulidis" w:hAnsi="Katsoulidis" w:cs="Calibri"/>
          <w:color w:val="000000"/>
          <w:kern w:val="0"/>
          <w:lang w:val="el-GR" w:eastAsia="en-US"/>
        </w:rPr>
        <w:t>Kων</w:t>
      </w:r>
      <w:proofErr w:type="spellEnd"/>
      <w:r w:rsidRPr="00F5297A">
        <w:rPr>
          <w:rFonts w:ascii="Katsoulidis" w:hAnsi="Katsoulidis" w:cs="Calibri"/>
          <w:color w:val="000000"/>
          <w:kern w:val="0"/>
          <w:lang w:val="el-GR" w:eastAsia="en-US"/>
        </w:rPr>
        <w:t>/νος Πουλάς (Αναπληρωτής Καθηγητής Παν/</w:t>
      </w:r>
      <w:proofErr w:type="spellStart"/>
      <w:r w:rsidRPr="00F5297A">
        <w:rPr>
          <w:rFonts w:ascii="Katsoulidis" w:hAnsi="Katsoulidis" w:cs="Calibri"/>
          <w:color w:val="000000"/>
          <w:kern w:val="0"/>
          <w:lang w:val="el-GR" w:eastAsia="en-US"/>
        </w:rPr>
        <w:t>μιο</w:t>
      </w:r>
      <w:proofErr w:type="spellEnd"/>
      <w:r w:rsidRPr="00F5297A">
        <w:rPr>
          <w:rFonts w:ascii="Katsoulidis" w:hAnsi="Katsoulidis" w:cs="Calibri"/>
          <w:color w:val="000000"/>
          <w:kern w:val="0"/>
          <w:lang w:val="el-GR" w:eastAsia="en-US"/>
        </w:rPr>
        <w:t xml:space="preserve"> Πατρών)</w:t>
      </w:r>
    </w:p>
    <w:p w:rsidR="00504A25" w:rsidRPr="00C13C6E" w:rsidRDefault="00504A25" w:rsidP="00F5297A">
      <w:pPr>
        <w:pStyle w:val="Default"/>
        <w:rPr>
          <w:rFonts w:ascii="Katsoulidis" w:hAnsi="Katsoulidis" w:cs="Katsoulidis"/>
        </w:rPr>
      </w:pPr>
    </w:p>
    <w:p w:rsidR="00504A25" w:rsidRDefault="00504A25" w:rsidP="00EC0018">
      <w:pPr>
        <w:spacing w:line="360" w:lineRule="auto"/>
        <w:jc w:val="center"/>
        <w:rPr>
          <w:rFonts w:ascii="Katsoulidis" w:hAnsi="Katsoulidis" w:cs="Katsoulidis"/>
          <w:b/>
          <w:lang w:val="el-GR"/>
        </w:rPr>
      </w:pPr>
      <w:proofErr w:type="spellStart"/>
      <w:r>
        <w:rPr>
          <w:rFonts w:ascii="Katsoulidis" w:hAnsi="Katsoulidis" w:cs="Katsoulidis"/>
          <w:b/>
          <w:lang w:val="el-GR"/>
        </w:rPr>
        <w:t>Περιεχόμεν</w:t>
      </w:r>
      <w:proofErr w:type="spellEnd"/>
      <w:r>
        <w:rPr>
          <w:rFonts w:ascii="Katsoulidis" w:hAnsi="Katsoulidis" w:cs="Katsoulidis"/>
          <w:b/>
        </w:rPr>
        <w:t>o</w:t>
      </w:r>
      <w:r>
        <w:rPr>
          <w:rFonts w:ascii="Katsoulidis" w:hAnsi="Katsoulidis" w:cs="Katsoulidis"/>
          <w:b/>
          <w:lang w:val="el-GR"/>
        </w:rPr>
        <w:t xml:space="preserve"> Μαθήματος:</w:t>
      </w:r>
    </w:p>
    <w:p w:rsidR="00504A25" w:rsidRPr="00D36355" w:rsidRDefault="00504A25" w:rsidP="00D36355">
      <w:pPr>
        <w:jc w:val="both"/>
        <w:rPr>
          <w:rFonts w:ascii="Katsoulidis" w:hAnsi="Katsoulidis"/>
          <w:lang w:val="el-GR"/>
        </w:rPr>
      </w:pPr>
      <w:r w:rsidRPr="00D36355">
        <w:rPr>
          <w:rFonts w:ascii="Katsoulidis" w:hAnsi="Katsoulidis" w:cs="Katsoulidis"/>
          <w:lang w:val="el-GR"/>
        </w:rPr>
        <w:t xml:space="preserve">Δομικά στοιχεία </w:t>
      </w:r>
      <w:proofErr w:type="spellStart"/>
      <w:r w:rsidRPr="00D36355">
        <w:rPr>
          <w:rFonts w:ascii="Katsoulidis" w:hAnsi="Katsoulidis" w:cs="Katsoulidis"/>
          <w:lang w:val="el-GR"/>
        </w:rPr>
        <w:t>βιομορίων</w:t>
      </w:r>
      <w:proofErr w:type="spellEnd"/>
      <w:r w:rsidRPr="00D36355">
        <w:rPr>
          <w:rFonts w:ascii="Katsoulidis" w:hAnsi="Katsoulidis" w:cs="Katsoulidis"/>
          <w:lang w:val="el-GR"/>
        </w:rPr>
        <w:t xml:space="preserve">: </w:t>
      </w:r>
      <w:r w:rsidRPr="00D36355">
        <w:rPr>
          <w:rFonts w:ascii="Katsoulidis" w:hAnsi="Katsoulidis" w:cs="Katsoulidis"/>
          <w:bCs/>
          <w:lang w:val="el-GR"/>
        </w:rPr>
        <w:t xml:space="preserve">Διαστάσεις και περιβάλλον των </w:t>
      </w:r>
      <w:proofErr w:type="spellStart"/>
      <w:r w:rsidRPr="00D36355">
        <w:rPr>
          <w:rFonts w:ascii="Katsoulidis" w:hAnsi="Katsoulidis" w:cs="Katsoulidis"/>
          <w:bCs/>
          <w:lang w:val="el-GR"/>
        </w:rPr>
        <w:t>βιομορίων</w:t>
      </w:r>
      <w:proofErr w:type="spellEnd"/>
    </w:p>
    <w:p w:rsidR="00504A25" w:rsidRPr="00BF46EE" w:rsidRDefault="00504A25" w:rsidP="0054325A">
      <w:pPr>
        <w:numPr>
          <w:ilvl w:val="0"/>
          <w:numId w:val="7"/>
        </w:numPr>
        <w:jc w:val="both"/>
        <w:rPr>
          <w:rFonts w:ascii="Katsoulidis" w:hAnsi="Katsoulidis"/>
        </w:rPr>
      </w:pPr>
      <w:proofErr w:type="spellStart"/>
      <w:r w:rsidRPr="00BF46EE">
        <w:rPr>
          <w:rFonts w:ascii="Katsoulidis" w:hAnsi="Katsoulidis" w:cs="Katsoulidis"/>
        </w:rPr>
        <w:t>Αλληλεπιδράσεις</w:t>
      </w:r>
      <w:proofErr w:type="spellEnd"/>
      <w:r w:rsidRPr="00BF46EE">
        <w:rPr>
          <w:rFonts w:ascii="Katsoulidis" w:hAnsi="Katsoulidis" w:cs="Katsoulidis"/>
        </w:rPr>
        <w:t xml:space="preserve"> </w:t>
      </w:r>
      <w:proofErr w:type="spellStart"/>
      <w:r w:rsidRPr="00BF46EE">
        <w:rPr>
          <w:rFonts w:ascii="Katsoulidis" w:hAnsi="Katsoulidis" w:cs="Katsoulidis"/>
        </w:rPr>
        <w:t>μεταξύ</w:t>
      </w:r>
      <w:proofErr w:type="spellEnd"/>
      <w:r w:rsidRPr="00BF46EE">
        <w:rPr>
          <w:rFonts w:ascii="Katsoulidis" w:hAnsi="Katsoulidis" w:cs="Katsoulidis"/>
        </w:rPr>
        <w:t xml:space="preserve"> </w:t>
      </w:r>
      <w:proofErr w:type="spellStart"/>
      <w:r w:rsidRPr="00BF46EE">
        <w:rPr>
          <w:rFonts w:ascii="Katsoulidis" w:hAnsi="Katsoulidis" w:cs="Katsoulidis"/>
        </w:rPr>
        <w:t>βιομορίων</w:t>
      </w:r>
      <w:proofErr w:type="spellEnd"/>
      <w:r w:rsidRPr="00BF46EE">
        <w:rPr>
          <w:rFonts w:ascii="Katsoulidis" w:hAnsi="Katsoulidis" w:cs="Katsoulidis"/>
        </w:rPr>
        <w:t>:</w:t>
      </w:r>
      <w:r w:rsidRPr="00BF46EE">
        <w:rPr>
          <w:rFonts w:ascii="Katsoulidis" w:hAnsi="Katsoulidis" w:cs="Katsoulidis"/>
          <w:bCs/>
        </w:rPr>
        <w:t xml:space="preserve"> </w:t>
      </w:r>
    </w:p>
    <w:p w:rsidR="00504A25" w:rsidRPr="00BF46EE" w:rsidRDefault="00504A25" w:rsidP="0054325A">
      <w:pPr>
        <w:numPr>
          <w:ilvl w:val="0"/>
          <w:numId w:val="7"/>
        </w:numPr>
        <w:jc w:val="both"/>
        <w:rPr>
          <w:rFonts w:ascii="Katsoulidis" w:hAnsi="Katsoulidis"/>
        </w:rPr>
      </w:pPr>
      <w:proofErr w:type="spellStart"/>
      <w:r w:rsidRPr="00BF46EE">
        <w:rPr>
          <w:rFonts w:ascii="Katsoulidis" w:hAnsi="Katsoulidis" w:cs="Katsoulidis"/>
        </w:rPr>
        <w:t>Μοριακή</w:t>
      </w:r>
      <w:proofErr w:type="spellEnd"/>
      <w:r w:rsidRPr="00BF46EE">
        <w:rPr>
          <w:rFonts w:ascii="Katsoulidis" w:hAnsi="Katsoulidis" w:cs="Katsoulidis"/>
        </w:rPr>
        <w:t xml:space="preserve"> </w:t>
      </w:r>
      <w:proofErr w:type="spellStart"/>
      <w:r w:rsidRPr="00BF46EE">
        <w:rPr>
          <w:rFonts w:ascii="Katsoulidis" w:hAnsi="Katsoulidis" w:cs="Katsoulidis"/>
        </w:rPr>
        <w:t>Αναγνώριση</w:t>
      </w:r>
      <w:proofErr w:type="spellEnd"/>
    </w:p>
    <w:p w:rsidR="00504A25" w:rsidRPr="00BF46EE" w:rsidRDefault="00504A25" w:rsidP="0054325A">
      <w:pPr>
        <w:numPr>
          <w:ilvl w:val="0"/>
          <w:numId w:val="4"/>
        </w:numPr>
        <w:tabs>
          <w:tab w:val="clear" w:pos="644"/>
          <w:tab w:val="num" w:pos="720"/>
        </w:tabs>
        <w:ind w:left="720"/>
        <w:jc w:val="both"/>
        <w:rPr>
          <w:rFonts w:ascii="Katsoulidis" w:hAnsi="Katsoulidis"/>
        </w:rPr>
      </w:pPr>
      <w:proofErr w:type="spellStart"/>
      <w:r w:rsidRPr="00BF46EE">
        <w:rPr>
          <w:rFonts w:ascii="Katsoulidis" w:hAnsi="Katsoulidis" w:cs="Katsoulidis"/>
        </w:rPr>
        <w:t>Ενεργειακή</w:t>
      </w:r>
      <w:proofErr w:type="spellEnd"/>
      <w:r w:rsidRPr="00BF46EE">
        <w:rPr>
          <w:rFonts w:ascii="Katsoulidis" w:hAnsi="Katsoulidis" w:cs="Katsoulidis"/>
        </w:rPr>
        <w:t xml:space="preserve"> </w:t>
      </w:r>
      <w:proofErr w:type="spellStart"/>
      <w:r w:rsidRPr="00BF46EE">
        <w:rPr>
          <w:rFonts w:ascii="Katsoulidis" w:hAnsi="Katsoulidis" w:cs="Katsoulidis"/>
        </w:rPr>
        <w:t>ανάλυση</w:t>
      </w:r>
      <w:proofErr w:type="spellEnd"/>
      <w:r w:rsidRPr="00BF46EE">
        <w:rPr>
          <w:rFonts w:ascii="Katsoulidis" w:hAnsi="Katsoulidis" w:cs="Katsoulidis"/>
        </w:rPr>
        <w:t xml:space="preserve"> </w:t>
      </w:r>
      <w:proofErr w:type="spellStart"/>
      <w:r w:rsidRPr="00BF46EE">
        <w:rPr>
          <w:rFonts w:ascii="Katsoulidis" w:hAnsi="Katsoulidis" w:cs="Katsoulidis"/>
        </w:rPr>
        <w:t>αλληλεπιδράσεων</w:t>
      </w:r>
      <w:proofErr w:type="spellEnd"/>
    </w:p>
    <w:p w:rsidR="00504A25" w:rsidRPr="00D36355" w:rsidRDefault="00504A25" w:rsidP="0054325A">
      <w:pPr>
        <w:numPr>
          <w:ilvl w:val="0"/>
          <w:numId w:val="4"/>
        </w:numPr>
        <w:tabs>
          <w:tab w:val="clear" w:pos="644"/>
          <w:tab w:val="num" w:pos="720"/>
        </w:tabs>
        <w:ind w:left="714" w:hanging="357"/>
        <w:jc w:val="both"/>
        <w:rPr>
          <w:rFonts w:ascii="Katsoulidis" w:hAnsi="Katsoulidis"/>
          <w:lang w:val="el-GR"/>
        </w:rPr>
      </w:pPr>
      <w:r w:rsidRPr="00D36355">
        <w:rPr>
          <w:rFonts w:ascii="Katsoulidis" w:hAnsi="Katsoulidis" w:cs="Katsoulidis"/>
          <w:lang w:val="el-GR"/>
        </w:rPr>
        <w:t>Το δίπλωμα των πρωτεϊνών – Μοριακοί ακόλουθοι</w:t>
      </w:r>
    </w:p>
    <w:p w:rsidR="00504A25" w:rsidRPr="00BF46EE" w:rsidRDefault="00504A25" w:rsidP="0054325A">
      <w:pPr>
        <w:numPr>
          <w:ilvl w:val="0"/>
          <w:numId w:val="4"/>
        </w:numPr>
        <w:tabs>
          <w:tab w:val="clear" w:pos="644"/>
          <w:tab w:val="num" w:pos="720"/>
        </w:tabs>
        <w:ind w:left="714" w:hanging="357"/>
        <w:jc w:val="both"/>
        <w:rPr>
          <w:rFonts w:ascii="Katsoulidis" w:hAnsi="Katsoulidis"/>
        </w:rPr>
      </w:pPr>
      <w:proofErr w:type="spellStart"/>
      <w:r w:rsidRPr="00BF46EE">
        <w:rPr>
          <w:rFonts w:ascii="Katsoulidis" w:hAnsi="Katsoulidis" w:cs="Katsoulidis"/>
        </w:rPr>
        <w:t>Βιολογικές</w:t>
      </w:r>
      <w:proofErr w:type="spellEnd"/>
      <w:r w:rsidRPr="00BF46EE">
        <w:rPr>
          <w:rFonts w:ascii="Katsoulidis" w:hAnsi="Katsoulidis" w:cs="Katsoulidis"/>
        </w:rPr>
        <w:t xml:space="preserve"> </w:t>
      </w:r>
      <w:proofErr w:type="spellStart"/>
      <w:r w:rsidRPr="00BF46EE">
        <w:rPr>
          <w:rFonts w:ascii="Katsoulidis" w:hAnsi="Katsoulidis" w:cs="Katsoulidis"/>
        </w:rPr>
        <w:t>Μεμβράνες</w:t>
      </w:r>
      <w:proofErr w:type="spellEnd"/>
      <w:r w:rsidRPr="00BF46EE">
        <w:rPr>
          <w:rFonts w:ascii="Katsoulidis" w:hAnsi="Katsoulidis" w:cs="Katsoulidis"/>
        </w:rPr>
        <w:t xml:space="preserve"> </w:t>
      </w:r>
      <w:proofErr w:type="spellStart"/>
      <w:r w:rsidRPr="00BF46EE">
        <w:rPr>
          <w:rFonts w:ascii="Katsoulidis" w:hAnsi="Katsoulidis" w:cs="Katsoulidis"/>
        </w:rPr>
        <w:t>και</w:t>
      </w:r>
      <w:proofErr w:type="spellEnd"/>
      <w:r w:rsidRPr="00BF46EE">
        <w:rPr>
          <w:rFonts w:ascii="Katsoulidis" w:hAnsi="Katsoulidis" w:cs="Katsoulidis"/>
        </w:rPr>
        <w:t xml:space="preserve"> </w:t>
      </w:r>
      <w:proofErr w:type="spellStart"/>
      <w:r w:rsidRPr="00BF46EE">
        <w:rPr>
          <w:rFonts w:ascii="Katsoulidis" w:hAnsi="Katsoulidis" w:cs="Katsoulidis"/>
        </w:rPr>
        <w:t>Μεμβρανικές</w:t>
      </w:r>
      <w:proofErr w:type="spellEnd"/>
      <w:r w:rsidRPr="00BF46EE">
        <w:rPr>
          <w:rFonts w:ascii="Katsoulidis" w:hAnsi="Katsoulidis" w:cs="Katsoulidis"/>
        </w:rPr>
        <w:t xml:space="preserve"> </w:t>
      </w:r>
      <w:proofErr w:type="spellStart"/>
      <w:r w:rsidRPr="00BF46EE">
        <w:rPr>
          <w:rFonts w:ascii="Katsoulidis" w:hAnsi="Katsoulidis" w:cs="Katsoulidis"/>
        </w:rPr>
        <w:t>Πρωτεΐνες</w:t>
      </w:r>
      <w:proofErr w:type="spellEnd"/>
    </w:p>
    <w:p w:rsidR="00504A25" w:rsidRPr="00BF46EE" w:rsidRDefault="00504A25" w:rsidP="0054325A">
      <w:pPr>
        <w:numPr>
          <w:ilvl w:val="0"/>
          <w:numId w:val="4"/>
        </w:numPr>
        <w:tabs>
          <w:tab w:val="clear" w:pos="644"/>
          <w:tab w:val="num" w:pos="720"/>
        </w:tabs>
        <w:ind w:left="714" w:hanging="357"/>
        <w:jc w:val="both"/>
        <w:rPr>
          <w:rFonts w:ascii="Katsoulidis" w:hAnsi="Katsoulidis"/>
        </w:rPr>
      </w:pPr>
      <w:r w:rsidRPr="00BF46EE">
        <w:rPr>
          <w:rFonts w:ascii="Katsoulidis" w:hAnsi="Katsoulidis" w:cs="Katsoulidis"/>
        </w:rPr>
        <w:t xml:space="preserve">Η </w:t>
      </w:r>
      <w:proofErr w:type="spellStart"/>
      <w:r w:rsidRPr="00BF46EE">
        <w:rPr>
          <w:rFonts w:ascii="Katsoulidis" w:hAnsi="Katsoulidis" w:cs="Katsoulidis"/>
        </w:rPr>
        <w:t>κυτταρική</w:t>
      </w:r>
      <w:proofErr w:type="spellEnd"/>
      <w:r w:rsidRPr="00BF46EE">
        <w:rPr>
          <w:rFonts w:ascii="Katsoulidis" w:hAnsi="Katsoulidis" w:cs="Katsoulidis"/>
        </w:rPr>
        <w:t xml:space="preserve"> </w:t>
      </w:r>
      <w:proofErr w:type="spellStart"/>
      <w:r w:rsidRPr="00BF46EE">
        <w:rPr>
          <w:rFonts w:ascii="Katsoulidis" w:hAnsi="Katsoulidis" w:cs="Katsoulidis"/>
        </w:rPr>
        <w:t>μετατόπιση</w:t>
      </w:r>
      <w:proofErr w:type="spellEnd"/>
      <w:r w:rsidRPr="00BF46EE">
        <w:rPr>
          <w:rFonts w:ascii="Katsoulidis" w:hAnsi="Katsoulidis" w:cs="Katsoulidis"/>
        </w:rPr>
        <w:t xml:space="preserve"> </w:t>
      </w:r>
      <w:proofErr w:type="spellStart"/>
      <w:r w:rsidRPr="00BF46EE">
        <w:rPr>
          <w:rFonts w:ascii="Katsoulidis" w:hAnsi="Katsoulidis" w:cs="Katsoulidis"/>
        </w:rPr>
        <w:t>των</w:t>
      </w:r>
      <w:proofErr w:type="spellEnd"/>
      <w:r w:rsidRPr="00BF46EE">
        <w:rPr>
          <w:rFonts w:ascii="Katsoulidis" w:hAnsi="Katsoulidis" w:cs="Katsoulidis"/>
        </w:rPr>
        <w:t xml:space="preserve"> </w:t>
      </w:r>
      <w:proofErr w:type="spellStart"/>
      <w:r w:rsidRPr="00BF46EE">
        <w:rPr>
          <w:rFonts w:ascii="Katsoulidis" w:hAnsi="Katsoulidis" w:cs="Katsoulidis"/>
        </w:rPr>
        <w:t>πρωτεϊνών</w:t>
      </w:r>
      <w:proofErr w:type="spellEnd"/>
    </w:p>
    <w:p w:rsidR="00504A25" w:rsidRPr="00BF46EE" w:rsidRDefault="00504A25" w:rsidP="0054325A">
      <w:pPr>
        <w:numPr>
          <w:ilvl w:val="0"/>
          <w:numId w:val="4"/>
        </w:numPr>
        <w:tabs>
          <w:tab w:val="clear" w:pos="644"/>
          <w:tab w:val="num" w:pos="720"/>
        </w:tabs>
        <w:ind w:left="714" w:hanging="357"/>
        <w:jc w:val="both"/>
        <w:rPr>
          <w:rFonts w:ascii="Katsoulidis" w:hAnsi="Katsoulidis"/>
        </w:rPr>
      </w:pPr>
      <w:proofErr w:type="spellStart"/>
      <w:r w:rsidRPr="00BF46EE">
        <w:rPr>
          <w:rFonts w:ascii="Katsoulidis" w:hAnsi="Katsoulidis" w:cs="Katsoulidis"/>
        </w:rPr>
        <w:t>Σχεδιασμός</w:t>
      </w:r>
      <w:proofErr w:type="spellEnd"/>
      <w:r w:rsidRPr="00BF46EE">
        <w:rPr>
          <w:rFonts w:ascii="Katsoulidis" w:hAnsi="Katsoulidis" w:cs="Katsoulidis"/>
        </w:rPr>
        <w:t xml:space="preserve"> </w:t>
      </w:r>
      <w:proofErr w:type="spellStart"/>
      <w:r w:rsidRPr="00BF46EE">
        <w:rPr>
          <w:rFonts w:ascii="Katsoulidis" w:hAnsi="Katsoulidis" w:cs="Katsoulidis"/>
        </w:rPr>
        <w:t>Φαρμάκων</w:t>
      </w:r>
      <w:proofErr w:type="spellEnd"/>
    </w:p>
    <w:p w:rsidR="00504A25" w:rsidRPr="00BF46EE" w:rsidRDefault="00504A25" w:rsidP="0054325A">
      <w:pPr>
        <w:numPr>
          <w:ilvl w:val="0"/>
          <w:numId w:val="4"/>
        </w:numPr>
        <w:tabs>
          <w:tab w:val="clear" w:pos="644"/>
          <w:tab w:val="num" w:pos="720"/>
        </w:tabs>
        <w:ind w:left="714" w:hanging="357"/>
        <w:jc w:val="both"/>
        <w:rPr>
          <w:rFonts w:ascii="Katsoulidis" w:hAnsi="Katsoulidis"/>
        </w:rPr>
      </w:pPr>
      <w:proofErr w:type="spellStart"/>
      <w:r w:rsidRPr="00BF46EE">
        <w:rPr>
          <w:rFonts w:ascii="Katsoulidis" w:hAnsi="Katsoulidis" w:cs="Katsoulidis"/>
        </w:rPr>
        <w:t>Χημική</w:t>
      </w:r>
      <w:proofErr w:type="spellEnd"/>
      <w:r w:rsidRPr="00BF46EE">
        <w:rPr>
          <w:rFonts w:ascii="Katsoulidis" w:hAnsi="Katsoulidis" w:cs="Katsoulidis"/>
        </w:rPr>
        <w:t xml:space="preserve"> </w:t>
      </w:r>
      <w:proofErr w:type="spellStart"/>
      <w:r w:rsidRPr="00BF46EE">
        <w:rPr>
          <w:rFonts w:ascii="Katsoulidis" w:hAnsi="Katsoulidis" w:cs="Katsoulidis"/>
        </w:rPr>
        <w:t>Μεταβίβαση</w:t>
      </w:r>
      <w:proofErr w:type="spellEnd"/>
      <w:r w:rsidRPr="00BF46EE">
        <w:rPr>
          <w:rFonts w:ascii="Katsoulidis" w:hAnsi="Katsoulidis" w:cs="Katsoulidis"/>
        </w:rPr>
        <w:t xml:space="preserve"> </w:t>
      </w:r>
      <w:proofErr w:type="spellStart"/>
      <w:r w:rsidRPr="00BF46EE">
        <w:rPr>
          <w:rFonts w:ascii="Katsoulidis" w:hAnsi="Katsoulidis" w:cs="Katsoulidis"/>
        </w:rPr>
        <w:t>Σήματος</w:t>
      </w:r>
      <w:proofErr w:type="spellEnd"/>
    </w:p>
    <w:p w:rsidR="00504A25" w:rsidRPr="00BF46EE" w:rsidRDefault="00504A25" w:rsidP="00D36355">
      <w:pPr>
        <w:pStyle w:val="a6"/>
      </w:pPr>
    </w:p>
    <w:p w:rsidR="00504A25" w:rsidRPr="00EC0018" w:rsidRDefault="00504A25" w:rsidP="00EC0018">
      <w:pPr>
        <w:spacing w:line="360" w:lineRule="auto"/>
        <w:jc w:val="center"/>
        <w:rPr>
          <w:lang w:val="el-GR"/>
        </w:rPr>
      </w:pPr>
    </w:p>
    <w:p w:rsidR="00504A25" w:rsidRDefault="00504A25" w:rsidP="00EC0018">
      <w:pPr>
        <w:pageBreakBefore/>
        <w:rPr>
          <w:rFonts w:ascii="Katsoulidis" w:hAnsi="Katsoulidis" w:cs="Katsoulidis"/>
          <w:lang w:val="el-GR"/>
        </w:rPr>
      </w:pPr>
    </w:p>
    <w:p w:rsidR="00504A25" w:rsidRPr="00D36355" w:rsidRDefault="00504A25" w:rsidP="00EC0018">
      <w:pPr>
        <w:pStyle w:val="Heading"/>
        <w:spacing w:line="360" w:lineRule="auto"/>
        <w:rPr>
          <w:lang w:val="el-GR"/>
        </w:rPr>
      </w:pPr>
      <w:r w:rsidRPr="00D36355">
        <w:rPr>
          <w:rFonts w:ascii="Katsoulidis" w:hAnsi="Katsoulidis" w:cs="Katsoulidis"/>
          <w:sz w:val="28"/>
          <w:u w:val="single"/>
          <w:lang w:val="el-GR"/>
        </w:rPr>
        <w:t>5.</w:t>
      </w:r>
      <w:r w:rsidR="00AB464D">
        <w:rPr>
          <w:rFonts w:ascii="Katsoulidis" w:hAnsi="Katsoulidis" w:cs="Katsoulidis"/>
          <w:sz w:val="28"/>
          <w:u w:val="single"/>
          <w:lang w:val="el-GR"/>
        </w:rPr>
        <w:t xml:space="preserve"> </w:t>
      </w:r>
      <w:r w:rsidRPr="00D36355">
        <w:rPr>
          <w:rFonts w:ascii="Katsoulidis" w:hAnsi="Katsoulidis" w:cs="Katsoulidis"/>
          <w:sz w:val="28"/>
          <w:u w:val="single"/>
          <w:lang w:val="el-GR"/>
        </w:rPr>
        <w:t>Μεθοδολογία της Έρευνας</w:t>
      </w:r>
    </w:p>
    <w:p w:rsidR="00504A25" w:rsidRPr="00EC0018" w:rsidRDefault="00504A25" w:rsidP="00F5297A">
      <w:pPr>
        <w:pStyle w:val="af1"/>
        <w:rPr>
          <w:lang w:val="el-GR"/>
        </w:rPr>
      </w:pPr>
      <w:r w:rsidRPr="00F5297A">
        <w:rPr>
          <w:rFonts w:ascii="Calibri" w:hAnsi="Calibri" w:cs="Calibri"/>
          <w:b/>
          <w:color w:val="000000"/>
          <w:kern w:val="0"/>
          <w:lang w:val="el-GR" w:eastAsia="en-US"/>
        </w:rPr>
        <w:t>Συντονίστρια:</w:t>
      </w:r>
      <w:r>
        <w:rPr>
          <w:lang w:val="el-GR"/>
        </w:rPr>
        <w:t xml:space="preserve"> </w:t>
      </w:r>
      <w:r w:rsidRPr="00F5297A">
        <w:rPr>
          <w:rFonts w:ascii="Katsoulidis" w:hAnsi="Katsoulidis" w:cs="Katsoulidis"/>
          <w:lang w:val="el-GR"/>
        </w:rPr>
        <w:t>Ισιδώρα</w:t>
      </w:r>
      <w:r w:rsidR="00AB464D" w:rsidRPr="00F5297A">
        <w:rPr>
          <w:rFonts w:ascii="Katsoulidis" w:hAnsi="Katsoulidis" w:cs="Katsoulidis"/>
          <w:lang w:val="el-GR"/>
        </w:rPr>
        <w:t xml:space="preserve"> </w:t>
      </w:r>
      <w:r w:rsidRPr="00F5297A">
        <w:rPr>
          <w:rFonts w:ascii="Katsoulidis" w:hAnsi="Katsoulidis" w:cs="Katsoulidis"/>
          <w:lang w:val="el-GR"/>
        </w:rPr>
        <w:t>Παπασιδέρη (Καθηγήτρια, Τμήμα Βιολογίας, ΕΚΠΑ)</w:t>
      </w:r>
    </w:p>
    <w:p w:rsidR="00F5297A" w:rsidRPr="00F5297A" w:rsidRDefault="00504A25" w:rsidP="00F5297A">
      <w:pPr>
        <w:pStyle w:val="af1"/>
        <w:rPr>
          <w:rFonts w:ascii="Calibri" w:hAnsi="Calibri" w:cs="Calibri"/>
          <w:b/>
          <w:color w:val="000000"/>
          <w:kern w:val="0"/>
          <w:lang w:val="el-GR" w:eastAsia="en-US"/>
        </w:rPr>
      </w:pPr>
      <w:r w:rsidRPr="00F5297A">
        <w:rPr>
          <w:rFonts w:ascii="Calibri" w:hAnsi="Calibri" w:cs="Calibri"/>
          <w:b/>
          <w:color w:val="000000"/>
          <w:kern w:val="0"/>
          <w:lang w:val="el-GR" w:eastAsia="en-US"/>
        </w:rPr>
        <w:t xml:space="preserve">Διδάσκοντες: </w:t>
      </w:r>
    </w:p>
    <w:p w:rsidR="00504A25" w:rsidRPr="00F5297A" w:rsidRDefault="00504A25" w:rsidP="00F5297A">
      <w:pPr>
        <w:pStyle w:val="af1"/>
        <w:rPr>
          <w:rFonts w:ascii="Katsoulidis" w:hAnsi="Katsoulidis" w:cs="Katsoulidis"/>
          <w:lang w:val="el-GR"/>
        </w:rPr>
      </w:pPr>
      <w:r w:rsidRPr="00F5297A">
        <w:rPr>
          <w:rFonts w:ascii="Katsoulidis" w:hAnsi="Katsoulidis" w:cs="Katsoulidis"/>
          <w:lang w:val="el-GR"/>
        </w:rPr>
        <w:t>Ισιδώρα Παπασιδέρη (Καθηγήτρια, Τμήμα Βιολογίας, ΕΚΠΑ)</w:t>
      </w:r>
    </w:p>
    <w:p w:rsidR="00504A25" w:rsidRPr="00F5297A" w:rsidRDefault="00504A25" w:rsidP="00F5297A">
      <w:pPr>
        <w:pStyle w:val="af1"/>
        <w:rPr>
          <w:rFonts w:ascii="Katsoulidis" w:hAnsi="Katsoulidis" w:cs="Katsoulidis"/>
          <w:lang w:val="el-GR"/>
        </w:rPr>
      </w:pPr>
      <w:r w:rsidRPr="00F5297A">
        <w:rPr>
          <w:rFonts w:ascii="Katsoulidis" w:hAnsi="Katsoulidis" w:cs="Katsoulidis"/>
          <w:lang w:val="el-GR"/>
        </w:rPr>
        <w:t>Παντελής Μπάγκος (Καθηγητής, Πανεπιστήμιο Θεσσαλίας)</w:t>
      </w:r>
    </w:p>
    <w:p w:rsidR="00504A25" w:rsidRPr="00F5297A" w:rsidRDefault="00504A25" w:rsidP="00F5297A">
      <w:pPr>
        <w:pStyle w:val="af1"/>
        <w:rPr>
          <w:rFonts w:ascii="Katsoulidis" w:hAnsi="Katsoulidis" w:cs="Katsoulidis"/>
          <w:lang w:val="el-GR"/>
        </w:rPr>
      </w:pPr>
      <w:r w:rsidRPr="00F5297A">
        <w:rPr>
          <w:rFonts w:ascii="Katsoulidis" w:hAnsi="Katsoulidis" w:cs="Katsoulidis"/>
          <w:lang w:val="el-GR"/>
        </w:rPr>
        <w:t>Ιωάννης Μιχαλόπουλος (Δρ., Ερευνητής, ΙΙΒΕΑΑ)</w:t>
      </w:r>
    </w:p>
    <w:p w:rsidR="00504A25" w:rsidRPr="00F5297A" w:rsidRDefault="00504A25" w:rsidP="00F5297A">
      <w:pPr>
        <w:pStyle w:val="af1"/>
        <w:rPr>
          <w:rFonts w:ascii="Katsoulidis" w:hAnsi="Katsoulidis" w:cs="Katsoulidis"/>
          <w:lang w:val="el-GR"/>
        </w:rPr>
      </w:pPr>
      <w:r w:rsidRPr="00F5297A">
        <w:rPr>
          <w:rFonts w:ascii="Katsoulidis" w:hAnsi="Katsoulidis" w:cs="Katsoulidis"/>
          <w:lang w:val="el-GR"/>
        </w:rPr>
        <w:t>Νικόλαος Παπανδρέου (Δρ., ΕΔΙΠ, Πανεπιστήμιο Αθηνών)</w:t>
      </w:r>
    </w:p>
    <w:p w:rsidR="00F5297A" w:rsidRDefault="00504A25" w:rsidP="00F5297A">
      <w:pPr>
        <w:pStyle w:val="af1"/>
        <w:rPr>
          <w:rFonts w:ascii="Katsoulidis" w:hAnsi="Katsoulidis" w:cs="Katsoulidis"/>
          <w:lang w:val="el-GR"/>
        </w:rPr>
      </w:pPr>
      <w:r w:rsidRPr="00F5297A">
        <w:rPr>
          <w:rFonts w:ascii="Katsoulidis" w:hAnsi="Katsoulidis" w:cs="Katsoulidis"/>
          <w:lang w:val="el-GR"/>
        </w:rPr>
        <w:t>Αθανάσιος Βελέντζας (Δρ., ΕΔΙΠ, Πανεπιστήμιο Αθηνών)</w:t>
      </w:r>
      <w:r w:rsidR="00F1284A" w:rsidRPr="00F5297A">
        <w:rPr>
          <w:rFonts w:ascii="Katsoulidis" w:hAnsi="Katsoulidis" w:cs="Katsoulidis"/>
          <w:lang w:val="el-GR"/>
        </w:rPr>
        <w:t xml:space="preserve">              </w:t>
      </w:r>
    </w:p>
    <w:p w:rsidR="00504A25" w:rsidRPr="00F5297A" w:rsidRDefault="00504A25" w:rsidP="00F5297A">
      <w:pPr>
        <w:pStyle w:val="af1"/>
        <w:rPr>
          <w:rFonts w:ascii="Katsoulidis" w:hAnsi="Katsoulidis" w:cs="Katsoulidis"/>
          <w:lang w:val="el-GR"/>
        </w:rPr>
      </w:pPr>
      <w:r w:rsidRPr="00F5297A">
        <w:rPr>
          <w:rFonts w:ascii="Katsoulidis" w:hAnsi="Katsoulidis" w:cs="Katsoulidis"/>
          <w:lang w:val="el-GR"/>
        </w:rPr>
        <w:t>Ουρανία Κωνσταντή (Δρ., ΕΔΙΠ, Πανεπιστήμιο Αθηνών)</w:t>
      </w:r>
    </w:p>
    <w:p w:rsidR="00504A25" w:rsidRPr="00422935" w:rsidRDefault="00504A25" w:rsidP="00422935">
      <w:pPr>
        <w:rPr>
          <w:b/>
          <w:lang w:val="el-GR"/>
        </w:rPr>
      </w:pPr>
    </w:p>
    <w:p w:rsidR="00504A25" w:rsidRDefault="00504A25" w:rsidP="00EC0018">
      <w:pPr>
        <w:spacing w:line="360" w:lineRule="auto"/>
        <w:jc w:val="center"/>
        <w:rPr>
          <w:rFonts w:ascii="Katsoulidis" w:hAnsi="Katsoulidis" w:cs="Katsoulidis"/>
          <w:lang w:val="el-GR"/>
        </w:rPr>
      </w:pPr>
    </w:p>
    <w:p w:rsidR="00504A25" w:rsidRDefault="00F1284A" w:rsidP="00EC0018">
      <w:pPr>
        <w:spacing w:line="360" w:lineRule="auto"/>
        <w:jc w:val="center"/>
        <w:rPr>
          <w:rFonts w:ascii="Katsoulidis" w:hAnsi="Katsoulidis" w:cs="Katsoulidis"/>
          <w:b/>
          <w:lang w:val="el-GR"/>
        </w:rPr>
      </w:pPr>
      <w:r>
        <w:rPr>
          <w:rFonts w:ascii="Katsoulidis" w:hAnsi="Katsoulidis" w:cs="Katsoulidis"/>
          <w:b/>
          <w:lang w:val="el-GR"/>
        </w:rPr>
        <w:t>Περιεχόμενο</w:t>
      </w:r>
      <w:r w:rsidR="00504A25">
        <w:rPr>
          <w:rFonts w:ascii="Katsoulidis" w:hAnsi="Katsoulidis" w:cs="Katsoulidis"/>
          <w:b/>
          <w:lang w:val="el-GR"/>
        </w:rPr>
        <w:t xml:space="preserve"> Μαθήματος:</w:t>
      </w:r>
    </w:p>
    <w:p w:rsidR="00504A25" w:rsidRPr="00BF46EE" w:rsidRDefault="00504A25" w:rsidP="0054325A">
      <w:pPr>
        <w:numPr>
          <w:ilvl w:val="0"/>
          <w:numId w:val="2"/>
        </w:numPr>
        <w:jc w:val="both"/>
        <w:rPr>
          <w:rFonts w:ascii="Katsoulidis" w:hAnsi="Katsoulidis"/>
        </w:rPr>
      </w:pPr>
      <w:proofErr w:type="spellStart"/>
      <w:r w:rsidRPr="00BF46EE">
        <w:rPr>
          <w:rFonts w:ascii="Katsoulidis" w:hAnsi="Katsoulidis" w:cs="Katsoulidis"/>
        </w:rPr>
        <w:t>Γενικά</w:t>
      </w:r>
      <w:proofErr w:type="spellEnd"/>
      <w:r w:rsidRPr="00BF46EE">
        <w:rPr>
          <w:rFonts w:ascii="Katsoulidis" w:hAnsi="Katsoulidis" w:cs="Katsoulidis"/>
        </w:rPr>
        <w:t xml:space="preserve"> </w:t>
      </w:r>
      <w:proofErr w:type="spellStart"/>
      <w:r w:rsidRPr="00BF46EE">
        <w:rPr>
          <w:rFonts w:ascii="Katsoulidis" w:hAnsi="Katsoulidis" w:cs="Katsoulidis"/>
        </w:rPr>
        <w:t>θέματα</w:t>
      </w:r>
      <w:proofErr w:type="spellEnd"/>
      <w:r w:rsidRPr="00BF46EE">
        <w:rPr>
          <w:rFonts w:ascii="Katsoulidis" w:hAnsi="Katsoulidis" w:cs="Katsoulidis"/>
        </w:rPr>
        <w:t xml:space="preserve">. </w:t>
      </w:r>
    </w:p>
    <w:p w:rsidR="00504A25" w:rsidRPr="00D36355" w:rsidRDefault="00504A25" w:rsidP="0054325A">
      <w:pPr>
        <w:numPr>
          <w:ilvl w:val="0"/>
          <w:numId w:val="3"/>
        </w:numPr>
        <w:jc w:val="both"/>
        <w:rPr>
          <w:rFonts w:ascii="Katsoulidis" w:hAnsi="Katsoulidis"/>
          <w:lang w:val="el-GR"/>
        </w:rPr>
      </w:pPr>
      <w:r w:rsidRPr="00D36355">
        <w:rPr>
          <w:rFonts w:ascii="Katsoulidis" w:hAnsi="Katsoulidis" w:cs="Katsoulidis"/>
          <w:lang w:val="el-GR"/>
        </w:rPr>
        <w:t>Επιστήμες, Επιστημονικός κλάδος και επιστημονική έρευνα</w:t>
      </w:r>
    </w:p>
    <w:p w:rsidR="00504A25" w:rsidRPr="00BF46EE" w:rsidRDefault="00504A25" w:rsidP="0054325A">
      <w:pPr>
        <w:numPr>
          <w:ilvl w:val="0"/>
          <w:numId w:val="3"/>
        </w:numPr>
        <w:jc w:val="both"/>
        <w:rPr>
          <w:rFonts w:ascii="Katsoulidis" w:hAnsi="Katsoulidis"/>
        </w:rPr>
      </w:pPr>
      <w:r w:rsidRPr="00D36355">
        <w:rPr>
          <w:rFonts w:ascii="Katsoulidis" w:hAnsi="Katsoulidis" w:cs="Katsoulidis"/>
          <w:lang w:val="el-GR"/>
        </w:rPr>
        <w:t xml:space="preserve">Βιολογική Έρευνα και ο ρόλος του </w:t>
      </w:r>
      <w:proofErr w:type="spellStart"/>
      <w:r w:rsidRPr="00D36355">
        <w:rPr>
          <w:rFonts w:ascii="Katsoulidis" w:hAnsi="Katsoulidis" w:cs="Katsoulidis"/>
          <w:lang w:val="el-GR"/>
        </w:rPr>
        <w:t>βιοπληροφορικού</w:t>
      </w:r>
      <w:proofErr w:type="spellEnd"/>
      <w:r w:rsidRPr="00D36355">
        <w:rPr>
          <w:rFonts w:ascii="Katsoulidis" w:hAnsi="Katsoulidis" w:cs="Katsoulidis"/>
          <w:lang w:val="el-GR"/>
        </w:rPr>
        <w:t>.</w:t>
      </w:r>
      <w:r w:rsidR="00AB464D">
        <w:rPr>
          <w:rFonts w:ascii="Katsoulidis" w:hAnsi="Katsoulidis" w:cs="Katsoulidis"/>
          <w:lang w:val="el-GR"/>
        </w:rPr>
        <w:t xml:space="preserve"> </w:t>
      </w:r>
      <w:r w:rsidRPr="00BF46EE">
        <w:rPr>
          <w:rFonts w:ascii="Katsoulidis" w:hAnsi="Katsoulidis" w:cs="Katsoulidis"/>
        </w:rPr>
        <w:t xml:space="preserve">Η Βιοπληροφορική </w:t>
      </w:r>
      <w:proofErr w:type="spellStart"/>
      <w:r w:rsidRPr="00BF46EE">
        <w:rPr>
          <w:rFonts w:ascii="Katsoulidis" w:hAnsi="Katsoulidis" w:cs="Katsoulidis"/>
        </w:rPr>
        <w:t>ως</w:t>
      </w:r>
      <w:proofErr w:type="spellEnd"/>
      <w:r w:rsidRPr="00BF46EE">
        <w:rPr>
          <w:rFonts w:ascii="Katsoulidis" w:hAnsi="Katsoulidis" w:cs="Katsoulidis"/>
        </w:rPr>
        <w:t xml:space="preserve"> </w:t>
      </w:r>
      <w:proofErr w:type="spellStart"/>
      <w:r w:rsidRPr="00BF46EE">
        <w:rPr>
          <w:rFonts w:ascii="Katsoulidis" w:hAnsi="Katsoulidis" w:cs="Katsoulidis"/>
        </w:rPr>
        <w:t>επιστήμη</w:t>
      </w:r>
      <w:proofErr w:type="spellEnd"/>
      <w:r w:rsidRPr="00BF46EE">
        <w:rPr>
          <w:rFonts w:ascii="Katsoulidis" w:hAnsi="Katsoulidis" w:cs="Katsoulidis"/>
        </w:rPr>
        <w:t>.</w:t>
      </w:r>
    </w:p>
    <w:p w:rsidR="00504A25" w:rsidRPr="00D36355" w:rsidRDefault="00504A25" w:rsidP="0054325A">
      <w:pPr>
        <w:numPr>
          <w:ilvl w:val="0"/>
          <w:numId w:val="3"/>
        </w:numPr>
        <w:jc w:val="both"/>
        <w:rPr>
          <w:rFonts w:ascii="Katsoulidis" w:hAnsi="Katsoulidis"/>
          <w:lang w:val="el-GR"/>
        </w:rPr>
      </w:pPr>
      <w:proofErr w:type="spellStart"/>
      <w:r w:rsidRPr="00D36355">
        <w:rPr>
          <w:rFonts w:ascii="Katsoulidis" w:hAnsi="Katsoulidis" w:cs="Katsoulidis"/>
          <w:lang w:val="el-GR"/>
        </w:rPr>
        <w:t>Δεοντ</w:t>
      </w:r>
      <w:proofErr w:type="spellEnd"/>
      <w:r w:rsidRPr="00BF46EE">
        <w:rPr>
          <w:rFonts w:ascii="Katsoulidis" w:hAnsi="Katsoulidis" w:cs="Katsoulidis"/>
        </w:rPr>
        <w:t>o</w:t>
      </w:r>
      <w:r w:rsidRPr="00D36355">
        <w:rPr>
          <w:rFonts w:ascii="Katsoulidis" w:hAnsi="Katsoulidis" w:cs="Katsoulidis"/>
          <w:lang w:val="el-GR"/>
        </w:rPr>
        <w:t>λογία και ηθική στην επιστημονική έρευνα και ειδικότερα στις Βιολογικές επιστήμες</w:t>
      </w:r>
    </w:p>
    <w:p w:rsidR="00504A25" w:rsidRPr="00D36355" w:rsidRDefault="00504A25" w:rsidP="0054325A">
      <w:pPr>
        <w:numPr>
          <w:ilvl w:val="0"/>
          <w:numId w:val="2"/>
        </w:numPr>
        <w:jc w:val="both"/>
        <w:rPr>
          <w:rFonts w:ascii="Katsoulidis" w:hAnsi="Katsoulidis"/>
          <w:lang w:val="el-GR"/>
        </w:rPr>
      </w:pPr>
      <w:r w:rsidRPr="00D36355">
        <w:rPr>
          <w:rFonts w:ascii="Katsoulidis" w:hAnsi="Katsoulidis" w:cs="Katsoulidis"/>
          <w:lang w:val="el-GR"/>
        </w:rPr>
        <w:t xml:space="preserve">Πώς γράφονται, αξιολογούνται και δημοσιεύονται τα αποτελέσματα μιας έρευνας στον επιστημονικό τύπο (περιοδικά, συνέδρια </w:t>
      </w:r>
      <w:proofErr w:type="spellStart"/>
      <w:r w:rsidRPr="00D36355">
        <w:rPr>
          <w:rFonts w:ascii="Katsoulidis" w:hAnsi="Katsoulidis" w:cs="Katsoulidis"/>
          <w:lang w:val="el-GR"/>
        </w:rPr>
        <w:t>κ.λ.π</w:t>
      </w:r>
      <w:proofErr w:type="spellEnd"/>
      <w:r w:rsidRPr="00D36355">
        <w:rPr>
          <w:rFonts w:ascii="Katsoulidis" w:hAnsi="Katsoulidis" w:cs="Katsoulidis"/>
          <w:lang w:val="el-GR"/>
        </w:rPr>
        <w:t xml:space="preserve">). </w:t>
      </w:r>
    </w:p>
    <w:p w:rsidR="00504A25" w:rsidRPr="00D36355" w:rsidRDefault="00504A25" w:rsidP="0054325A">
      <w:pPr>
        <w:numPr>
          <w:ilvl w:val="0"/>
          <w:numId w:val="5"/>
        </w:numPr>
        <w:jc w:val="both"/>
        <w:rPr>
          <w:rFonts w:ascii="Katsoulidis" w:hAnsi="Katsoulidis"/>
          <w:lang w:val="el-GR"/>
        </w:rPr>
      </w:pPr>
      <w:r w:rsidRPr="00D36355">
        <w:rPr>
          <w:rFonts w:ascii="Katsoulidis" w:hAnsi="Katsoulidis" w:cs="Katsoulidis"/>
          <w:lang w:val="el-GR"/>
        </w:rPr>
        <w:t>Επιλογή επιστημονικού περιοδικού (πηγές, πληροφορίες, οδηγίες προς συγγραφείς, σύστημα κριτών, αξιολόγηση των περιοδικών)</w:t>
      </w:r>
    </w:p>
    <w:p w:rsidR="00504A25" w:rsidRPr="00D36355" w:rsidRDefault="00504A25" w:rsidP="0054325A">
      <w:pPr>
        <w:numPr>
          <w:ilvl w:val="0"/>
          <w:numId w:val="5"/>
        </w:numPr>
        <w:jc w:val="both"/>
        <w:rPr>
          <w:rFonts w:ascii="Katsoulidis" w:hAnsi="Katsoulidis"/>
          <w:lang w:val="el-GR"/>
        </w:rPr>
      </w:pPr>
      <w:r w:rsidRPr="00D36355">
        <w:rPr>
          <w:rFonts w:ascii="Katsoulidis" w:hAnsi="Katsoulidis" w:cs="Katsoulidis"/>
          <w:lang w:val="el-GR"/>
        </w:rPr>
        <w:t xml:space="preserve">Είδη άρθρων (ανασκόπηση, γράμματα </w:t>
      </w:r>
      <w:proofErr w:type="spellStart"/>
      <w:r w:rsidRPr="00D36355">
        <w:rPr>
          <w:rFonts w:ascii="Katsoulidis" w:hAnsi="Katsoulidis" w:cs="Katsoulidis"/>
          <w:lang w:val="el-GR"/>
        </w:rPr>
        <w:t>κ.λ.π</w:t>
      </w:r>
      <w:proofErr w:type="spellEnd"/>
      <w:r w:rsidRPr="00D36355">
        <w:rPr>
          <w:rFonts w:ascii="Katsoulidis" w:hAnsi="Katsoulidis" w:cs="Katsoulidis"/>
          <w:lang w:val="el-GR"/>
        </w:rPr>
        <w:t>.). Δομή μιας ερευνητικής εργασίας (περίληψη, εισαγωγή, υλικό και μέθοδος, αποτελέσματα, συζήτηση)</w:t>
      </w:r>
    </w:p>
    <w:p w:rsidR="00504A25" w:rsidRPr="00D36355" w:rsidRDefault="00504A25" w:rsidP="0054325A">
      <w:pPr>
        <w:numPr>
          <w:ilvl w:val="0"/>
          <w:numId w:val="5"/>
        </w:numPr>
        <w:jc w:val="both"/>
        <w:rPr>
          <w:rFonts w:ascii="Katsoulidis" w:hAnsi="Katsoulidis"/>
          <w:lang w:val="el-GR"/>
        </w:rPr>
      </w:pPr>
      <w:r w:rsidRPr="00D36355">
        <w:rPr>
          <w:rFonts w:ascii="Katsoulidis" w:hAnsi="Katsoulidis" w:cs="Katsoulidis"/>
          <w:lang w:val="el-GR"/>
        </w:rPr>
        <w:t>Αξιολόγηση μιας εργασίας με το σύστημα κριτών. Πώς απαντάμε στα σχόλια των κριτών</w:t>
      </w:r>
    </w:p>
    <w:p w:rsidR="00504A25" w:rsidRPr="00BF46EE" w:rsidRDefault="00504A25" w:rsidP="0054325A">
      <w:pPr>
        <w:numPr>
          <w:ilvl w:val="0"/>
          <w:numId w:val="5"/>
        </w:numPr>
        <w:jc w:val="both"/>
        <w:rPr>
          <w:rFonts w:ascii="Katsoulidis" w:hAnsi="Katsoulidis"/>
        </w:rPr>
      </w:pPr>
      <w:proofErr w:type="spellStart"/>
      <w:r w:rsidRPr="00BF46EE">
        <w:rPr>
          <w:rFonts w:ascii="Katsoulidis" w:hAnsi="Katsoulidis" w:cs="Katsoulidis"/>
        </w:rPr>
        <w:t>Εφαρμογές</w:t>
      </w:r>
      <w:proofErr w:type="spellEnd"/>
    </w:p>
    <w:p w:rsidR="00504A25" w:rsidRPr="00CF6483" w:rsidRDefault="00504A25" w:rsidP="00D36355">
      <w:pPr>
        <w:rPr>
          <w:rFonts w:ascii="Katsoulidis" w:hAnsi="Katsoulidis" w:cs="Katsoulidis"/>
          <w:color w:val="FF0000"/>
        </w:rPr>
      </w:pPr>
    </w:p>
    <w:p w:rsidR="00504A25" w:rsidRDefault="00504A25" w:rsidP="00EC0018">
      <w:pPr>
        <w:spacing w:line="360" w:lineRule="auto"/>
        <w:jc w:val="center"/>
      </w:pPr>
    </w:p>
    <w:p w:rsidR="00504A25" w:rsidRDefault="00504A25" w:rsidP="00EC0018">
      <w:pPr>
        <w:pageBreakBefore/>
        <w:spacing w:line="360" w:lineRule="auto"/>
        <w:jc w:val="center"/>
      </w:pPr>
      <w:r>
        <w:rPr>
          <w:rFonts w:ascii="Katsoulidis" w:hAnsi="Katsoulidis" w:cs="Katsoulidis"/>
          <w:b/>
          <w:bCs/>
          <w:lang w:val="el-GR"/>
        </w:rPr>
        <w:lastRenderedPageBreak/>
        <w:t xml:space="preserve">Γ΄ΕΞΑΜΗΝΟ </w:t>
      </w:r>
    </w:p>
    <w:p w:rsidR="00504A25" w:rsidRDefault="00504A25" w:rsidP="00EC0018">
      <w:pPr>
        <w:spacing w:line="360" w:lineRule="auto"/>
        <w:jc w:val="center"/>
        <w:rPr>
          <w:rFonts w:ascii="Katsoulidis" w:hAnsi="Katsoulidis" w:cs="Katsoulidis"/>
          <w:b/>
          <w:bCs/>
          <w:lang w:val="el-GR"/>
        </w:rPr>
      </w:pPr>
    </w:p>
    <w:p w:rsidR="00504A25" w:rsidRDefault="00504A25" w:rsidP="00EC0018">
      <w:pPr>
        <w:spacing w:line="360" w:lineRule="auto"/>
        <w:jc w:val="center"/>
      </w:pPr>
      <w:r>
        <w:rPr>
          <w:rFonts w:ascii="Katsoulidis" w:hAnsi="Katsoulidis" w:cs="Katsoulidis"/>
          <w:b/>
          <w:bCs/>
          <w:lang w:val="el-GR"/>
        </w:rPr>
        <w:t>ΜΑΘΗΜΑΤΑ ΕΠΙΛΟΓΗΣ</w:t>
      </w:r>
    </w:p>
    <w:p w:rsidR="00504A25" w:rsidRDefault="00504A25" w:rsidP="0054325A">
      <w:pPr>
        <w:pStyle w:val="210"/>
        <w:numPr>
          <w:ilvl w:val="0"/>
          <w:numId w:val="6"/>
        </w:numPr>
      </w:pPr>
      <w:r>
        <w:rPr>
          <w:rFonts w:ascii="Katsoulidis" w:hAnsi="Katsoulidis" w:cs="Katsoulidis"/>
          <w:iCs/>
        </w:rPr>
        <w:t xml:space="preserve">Ειδικά Θέματα Βιοπληροφορικής </w:t>
      </w:r>
      <w:r>
        <w:rPr>
          <w:rFonts w:ascii="Katsoulidis" w:hAnsi="Katsoulidis" w:cs="Katsoulidis"/>
          <w:iCs/>
          <w:lang w:val="en-US"/>
        </w:rPr>
        <w:t>I</w:t>
      </w:r>
    </w:p>
    <w:p w:rsidR="00504A25" w:rsidRDefault="00504A25" w:rsidP="00EC0018">
      <w:pPr>
        <w:pStyle w:val="210"/>
        <w:ind w:left="360"/>
      </w:pPr>
      <w:r>
        <w:rPr>
          <w:rFonts w:ascii="Katsoulidis" w:hAnsi="Katsoulidis" w:cs="Katsoulidis"/>
        </w:rPr>
        <w:t>Δομές Δεδομένων – Βάσεις Δεδομένων – Σχεδιασμός Βάσεων Βιολογικών Δεδομένων</w:t>
      </w:r>
    </w:p>
    <w:p w:rsidR="00504A25" w:rsidRPr="00273EA6" w:rsidRDefault="00504A25" w:rsidP="00273EA6">
      <w:pPr>
        <w:spacing w:line="360" w:lineRule="auto"/>
        <w:rPr>
          <w:b/>
          <w:lang w:val="el-GR"/>
        </w:rPr>
      </w:pPr>
    </w:p>
    <w:p w:rsidR="00504A25" w:rsidRPr="00273EA6" w:rsidRDefault="00504A25" w:rsidP="00D36355">
      <w:pPr>
        <w:rPr>
          <w:rFonts w:ascii="Katsoulidis" w:hAnsi="Katsoulidis"/>
          <w:lang w:val="el-GR"/>
        </w:rPr>
      </w:pPr>
      <w:r w:rsidRPr="00273EA6">
        <w:rPr>
          <w:rFonts w:ascii="Katsoulidis" w:hAnsi="Katsoulidis"/>
          <w:b/>
          <w:lang w:val="el-GR"/>
        </w:rPr>
        <w:t>Συντονιστής:</w:t>
      </w:r>
      <w:r w:rsidRPr="00273EA6">
        <w:rPr>
          <w:rFonts w:ascii="Katsoulidis" w:hAnsi="Katsoulidis"/>
          <w:lang w:val="el-GR"/>
        </w:rPr>
        <w:t xml:space="preserve"> Επίκουρος</w:t>
      </w:r>
      <w:r w:rsidR="00AB464D">
        <w:rPr>
          <w:rFonts w:ascii="Katsoulidis" w:hAnsi="Katsoulidis"/>
          <w:lang w:val="el-GR"/>
        </w:rPr>
        <w:t xml:space="preserve"> </w:t>
      </w:r>
      <w:r w:rsidRPr="00273EA6">
        <w:rPr>
          <w:rFonts w:ascii="Katsoulidis" w:hAnsi="Katsoulidis"/>
          <w:lang w:val="el-GR"/>
        </w:rPr>
        <w:t>Καθηγητής</w:t>
      </w:r>
      <w:r w:rsidR="00AB464D">
        <w:rPr>
          <w:rFonts w:ascii="Katsoulidis" w:hAnsi="Katsoulidis"/>
          <w:lang w:val="el-GR"/>
        </w:rPr>
        <w:t xml:space="preserve"> </w:t>
      </w:r>
      <w:r w:rsidRPr="00273EA6">
        <w:rPr>
          <w:rFonts w:ascii="Katsoulidis" w:hAnsi="Katsoulidis"/>
          <w:lang w:val="el-GR"/>
        </w:rPr>
        <w:t xml:space="preserve">Η. </w:t>
      </w:r>
      <w:proofErr w:type="spellStart"/>
      <w:r w:rsidRPr="00273EA6">
        <w:rPr>
          <w:rFonts w:ascii="Katsoulidis" w:hAnsi="Katsoulidis"/>
          <w:lang w:val="el-GR"/>
        </w:rPr>
        <w:t>Βαρλάμης</w:t>
      </w:r>
      <w:proofErr w:type="spellEnd"/>
      <w:r w:rsidR="00AB464D">
        <w:rPr>
          <w:rFonts w:ascii="Katsoulidis" w:hAnsi="Katsoulidis"/>
          <w:lang w:val="el-GR"/>
        </w:rPr>
        <w:t xml:space="preserve"> </w:t>
      </w:r>
      <w:r w:rsidRPr="00273EA6">
        <w:rPr>
          <w:rFonts w:ascii="Katsoulidis" w:hAnsi="Katsoulidis"/>
          <w:lang w:val="el-GR"/>
        </w:rPr>
        <w:t>(</w:t>
      </w:r>
      <w:proofErr w:type="spellStart"/>
      <w:r w:rsidRPr="00273EA6">
        <w:rPr>
          <w:rFonts w:ascii="Katsoulidis" w:hAnsi="Katsoulidis"/>
          <w:lang w:val="el-GR"/>
        </w:rPr>
        <w:t>Χαροκόπειο</w:t>
      </w:r>
      <w:proofErr w:type="spellEnd"/>
      <w:r w:rsidRPr="00273EA6">
        <w:rPr>
          <w:rFonts w:ascii="Katsoulidis" w:hAnsi="Katsoulidis"/>
          <w:lang w:val="el-GR"/>
        </w:rPr>
        <w:t xml:space="preserve"> Πανεπιστήμιο)</w:t>
      </w:r>
    </w:p>
    <w:p w:rsidR="00504A25" w:rsidRDefault="00504A25" w:rsidP="00F5297A">
      <w:pPr>
        <w:rPr>
          <w:rFonts w:ascii="Katsoulidis" w:hAnsi="Katsoulidis" w:cs="Katsoulidis"/>
          <w:b/>
          <w:lang w:val="el-GR"/>
        </w:rPr>
      </w:pPr>
      <w:r>
        <w:rPr>
          <w:rFonts w:ascii="Katsoulidis" w:hAnsi="Katsoulidis" w:cs="Katsoulidis"/>
          <w:b/>
          <w:lang w:val="el-GR"/>
        </w:rPr>
        <w:t>Διδάσκοντες:</w:t>
      </w:r>
    </w:p>
    <w:p w:rsidR="00504A25" w:rsidRPr="00EC0018" w:rsidRDefault="00504A25" w:rsidP="00F5297A">
      <w:pPr>
        <w:rPr>
          <w:lang w:val="el-GR"/>
        </w:rPr>
      </w:pPr>
      <w:r>
        <w:rPr>
          <w:rFonts w:ascii="Katsoulidis" w:hAnsi="Katsoulidis" w:cs="Katsoulidis"/>
          <w:lang w:val="el-GR"/>
        </w:rPr>
        <w:t xml:space="preserve">Η. </w:t>
      </w:r>
      <w:proofErr w:type="spellStart"/>
      <w:r>
        <w:rPr>
          <w:rFonts w:ascii="Katsoulidis" w:hAnsi="Katsoulidis" w:cs="Katsoulidis"/>
          <w:lang w:val="el-GR"/>
        </w:rPr>
        <w:t>Βαρλάμης</w:t>
      </w:r>
      <w:proofErr w:type="spellEnd"/>
      <w:r>
        <w:rPr>
          <w:rFonts w:ascii="Katsoulidis" w:hAnsi="Katsoulidis" w:cs="Katsoulidis"/>
          <w:lang w:val="el-GR"/>
        </w:rPr>
        <w:t xml:space="preserve"> (Επίκουρος Καθηγητής, </w:t>
      </w:r>
      <w:proofErr w:type="spellStart"/>
      <w:r>
        <w:rPr>
          <w:rFonts w:ascii="Katsoulidis" w:hAnsi="Katsoulidis" w:cs="Katsoulidis"/>
          <w:lang w:val="el-GR"/>
        </w:rPr>
        <w:t>Χαροκόπειο</w:t>
      </w:r>
      <w:proofErr w:type="spellEnd"/>
      <w:r w:rsidR="00F1284A">
        <w:rPr>
          <w:rFonts w:ascii="Katsoulidis" w:hAnsi="Katsoulidis" w:cs="Katsoulidis"/>
          <w:lang w:val="el-GR"/>
        </w:rPr>
        <w:t xml:space="preserve">  </w:t>
      </w:r>
      <w:r>
        <w:rPr>
          <w:rFonts w:ascii="Katsoulidis" w:hAnsi="Katsoulidis" w:cs="Katsoulidis"/>
          <w:lang w:val="el-GR"/>
        </w:rPr>
        <w:t>Πανεπιστήμιο)</w:t>
      </w:r>
    </w:p>
    <w:p w:rsidR="00504A25" w:rsidRPr="00EC0018" w:rsidRDefault="00504A25" w:rsidP="00EC0018">
      <w:pPr>
        <w:rPr>
          <w:lang w:val="el-GR"/>
        </w:rPr>
      </w:pPr>
      <w:r>
        <w:rPr>
          <w:rFonts w:ascii="Katsoulidis" w:hAnsi="Katsoulidis" w:cs="Katsoulidis"/>
          <w:lang w:val="el-GR"/>
        </w:rPr>
        <w:t xml:space="preserve">Δ. Μιχαήλ (Επίκουρος Καθηγητής, </w:t>
      </w:r>
      <w:proofErr w:type="spellStart"/>
      <w:r>
        <w:rPr>
          <w:rFonts w:ascii="Katsoulidis" w:hAnsi="Katsoulidis" w:cs="Katsoulidis"/>
          <w:lang w:val="el-GR"/>
        </w:rPr>
        <w:t>Χαροκόπειο</w:t>
      </w:r>
      <w:proofErr w:type="spellEnd"/>
      <w:r>
        <w:rPr>
          <w:rFonts w:ascii="Katsoulidis" w:hAnsi="Katsoulidis" w:cs="Katsoulidis"/>
          <w:lang w:val="el-GR"/>
        </w:rPr>
        <w:t xml:space="preserve"> Πανεπιστήμιο)</w:t>
      </w:r>
    </w:p>
    <w:p w:rsidR="00504A25" w:rsidRDefault="00504A25" w:rsidP="00EC0018">
      <w:pPr>
        <w:spacing w:line="360" w:lineRule="auto"/>
        <w:jc w:val="both"/>
        <w:rPr>
          <w:rFonts w:ascii="Katsoulidis" w:hAnsi="Katsoulidis" w:cs="Katsoulidis"/>
          <w:b/>
          <w:lang w:val="el-GR"/>
        </w:rPr>
      </w:pPr>
    </w:p>
    <w:p w:rsidR="00504A25" w:rsidRDefault="00504A25" w:rsidP="00EC0018">
      <w:pPr>
        <w:spacing w:line="360" w:lineRule="auto"/>
        <w:jc w:val="center"/>
        <w:rPr>
          <w:rFonts w:ascii="Katsoulidis" w:hAnsi="Katsoulidis" w:cs="Katsoulidis"/>
          <w:b/>
          <w:lang w:val="el-GR"/>
        </w:rPr>
      </w:pPr>
      <w:r>
        <w:rPr>
          <w:rFonts w:ascii="Katsoulidis" w:hAnsi="Katsoulidis" w:cs="Katsoulidis"/>
          <w:b/>
          <w:lang w:val="el-GR"/>
        </w:rPr>
        <w:t>Περιεχόμενο Μαθήματος:</w:t>
      </w:r>
    </w:p>
    <w:p w:rsidR="00504A25" w:rsidRPr="00D36355" w:rsidRDefault="00504A25" w:rsidP="0054325A">
      <w:pPr>
        <w:numPr>
          <w:ilvl w:val="0"/>
          <w:numId w:val="11"/>
        </w:numPr>
        <w:suppressAutoHyphens w:val="0"/>
        <w:spacing w:after="160" w:line="259" w:lineRule="auto"/>
        <w:ind w:left="709" w:hanging="709"/>
        <w:jc w:val="both"/>
        <w:rPr>
          <w:rFonts w:ascii="Katsoulidis" w:hAnsi="Katsoulidis"/>
          <w:kern w:val="0"/>
          <w:sz w:val="22"/>
          <w:szCs w:val="22"/>
          <w:lang w:val="el-GR" w:eastAsia="el-GR"/>
        </w:rPr>
      </w:pPr>
      <w:r w:rsidRPr="00D36355">
        <w:rPr>
          <w:rFonts w:ascii="Katsoulidis" w:hAnsi="Katsoulidis" w:cs="Katsoulidis"/>
          <w:b/>
          <w:kern w:val="0"/>
          <w:sz w:val="22"/>
          <w:szCs w:val="22"/>
          <w:lang w:val="el-GR" w:eastAsia="el-GR"/>
        </w:rPr>
        <w:t xml:space="preserve">Δομές Δεδομένων: </w:t>
      </w:r>
      <w:r w:rsidRPr="00D36355">
        <w:rPr>
          <w:rFonts w:ascii="Katsoulidis" w:hAnsi="Katsoulidis" w:cs="Katsoulidis"/>
          <w:kern w:val="0"/>
          <w:sz w:val="22"/>
          <w:szCs w:val="22"/>
          <w:lang w:val="el-GR" w:eastAsia="el-GR"/>
        </w:rPr>
        <w:t>Η έννοια του Αφηρημένου Τύπου Δεδομένων (ΑΤΔ). Πίνακες, Εγγραφές, Σύνολα Συμβολοσειρές (</w:t>
      </w:r>
      <w:proofErr w:type="spellStart"/>
      <w:r w:rsidRPr="00D36355">
        <w:rPr>
          <w:rFonts w:ascii="Katsoulidis" w:hAnsi="Katsoulidis" w:cs="Katsoulidis"/>
          <w:kern w:val="0"/>
          <w:sz w:val="22"/>
          <w:szCs w:val="22"/>
          <w:lang w:val="el-GR" w:eastAsia="el-GR"/>
        </w:rPr>
        <w:t>strings</w:t>
      </w:r>
      <w:proofErr w:type="spellEnd"/>
      <w:r w:rsidRPr="00D36355">
        <w:rPr>
          <w:rFonts w:ascii="Katsoulidis" w:hAnsi="Katsoulidis" w:cs="Katsoulidis"/>
          <w:kern w:val="0"/>
          <w:sz w:val="22"/>
          <w:szCs w:val="22"/>
          <w:lang w:val="el-GR" w:eastAsia="el-GR"/>
        </w:rPr>
        <w:t>). Στοίβες, Αναδρομή, Λίστες, Δένδρα, (δυαδικά δένδρα, δυαδικά δένδρα αναζήτησης), Ισοζυγισμένα δένδρα (AVL). Γράφοι (υλοποίηση, αλγόριθμοι). Αναζήτηση με μετασχηματισμό κλειδιού (</w:t>
      </w:r>
      <w:proofErr w:type="spellStart"/>
      <w:r w:rsidRPr="00D36355">
        <w:rPr>
          <w:rFonts w:ascii="Katsoulidis" w:hAnsi="Katsoulidis" w:cs="Katsoulidis"/>
          <w:kern w:val="0"/>
          <w:sz w:val="22"/>
          <w:szCs w:val="22"/>
          <w:lang w:val="el-GR" w:eastAsia="el-GR"/>
        </w:rPr>
        <w:t>hashing</w:t>
      </w:r>
      <w:proofErr w:type="spellEnd"/>
      <w:r w:rsidRPr="00D36355">
        <w:rPr>
          <w:rFonts w:ascii="Katsoulidis" w:hAnsi="Katsoulidis" w:cs="Katsoulidis"/>
          <w:kern w:val="0"/>
          <w:sz w:val="22"/>
          <w:szCs w:val="22"/>
          <w:lang w:val="el-GR" w:eastAsia="el-GR"/>
        </w:rPr>
        <w:t>). Υλοποίηση των ΑΤΔ με μια γλώσσα αντικειμενοστραφούς προγραμματισμού (C++ ή JAVA)</w:t>
      </w:r>
    </w:p>
    <w:p w:rsidR="00504A25" w:rsidRPr="00D36355" w:rsidRDefault="00504A25" w:rsidP="0054325A">
      <w:pPr>
        <w:numPr>
          <w:ilvl w:val="0"/>
          <w:numId w:val="11"/>
        </w:numPr>
        <w:suppressAutoHyphens w:val="0"/>
        <w:spacing w:after="160" w:line="259" w:lineRule="auto"/>
        <w:ind w:left="709" w:hanging="709"/>
        <w:jc w:val="both"/>
        <w:rPr>
          <w:rFonts w:ascii="Katsoulidis" w:hAnsi="Katsoulidis"/>
          <w:kern w:val="0"/>
          <w:sz w:val="22"/>
          <w:szCs w:val="22"/>
          <w:lang w:val="el-GR" w:eastAsia="el-GR"/>
        </w:rPr>
      </w:pPr>
      <w:r w:rsidRPr="00D36355">
        <w:rPr>
          <w:rFonts w:ascii="Katsoulidis" w:hAnsi="Katsoulidis" w:cs="Katsoulidis"/>
          <w:b/>
          <w:kern w:val="0"/>
          <w:sz w:val="22"/>
          <w:szCs w:val="22"/>
          <w:lang w:val="el-GR" w:eastAsia="el-GR"/>
        </w:rPr>
        <w:t>Βάσεις Δεδομένων:</w:t>
      </w:r>
      <w:r w:rsidRPr="00D36355">
        <w:rPr>
          <w:rFonts w:ascii="Katsoulidis" w:hAnsi="Katsoulidis" w:cs="Katsoulidis"/>
          <w:kern w:val="0"/>
          <w:sz w:val="22"/>
          <w:szCs w:val="22"/>
          <w:lang w:val="el-GR" w:eastAsia="el-GR"/>
        </w:rPr>
        <w:t xml:space="preserve"> Εννοιολογική μοντελοποίηση βάσεων δεδομένων. Αρχιτεκτονική των συστημάτων Διαχείρισης Βάσεων Δεδομένων. Μοντέλα Δεδομένων (Ιεραρχικό, Δικτυακό, Σχεσιακό). Σχεσιακή Άλγεβρα. Σχεσιακός λογισμός. Κανονικοποίηση Βάσεων Δεδομένων. Η Δομημένη Γλώσσα Ερωτήσεων (SQL). Προγραμματισμός συνθέτων </w:t>
      </w:r>
      <w:proofErr w:type="spellStart"/>
      <w:r w:rsidRPr="00D36355">
        <w:rPr>
          <w:rFonts w:ascii="Katsoulidis" w:hAnsi="Katsoulidis" w:cs="Katsoulidis"/>
          <w:kern w:val="0"/>
          <w:sz w:val="22"/>
          <w:szCs w:val="22"/>
          <w:lang w:val="el-GR" w:eastAsia="el-GR"/>
        </w:rPr>
        <w:t>queries</w:t>
      </w:r>
      <w:proofErr w:type="spellEnd"/>
      <w:r w:rsidRPr="00D36355">
        <w:rPr>
          <w:rFonts w:ascii="Katsoulidis" w:hAnsi="Katsoulidis" w:cs="Katsoulidis"/>
          <w:kern w:val="0"/>
          <w:sz w:val="22"/>
          <w:szCs w:val="22"/>
          <w:lang w:val="el-GR" w:eastAsia="el-GR"/>
        </w:rPr>
        <w:t xml:space="preserve"> σε SQL. Ερώτηση με χρήση παραδείγματος (QBE). Σύγχρονες τάσεις Βάσεων Δεδομένων (αντικειμενοστραφείς, κατανεμημένες, πολυμέσα, χρονολογικές). Στοιχεία σχεδιασμού βάσεων δεδομένων</w:t>
      </w:r>
    </w:p>
    <w:p w:rsidR="00504A25" w:rsidRPr="00D36355" w:rsidRDefault="00504A25" w:rsidP="0054325A">
      <w:pPr>
        <w:numPr>
          <w:ilvl w:val="0"/>
          <w:numId w:val="11"/>
        </w:numPr>
        <w:suppressAutoHyphens w:val="0"/>
        <w:spacing w:after="160" w:line="259" w:lineRule="auto"/>
        <w:ind w:left="709" w:hanging="709"/>
        <w:jc w:val="both"/>
        <w:rPr>
          <w:rFonts w:ascii="Katsoulidis" w:hAnsi="Katsoulidis"/>
          <w:kern w:val="0"/>
          <w:sz w:val="22"/>
          <w:szCs w:val="22"/>
          <w:lang w:val="el-GR" w:eastAsia="el-GR"/>
        </w:rPr>
      </w:pPr>
      <w:r w:rsidRPr="00D36355">
        <w:rPr>
          <w:rFonts w:ascii="Katsoulidis" w:hAnsi="Katsoulidis" w:cs="Katsoulidis"/>
          <w:b/>
          <w:kern w:val="0"/>
          <w:sz w:val="22"/>
          <w:szCs w:val="22"/>
          <w:lang w:val="el-GR" w:eastAsia="el-GR"/>
        </w:rPr>
        <w:t xml:space="preserve">Σχεδιασμός Βάσεων Βιολογικών Δεδομένων: </w:t>
      </w:r>
      <w:r w:rsidRPr="00D36355">
        <w:rPr>
          <w:rFonts w:ascii="Katsoulidis" w:hAnsi="Katsoulidis" w:cs="Katsoulidis"/>
          <w:kern w:val="0"/>
          <w:sz w:val="22"/>
          <w:szCs w:val="22"/>
          <w:lang w:val="el-GR" w:eastAsia="el-GR"/>
        </w:rPr>
        <w:t>Εφαρμογές σε συγκεκριμένα παραδείγματα σχεδιασμού βάσεων βιολογικών δεδομένων</w:t>
      </w:r>
    </w:p>
    <w:p w:rsidR="00504A25" w:rsidRPr="00D36355" w:rsidRDefault="00504A25" w:rsidP="00EC0018">
      <w:pPr>
        <w:spacing w:line="360" w:lineRule="auto"/>
        <w:jc w:val="center"/>
        <w:rPr>
          <w:lang w:val="el-GR"/>
        </w:rPr>
      </w:pPr>
    </w:p>
    <w:p w:rsidR="00504A25" w:rsidRDefault="00504A25" w:rsidP="0054325A">
      <w:pPr>
        <w:pStyle w:val="210"/>
        <w:pageBreakBefore/>
        <w:numPr>
          <w:ilvl w:val="0"/>
          <w:numId w:val="6"/>
        </w:numPr>
      </w:pPr>
      <w:r>
        <w:rPr>
          <w:rFonts w:ascii="Katsoulidis" w:hAnsi="Katsoulidis" w:cs="Katsoulidis"/>
          <w:iCs/>
        </w:rPr>
        <w:lastRenderedPageBreak/>
        <w:t>Ειδικά Θέματα Βιοπληροφορικής II</w:t>
      </w:r>
    </w:p>
    <w:p w:rsidR="00504A25" w:rsidRDefault="00504A25" w:rsidP="00EC0018">
      <w:pPr>
        <w:spacing w:line="360" w:lineRule="auto"/>
        <w:ind w:left="360"/>
        <w:jc w:val="center"/>
      </w:pPr>
      <w:r>
        <w:rPr>
          <w:rFonts w:ascii="Katsoulidis" w:hAnsi="Katsoulidis" w:cs="Katsoulidis"/>
          <w:b/>
          <w:sz w:val="28"/>
          <w:u w:val="single"/>
          <w:lang w:val="el-GR"/>
        </w:rPr>
        <w:t>Αρχιτεκτονική Εφαρμογών Διαδικτύου και Βιοπληροφορική</w:t>
      </w:r>
    </w:p>
    <w:p w:rsidR="00504A25" w:rsidRDefault="00504A25" w:rsidP="00EC0018">
      <w:pPr>
        <w:pStyle w:val="a9"/>
        <w:tabs>
          <w:tab w:val="clear" w:pos="4153"/>
          <w:tab w:val="clear" w:pos="8306"/>
        </w:tabs>
        <w:rPr>
          <w:rFonts w:ascii="Katsoulidis" w:hAnsi="Katsoulidis" w:cs="Katsoulidis"/>
          <w:b/>
          <w:sz w:val="28"/>
          <w:u w:val="single"/>
          <w:lang w:val="el-GR"/>
        </w:rPr>
      </w:pPr>
    </w:p>
    <w:p w:rsidR="00504A25" w:rsidRPr="00273EA6" w:rsidRDefault="00504A25" w:rsidP="00D36355">
      <w:pPr>
        <w:rPr>
          <w:rFonts w:ascii="Katsoulidis" w:hAnsi="Katsoulidis"/>
          <w:lang w:val="el-GR"/>
        </w:rPr>
      </w:pPr>
      <w:r w:rsidRPr="00273EA6">
        <w:rPr>
          <w:rFonts w:ascii="Katsoulidis" w:hAnsi="Katsoulidis"/>
          <w:b/>
          <w:bCs/>
          <w:lang w:val="el-GR"/>
        </w:rPr>
        <w:t>Συντονίστρια :</w:t>
      </w:r>
      <w:r w:rsidR="00AB464D">
        <w:rPr>
          <w:rFonts w:ascii="Katsoulidis" w:hAnsi="Katsoulidis"/>
          <w:lang w:val="el-GR"/>
        </w:rPr>
        <w:t xml:space="preserve"> </w:t>
      </w:r>
      <w:r>
        <w:rPr>
          <w:rFonts w:ascii="Katsoulidis" w:hAnsi="Katsoulidis"/>
          <w:lang w:val="el-GR"/>
        </w:rPr>
        <w:t>Βασιλική</w:t>
      </w:r>
      <w:r w:rsidRPr="00273EA6">
        <w:rPr>
          <w:rFonts w:ascii="Katsoulidis" w:hAnsi="Katsoulidis"/>
          <w:lang w:val="el-GR"/>
        </w:rPr>
        <w:t xml:space="preserve"> Οικονομίδου (Επίκουρη Καθηγήτρια Τμήμα Βιολογίας, ΕΚΠΑ)</w:t>
      </w:r>
    </w:p>
    <w:p w:rsidR="00504A25" w:rsidRPr="00273EA6" w:rsidRDefault="00504A25" w:rsidP="00EC0018">
      <w:pPr>
        <w:rPr>
          <w:rFonts w:ascii="Katsoulidis" w:hAnsi="Katsoulidis"/>
          <w:lang w:val="el-GR"/>
        </w:rPr>
      </w:pPr>
      <w:r w:rsidRPr="00273EA6">
        <w:rPr>
          <w:rFonts w:ascii="Katsoulidis" w:hAnsi="Katsoulidis" w:cs="Katsoulidis"/>
          <w:b/>
          <w:lang w:val="el-GR"/>
        </w:rPr>
        <w:t>Διδάσκοντες:</w:t>
      </w:r>
      <w:r w:rsidRPr="00273EA6">
        <w:rPr>
          <w:rFonts w:ascii="Katsoulidis" w:hAnsi="Katsoulidis"/>
          <w:lang w:val="el-GR"/>
        </w:rPr>
        <w:t xml:space="preserve"> </w:t>
      </w:r>
      <w:r>
        <w:rPr>
          <w:rFonts w:ascii="Katsoulidis" w:hAnsi="Katsoulidis" w:cs="Katsoulidis"/>
          <w:lang w:val="el-GR"/>
        </w:rPr>
        <w:t xml:space="preserve">Ιωάννης </w:t>
      </w:r>
      <w:r w:rsidRPr="00273EA6">
        <w:rPr>
          <w:rFonts w:ascii="Katsoulidis" w:hAnsi="Katsoulidis" w:cs="Katsoulidis"/>
          <w:lang w:val="el-GR"/>
        </w:rPr>
        <w:t>Χαμόδρακας (Δρ., ΕΔΙΠ, Πανεπιστήμιο Αθηνών)</w:t>
      </w:r>
    </w:p>
    <w:p w:rsidR="00504A25" w:rsidRDefault="00504A25" w:rsidP="00EC0018">
      <w:pPr>
        <w:spacing w:line="360" w:lineRule="auto"/>
        <w:rPr>
          <w:rFonts w:ascii="Katsoulidis" w:hAnsi="Katsoulidis" w:cs="Katsoulidis"/>
          <w:lang w:val="el-GR"/>
        </w:rPr>
      </w:pPr>
    </w:p>
    <w:p w:rsidR="00504A25" w:rsidRDefault="00504A25" w:rsidP="00D36355">
      <w:pPr>
        <w:spacing w:line="360" w:lineRule="auto"/>
        <w:jc w:val="center"/>
        <w:rPr>
          <w:rFonts w:ascii="Katsoulidis" w:hAnsi="Katsoulidis" w:cs="Katsoulidis"/>
          <w:b/>
          <w:lang w:val="el-GR"/>
        </w:rPr>
      </w:pPr>
      <w:r>
        <w:rPr>
          <w:rFonts w:ascii="Katsoulidis" w:hAnsi="Katsoulidis" w:cs="Katsoulidis"/>
          <w:b/>
          <w:lang w:val="el-GR"/>
        </w:rPr>
        <w:t>Περιεχόμενο Μαθήματος:</w:t>
      </w:r>
    </w:p>
    <w:p w:rsidR="00732A9C" w:rsidRPr="00D36355" w:rsidRDefault="00732A9C" w:rsidP="00732A9C">
      <w:pPr>
        <w:spacing w:line="360" w:lineRule="auto"/>
        <w:rPr>
          <w:lang w:val="el-GR"/>
        </w:rPr>
      </w:pPr>
    </w:p>
    <w:p w:rsidR="00504A25" w:rsidRPr="00732A9C" w:rsidRDefault="00504A25" w:rsidP="00732A9C">
      <w:pPr>
        <w:pStyle w:val="ae"/>
        <w:numPr>
          <w:ilvl w:val="2"/>
          <w:numId w:val="23"/>
        </w:numPr>
        <w:jc w:val="both"/>
        <w:rPr>
          <w:rFonts w:ascii="Katsoulidis" w:hAnsi="Katsoulidis" w:cs="Katsoulidis"/>
          <w:lang w:val="el-GR"/>
        </w:rPr>
      </w:pPr>
      <w:r w:rsidRPr="00732A9C">
        <w:rPr>
          <w:rFonts w:ascii="Katsoulidis" w:hAnsi="Katsoulidis" w:cs="Katsoulidis"/>
          <w:lang w:val="el-GR"/>
        </w:rPr>
        <w:t>Αρχιτεκτονική Εφαρμογών στο διαδίκτυο</w:t>
      </w:r>
    </w:p>
    <w:p w:rsidR="00504A25" w:rsidRPr="00732A9C" w:rsidRDefault="00504A25" w:rsidP="00732A9C">
      <w:pPr>
        <w:pStyle w:val="ae"/>
        <w:numPr>
          <w:ilvl w:val="2"/>
          <w:numId w:val="23"/>
        </w:numPr>
        <w:jc w:val="both"/>
        <w:rPr>
          <w:rFonts w:ascii="Katsoulidis" w:hAnsi="Katsoulidis" w:cs="Katsoulidis"/>
          <w:lang w:val="el-GR"/>
        </w:rPr>
      </w:pPr>
      <w:r w:rsidRPr="00732A9C">
        <w:rPr>
          <w:rFonts w:ascii="Katsoulidis" w:hAnsi="Katsoulidis" w:cs="Katsoulidis"/>
          <w:lang w:val="el-GR"/>
        </w:rPr>
        <w:t>Οικοδόμηση εφαρμογών</w:t>
      </w:r>
    </w:p>
    <w:p w:rsidR="00504A25" w:rsidRPr="00732A9C" w:rsidRDefault="00504A25" w:rsidP="00732A9C">
      <w:pPr>
        <w:pStyle w:val="ae"/>
        <w:numPr>
          <w:ilvl w:val="2"/>
          <w:numId w:val="23"/>
        </w:numPr>
        <w:jc w:val="both"/>
        <w:rPr>
          <w:rFonts w:ascii="Katsoulidis" w:hAnsi="Katsoulidis" w:cs="Katsoulidis"/>
          <w:lang w:val="el-GR"/>
        </w:rPr>
      </w:pPr>
      <w:r w:rsidRPr="00732A9C">
        <w:rPr>
          <w:rFonts w:ascii="Katsoulidis" w:hAnsi="Katsoulidis" w:cs="Katsoulidis"/>
          <w:lang w:val="el-GR"/>
        </w:rPr>
        <w:t>Ασφάλεια εφαρμογών στο διαδίκτυο</w:t>
      </w:r>
    </w:p>
    <w:p w:rsidR="00504A25" w:rsidRPr="00732A9C" w:rsidRDefault="00504A25" w:rsidP="00732A9C">
      <w:pPr>
        <w:pStyle w:val="ae"/>
        <w:numPr>
          <w:ilvl w:val="2"/>
          <w:numId w:val="23"/>
        </w:numPr>
        <w:jc w:val="both"/>
        <w:rPr>
          <w:rFonts w:ascii="Katsoulidis" w:hAnsi="Katsoulidis" w:cs="Katsoulidis"/>
          <w:lang w:val="el-GR"/>
        </w:rPr>
      </w:pPr>
      <w:r w:rsidRPr="00732A9C">
        <w:rPr>
          <w:rFonts w:ascii="Katsoulidis" w:hAnsi="Katsoulidis" w:cs="Katsoulidis"/>
          <w:lang w:val="el-GR"/>
        </w:rPr>
        <w:t>Υλοποίηση Εφαρμογών:</w:t>
      </w:r>
      <w:r w:rsidR="00AB464D" w:rsidRPr="00732A9C">
        <w:rPr>
          <w:rFonts w:ascii="Katsoulidis" w:hAnsi="Katsoulidis" w:cs="Katsoulidis"/>
          <w:lang w:val="el-GR"/>
        </w:rPr>
        <w:t xml:space="preserve"> </w:t>
      </w:r>
      <w:r w:rsidRPr="00732A9C">
        <w:rPr>
          <w:rFonts w:ascii="Katsoulidis" w:hAnsi="Katsoulidis" w:cs="Katsoulidis"/>
          <w:lang w:val="el-GR"/>
        </w:rPr>
        <w:t xml:space="preserve">Εργαλεία ανάπτυξης, Ειδικές εφαρμογές σε </w:t>
      </w:r>
      <w:r w:rsidR="00732A9C" w:rsidRPr="00732A9C">
        <w:rPr>
          <w:rFonts w:ascii="Katsoulidis" w:hAnsi="Katsoulidis" w:cs="Katsoulidis"/>
          <w:lang w:val="el-GR"/>
        </w:rPr>
        <w:t xml:space="preserve"> </w:t>
      </w:r>
      <w:r w:rsidRPr="00732A9C">
        <w:rPr>
          <w:rFonts w:ascii="Katsoulidis" w:hAnsi="Katsoulidis" w:cs="Katsoulidis"/>
          <w:lang w:val="el-GR"/>
        </w:rPr>
        <w:t>συστήματα Βιοπληροφορικής</w:t>
      </w:r>
    </w:p>
    <w:p w:rsidR="00732A9C" w:rsidRPr="00D36355" w:rsidRDefault="00732A9C" w:rsidP="00732A9C">
      <w:pPr>
        <w:jc w:val="both"/>
        <w:rPr>
          <w:rFonts w:ascii="Katsoulidis" w:hAnsi="Katsoulidis" w:cs="Katsoulidis"/>
          <w:lang w:val="el-GR"/>
        </w:rPr>
      </w:pPr>
    </w:p>
    <w:p w:rsidR="00504A25" w:rsidRDefault="00504A25" w:rsidP="00732A9C">
      <w:pPr>
        <w:pStyle w:val="210"/>
      </w:pPr>
    </w:p>
    <w:p w:rsidR="00504A25" w:rsidRDefault="00504A25" w:rsidP="0054325A">
      <w:pPr>
        <w:pStyle w:val="210"/>
        <w:pageBreakBefore/>
        <w:numPr>
          <w:ilvl w:val="0"/>
          <w:numId w:val="6"/>
        </w:numPr>
        <w:jc w:val="left"/>
      </w:pPr>
      <w:r>
        <w:rPr>
          <w:rFonts w:ascii="Katsoulidis" w:hAnsi="Katsoulidis" w:cs="Katsoulidis"/>
          <w:iCs/>
        </w:rPr>
        <w:lastRenderedPageBreak/>
        <w:t>Ειδικά Θέματα Βιοπληροφορικής II</w:t>
      </w:r>
      <w:r>
        <w:rPr>
          <w:rFonts w:ascii="Katsoulidis" w:hAnsi="Katsoulidis" w:cs="Katsoulidis"/>
          <w:iCs/>
          <w:lang w:val="en-US"/>
        </w:rPr>
        <w:t>I</w:t>
      </w:r>
    </w:p>
    <w:p w:rsidR="00504A25" w:rsidRDefault="00504A25" w:rsidP="00EC0018">
      <w:pPr>
        <w:spacing w:line="360" w:lineRule="auto"/>
        <w:jc w:val="center"/>
      </w:pPr>
      <w:r>
        <w:rPr>
          <w:rFonts w:ascii="Katsoulidis" w:hAnsi="Katsoulidis" w:cs="Katsoulidis"/>
          <w:b/>
          <w:sz w:val="28"/>
          <w:u w:val="single"/>
          <w:lang w:val="el-GR"/>
        </w:rPr>
        <w:t>Πολύπλοκα Προσαρμοστικά Συστήματα</w:t>
      </w:r>
    </w:p>
    <w:p w:rsidR="00504A25" w:rsidRPr="00EC0018" w:rsidRDefault="00504A25" w:rsidP="00EC0018">
      <w:pPr>
        <w:spacing w:line="360" w:lineRule="auto"/>
        <w:jc w:val="both"/>
        <w:rPr>
          <w:lang w:val="el-GR"/>
        </w:rPr>
      </w:pPr>
      <w:r>
        <w:rPr>
          <w:rFonts w:ascii="Katsoulidis" w:hAnsi="Katsoulidis" w:cs="Katsoulidis"/>
          <w:b/>
          <w:lang w:val="el-GR"/>
        </w:rPr>
        <w:t xml:space="preserve">Συντονίστρια: </w:t>
      </w:r>
      <w:r>
        <w:rPr>
          <w:rFonts w:ascii="Katsoulidis" w:hAnsi="Katsoulidis" w:cs="Katsoulidis"/>
          <w:lang w:val="el-GR"/>
        </w:rPr>
        <w:t xml:space="preserve">Ελπίδα </w:t>
      </w:r>
      <w:proofErr w:type="spellStart"/>
      <w:r>
        <w:rPr>
          <w:rFonts w:ascii="Katsoulidis" w:hAnsi="Katsoulidis" w:cs="Katsoulidis"/>
          <w:lang w:val="el-GR"/>
        </w:rPr>
        <w:t>Τζαφέστα</w:t>
      </w:r>
      <w:proofErr w:type="spellEnd"/>
      <w:r>
        <w:rPr>
          <w:rFonts w:ascii="Katsoulidis" w:hAnsi="Katsoulidis" w:cs="Katsoulidis"/>
          <w:lang w:val="el-GR"/>
        </w:rPr>
        <w:t xml:space="preserve"> (Αναπληρώτρια Καθηγήτρια Πανεπιστήμιο Αθηνών)</w:t>
      </w:r>
    </w:p>
    <w:p w:rsidR="00504A25" w:rsidRPr="00D36355" w:rsidRDefault="00504A25" w:rsidP="00D36355">
      <w:pPr>
        <w:spacing w:line="360" w:lineRule="auto"/>
        <w:jc w:val="both"/>
        <w:rPr>
          <w:lang w:val="el-GR"/>
        </w:rPr>
      </w:pPr>
      <w:r>
        <w:rPr>
          <w:rFonts w:ascii="Katsoulidis" w:hAnsi="Katsoulidis" w:cs="Katsoulidis"/>
          <w:b/>
          <w:lang w:val="el-GR"/>
        </w:rPr>
        <w:t>Διδάσκουσα:</w:t>
      </w:r>
      <w:r>
        <w:rPr>
          <w:rFonts w:ascii="Katsoulidis" w:hAnsi="Katsoulidis" w:cs="Katsoulidis"/>
          <w:lang w:val="el-GR"/>
        </w:rPr>
        <w:t xml:space="preserve"> Ελπίδα </w:t>
      </w:r>
      <w:proofErr w:type="spellStart"/>
      <w:r>
        <w:rPr>
          <w:rFonts w:ascii="Katsoulidis" w:hAnsi="Katsoulidis" w:cs="Katsoulidis"/>
          <w:lang w:val="el-GR"/>
        </w:rPr>
        <w:t>Τζαφέστα</w:t>
      </w:r>
      <w:proofErr w:type="spellEnd"/>
      <w:r>
        <w:rPr>
          <w:rFonts w:ascii="Katsoulidis" w:hAnsi="Katsoulidis" w:cs="Katsoulidis"/>
          <w:lang w:val="el-GR"/>
        </w:rPr>
        <w:t xml:space="preserve"> (Αναπληρώτρια Καθηγήτρια , Πανεπιστήμιο Αθηνών)</w:t>
      </w:r>
    </w:p>
    <w:p w:rsidR="00504A25" w:rsidRDefault="00504A25" w:rsidP="00EC0018">
      <w:pPr>
        <w:spacing w:line="360" w:lineRule="auto"/>
        <w:jc w:val="center"/>
        <w:rPr>
          <w:rFonts w:ascii="Katsoulidis" w:hAnsi="Katsoulidis" w:cs="Katsoulidis"/>
          <w:b/>
          <w:lang w:val="el-GR"/>
        </w:rPr>
      </w:pPr>
      <w:proofErr w:type="spellStart"/>
      <w:r>
        <w:rPr>
          <w:rFonts w:ascii="Katsoulidis" w:hAnsi="Katsoulidis" w:cs="Katsoulidis"/>
          <w:b/>
          <w:lang w:val="el-GR"/>
        </w:rPr>
        <w:t>Περιεχόμεν</w:t>
      </w:r>
      <w:proofErr w:type="spellEnd"/>
      <w:r>
        <w:rPr>
          <w:rFonts w:ascii="Katsoulidis" w:hAnsi="Katsoulidis" w:cs="Katsoulidis"/>
          <w:b/>
        </w:rPr>
        <w:t>o</w:t>
      </w:r>
      <w:r>
        <w:rPr>
          <w:rFonts w:ascii="Katsoulidis" w:hAnsi="Katsoulidis" w:cs="Katsoulidis"/>
          <w:b/>
          <w:lang w:val="el-GR"/>
        </w:rPr>
        <w:t xml:space="preserve"> Μαθήματος:</w:t>
      </w:r>
    </w:p>
    <w:p w:rsidR="00504A25" w:rsidRPr="006B3BF3" w:rsidRDefault="00504A25" w:rsidP="0054325A">
      <w:pPr>
        <w:numPr>
          <w:ilvl w:val="0"/>
          <w:numId w:val="8"/>
        </w:numPr>
        <w:ind w:left="709" w:hanging="709"/>
        <w:jc w:val="both"/>
        <w:rPr>
          <w:rFonts w:ascii="Katsoulidis" w:hAnsi="Katsoulidis"/>
        </w:rPr>
      </w:pPr>
      <w:proofErr w:type="spellStart"/>
      <w:r w:rsidRPr="006B3BF3">
        <w:rPr>
          <w:rFonts w:ascii="Katsoulidis" w:hAnsi="Katsoulidis" w:cs="Katsoulidis"/>
        </w:rPr>
        <w:t>Συμπεριφορικά</w:t>
      </w:r>
      <w:proofErr w:type="spellEnd"/>
      <w:r w:rsidRPr="006B3BF3">
        <w:rPr>
          <w:rFonts w:ascii="Katsoulidis" w:hAnsi="Katsoulidis" w:cs="Katsoulidis"/>
        </w:rPr>
        <w:t xml:space="preserve"> </w:t>
      </w:r>
      <w:proofErr w:type="spellStart"/>
      <w:r w:rsidRPr="006B3BF3">
        <w:rPr>
          <w:rFonts w:ascii="Katsoulidis" w:hAnsi="Katsoulidis" w:cs="Katsoulidis"/>
        </w:rPr>
        <w:t>Μοντέλα</w:t>
      </w:r>
      <w:proofErr w:type="spellEnd"/>
    </w:p>
    <w:p w:rsidR="00504A25" w:rsidRPr="006B3BF3" w:rsidRDefault="00504A25" w:rsidP="0054325A">
      <w:pPr>
        <w:numPr>
          <w:ilvl w:val="0"/>
          <w:numId w:val="8"/>
        </w:numPr>
        <w:ind w:left="709" w:hanging="709"/>
        <w:jc w:val="both"/>
        <w:rPr>
          <w:rFonts w:ascii="Katsoulidis" w:hAnsi="Katsoulidis"/>
        </w:rPr>
      </w:pPr>
      <w:proofErr w:type="spellStart"/>
      <w:r w:rsidRPr="006B3BF3">
        <w:rPr>
          <w:rFonts w:ascii="Katsoulidis" w:hAnsi="Katsoulidis" w:cs="Katsoulidis"/>
        </w:rPr>
        <w:t>Πληθυσμιακά</w:t>
      </w:r>
      <w:proofErr w:type="spellEnd"/>
      <w:r w:rsidRPr="006B3BF3">
        <w:rPr>
          <w:rFonts w:ascii="Katsoulidis" w:hAnsi="Katsoulidis" w:cs="Katsoulidis"/>
        </w:rPr>
        <w:t xml:space="preserve"> </w:t>
      </w:r>
      <w:proofErr w:type="spellStart"/>
      <w:r w:rsidRPr="006B3BF3">
        <w:rPr>
          <w:rFonts w:ascii="Katsoulidis" w:hAnsi="Katsoulidis" w:cs="Katsoulidis"/>
        </w:rPr>
        <w:t>Μοντέλα</w:t>
      </w:r>
      <w:proofErr w:type="spellEnd"/>
    </w:p>
    <w:p w:rsidR="00504A25" w:rsidRPr="006B3BF3" w:rsidRDefault="00504A25" w:rsidP="0054325A">
      <w:pPr>
        <w:numPr>
          <w:ilvl w:val="0"/>
          <w:numId w:val="8"/>
        </w:numPr>
        <w:ind w:left="709" w:hanging="709"/>
        <w:jc w:val="both"/>
        <w:rPr>
          <w:rFonts w:ascii="Katsoulidis" w:hAnsi="Katsoulidis"/>
        </w:rPr>
      </w:pPr>
      <w:proofErr w:type="spellStart"/>
      <w:r w:rsidRPr="006B3BF3">
        <w:rPr>
          <w:rFonts w:ascii="Katsoulidis" w:hAnsi="Katsoulidis" w:cs="Katsoulidis"/>
        </w:rPr>
        <w:t>Εξελικτικά</w:t>
      </w:r>
      <w:proofErr w:type="spellEnd"/>
      <w:r w:rsidRPr="006B3BF3">
        <w:rPr>
          <w:rFonts w:ascii="Katsoulidis" w:hAnsi="Katsoulidis" w:cs="Katsoulidis"/>
        </w:rPr>
        <w:t xml:space="preserve"> </w:t>
      </w:r>
      <w:proofErr w:type="spellStart"/>
      <w:r w:rsidRPr="006B3BF3">
        <w:rPr>
          <w:rFonts w:ascii="Katsoulidis" w:hAnsi="Katsoulidis" w:cs="Katsoulidis"/>
        </w:rPr>
        <w:t>Μοντέλα</w:t>
      </w:r>
      <w:proofErr w:type="spellEnd"/>
      <w:r w:rsidRPr="006B3BF3">
        <w:rPr>
          <w:rFonts w:ascii="Katsoulidis" w:hAnsi="Katsoulidis" w:cs="Katsoulidis"/>
        </w:rPr>
        <w:t xml:space="preserve"> </w:t>
      </w:r>
    </w:p>
    <w:p w:rsidR="00504A25" w:rsidRPr="006B3BF3" w:rsidRDefault="00504A25" w:rsidP="0054325A">
      <w:pPr>
        <w:numPr>
          <w:ilvl w:val="0"/>
          <w:numId w:val="8"/>
        </w:numPr>
        <w:ind w:left="709" w:hanging="709"/>
        <w:jc w:val="both"/>
        <w:rPr>
          <w:rFonts w:ascii="Katsoulidis" w:hAnsi="Katsoulidis"/>
        </w:rPr>
      </w:pPr>
      <w:proofErr w:type="spellStart"/>
      <w:r w:rsidRPr="006B3BF3">
        <w:rPr>
          <w:rFonts w:ascii="Katsoulidis" w:hAnsi="Katsoulidis" w:cs="Katsoulidis"/>
        </w:rPr>
        <w:t>Αναπτυξιακά</w:t>
      </w:r>
      <w:proofErr w:type="spellEnd"/>
      <w:r w:rsidRPr="006B3BF3">
        <w:rPr>
          <w:rFonts w:ascii="Katsoulidis" w:hAnsi="Katsoulidis" w:cs="Katsoulidis"/>
        </w:rPr>
        <w:t xml:space="preserve"> </w:t>
      </w:r>
      <w:proofErr w:type="spellStart"/>
      <w:r w:rsidRPr="006B3BF3">
        <w:rPr>
          <w:rFonts w:ascii="Katsoulidis" w:hAnsi="Katsoulidis" w:cs="Katsoulidis"/>
        </w:rPr>
        <w:t>Μοντέλα</w:t>
      </w:r>
      <w:proofErr w:type="spellEnd"/>
    </w:p>
    <w:p w:rsidR="00504A25" w:rsidRPr="006B3BF3" w:rsidRDefault="00504A25" w:rsidP="0054325A">
      <w:pPr>
        <w:numPr>
          <w:ilvl w:val="0"/>
          <w:numId w:val="8"/>
        </w:numPr>
        <w:ind w:left="709" w:hanging="709"/>
        <w:jc w:val="both"/>
        <w:rPr>
          <w:rFonts w:ascii="Katsoulidis" w:hAnsi="Katsoulidis"/>
        </w:rPr>
      </w:pPr>
      <w:proofErr w:type="spellStart"/>
      <w:r w:rsidRPr="006B3BF3">
        <w:rPr>
          <w:rFonts w:ascii="Katsoulidis" w:hAnsi="Katsoulidis" w:cs="Katsoulidis"/>
        </w:rPr>
        <w:t>Μοριακά</w:t>
      </w:r>
      <w:proofErr w:type="spellEnd"/>
      <w:r w:rsidRPr="006B3BF3">
        <w:rPr>
          <w:rFonts w:ascii="Katsoulidis" w:hAnsi="Katsoulidis" w:cs="Katsoulidis"/>
        </w:rPr>
        <w:t xml:space="preserve"> </w:t>
      </w:r>
      <w:proofErr w:type="spellStart"/>
      <w:r w:rsidRPr="006B3BF3">
        <w:rPr>
          <w:rFonts w:ascii="Katsoulidis" w:hAnsi="Katsoulidis" w:cs="Katsoulidis"/>
        </w:rPr>
        <w:t>Μοντέλα</w:t>
      </w:r>
      <w:proofErr w:type="spellEnd"/>
    </w:p>
    <w:p w:rsidR="00732A9C" w:rsidRPr="00732A9C" w:rsidRDefault="00504A25" w:rsidP="00732A9C">
      <w:pPr>
        <w:numPr>
          <w:ilvl w:val="0"/>
          <w:numId w:val="8"/>
        </w:numPr>
        <w:ind w:left="709" w:hanging="709"/>
        <w:jc w:val="both"/>
        <w:rPr>
          <w:rFonts w:ascii="Katsoulidis" w:hAnsi="Katsoulidis"/>
        </w:rPr>
      </w:pPr>
      <w:proofErr w:type="spellStart"/>
      <w:r>
        <w:rPr>
          <w:rFonts w:ascii="Katsoulidis" w:hAnsi="Katsoulidis" w:cs="Katsoulidis"/>
        </w:rPr>
        <w:t>Κυτταρικά</w:t>
      </w:r>
      <w:proofErr w:type="spellEnd"/>
      <w:r>
        <w:rPr>
          <w:rFonts w:ascii="Katsoulidis" w:hAnsi="Katsoulidis" w:cs="Katsoulidis"/>
        </w:rPr>
        <w:t xml:space="preserve"> </w:t>
      </w:r>
      <w:proofErr w:type="spellStart"/>
      <w:r>
        <w:rPr>
          <w:rFonts w:ascii="Katsoulidis" w:hAnsi="Katsoulidis" w:cs="Katsoulidis"/>
        </w:rPr>
        <w:t>Αυτ</w:t>
      </w:r>
      <w:r w:rsidR="00732A9C">
        <w:rPr>
          <w:rFonts w:ascii="Katsoulidis" w:hAnsi="Katsoulidis" w:cs="Katsoulidis"/>
          <w:lang w:val="el-GR"/>
        </w:rPr>
        <w:t>όματα</w:t>
      </w:r>
      <w:proofErr w:type="spellEnd"/>
    </w:p>
    <w:p w:rsidR="00732A9C" w:rsidRPr="006B3BF3" w:rsidRDefault="00732A9C" w:rsidP="00732A9C">
      <w:pPr>
        <w:numPr>
          <w:ilvl w:val="0"/>
          <w:numId w:val="8"/>
        </w:numPr>
        <w:ind w:left="709" w:hanging="709"/>
        <w:jc w:val="both"/>
        <w:rPr>
          <w:rFonts w:ascii="Katsoulidis" w:hAnsi="Katsoulidis"/>
        </w:rPr>
      </w:pPr>
      <w:proofErr w:type="spellStart"/>
      <w:r w:rsidRPr="006B3BF3">
        <w:rPr>
          <w:rFonts w:ascii="Katsoulidis" w:hAnsi="Katsoulidis" w:cs="Katsoulidis"/>
        </w:rPr>
        <w:t>Δυναμικά</w:t>
      </w:r>
      <w:proofErr w:type="spellEnd"/>
      <w:r w:rsidRPr="006B3BF3">
        <w:rPr>
          <w:rFonts w:ascii="Katsoulidis" w:hAnsi="Katsoulidis" w:cs="Katsoulidis"/>
        </w:rPr>
        <w:t xml:space="preserve"> </w:t>
      </w:r>
      <w:proofErr w:type="spellStart"/>
      <w:r w:rsidRPr="006B3BF3">
        <w:rPr>
          <w:rFonts w:ascii="Katsoulidis" w:hAnsi="Katsoulidis" w:cs="Katsoulidis"/>
        </w:rPr>
        <w:t>Συστήματα</w:t>
      </w:r>
      <w:proofErr w:type="spellEnd"/>
    </w:p>
    <w:p w:rsidR="00504A25" w:rsidRDefault="00504A25" w:rsidP="00D36355">
      <w:pPr>
        <w:pStyle w:val="2"/>
        <w:numPr>
          <w:ilvl w:val="0"/>
          <w:numId w:val="0"/>
        </w:numPr>
        <w:spacing w:line="360" w:lineRule="auto"/>
        <w:ind w:left="576" w:hanging="576"/>
        <w:rPr>
          <w:rFonts w:ascii="Katsoulidis" w:hAnsi="Katsoulidis" w:cs="Katsoulidis"/>
          <w:iCs/>
          <w:sz w:val="28"/>
          <w:szCs w:val="28"/>
          <w:u w:val="single"/>
        </w:rPr>
      </w:pPr>
    </w:p>
    <w:p w:rsidR="00504A25" w:rsidRDefault="00504A25" w:rsidP="00D36355">
      <w:pPr>
        <w:pStyle w:val="2"/>
        <w:numPr>
          <w:ilvl w:val="0"/>
          <w:numId w:val="0"/>
        </w:numPr>
        <w:spacing w:line="360" w:lineRule="auto"/>
        <w:ind w:left="576" w:hanging="576"/>
        <w:rPr>
          <w:rFonts w:ascii="Katsoulidis" w:hAnsi="Katsoulidis" w:cs="Katsoulidis"/>
          <w:iCs/>
          <w:sz w:val="28"/>
          <w:szCs w:val="28"/>
          <w:u w:val="single"/>
        </w:rPr>
      </w:pPr>
    </w:p>
    <w:p w:rsidR="00504A25" w:rsidRDefault="00504A25" w:rsidP="00D36355">
      <w:pPr>
        <w:pStyle w:val="2"/>
        <w:numPr>
          <w:ilvl w:val="0"/>
          <w:numId w:val="0"/>
        </w:numPr>
        <w:spacing w:line="360" w:lineRule="auto"/>
        <w:ind w:left="576" w:hanging="576"/>
        <w:rPr>
          <w:rFonts w:ascii="Katsoulidis" w:hAnsi="Katsoulidis" w:cs="Katsoulidis"/>
          <w:iCs/>
          <w:sz w:val="28"/>
          <w:szCs w:val="28"/>
          <w:u w:val="single"/>
        </w:rPr>
      </w:pPr>
    </w:p>
    <w:p w:rsidR="00504A25" w:rsidRDefault="00504A25" w:rsidP="00D36355">
      <w:pPr>
        <w:pStyle w:val="2"/>
        <w:numPr>
          <w:ilvl w:val="0"/>
          <w:numId w:val="0"/>
        </w:numPr>
        <w:spacing w:line="360" w:lineRule="auto"/>
        <w:ind w:left="576" w:hanging="576"/>
        <w:rPr>
          <w:rFonts w:ascii="Katsoulidis" w:hAnsi="Katsoulidis" w:cs="Katsoulidis"/>
          <w:iCs/>
          <w:sz w:val="28"/>
          <w:szCs w:val="28"/>
          <w:u w:val="single"/>
        </w:rPr>
      </w:pPr>
    </w:p>
    <w:p w:rsidR="00504A25" w:rsidRDefault="00504A25" w:rsidP="00D36355">
      <w:pPr>
        <w:pStyle w:val="2"/>
        <w:numPr>
          <w:ilvl w:val="0"/>
          <w:numId w:val="0"/>
        </w:numPr>
        <w:spacing w:line="360" w:lineRule="auto"/>
        <w:ind w:left="576" w:hanging="576"/>
        <w:rPr>
          <w:rFonts w:ascii="Katsoulidis" w:hAnsi="Katsoulidis" w:cs="Katsoulidis"/>
          <w:iCs/>
          <w:sz w:val="28"/>
          <w:szCs w:val="28"/>
          <w:u w:val="single"/>
        </w:rPr>
      </w:pPr>
    </w:p>
    <w:p w:rsidR="00504A25" w:rsidRDefault="00504A25" w:rsidP="00D36355">
      <w:pPr>
        <w:pStyle w:val="2"/>
        <w:numPr>
          <w:ilvl w:val="0"/>
          <w:numId w:val="0"/>
        </w:numPr>
        <w:spacing w:line="360" w:lineRule="auto"/>
        <w:ind w:left="576" w:hanging="576"/>
        <w:rPr>
          <w:rFonts w:ascii="Katsoulidis" w:hAnsi="Katsoulidis" w:cs="Katsoulidis"/>
          <w:iCs/>
          <w:sz w:val="28"/>
          <w:szCs w:val="28"/>
          <w:u w:val="single"/>
        </w:rPr>
      </w:pPr>
    </w:p>
    <w:p w:rsidR="00504A25" w:rsidRDefault="00504A25" w:rsidP="00D36355">
      <w:pPr>
        <w:pStyle w:val="2"/>
        <w:numPr>
          <w:ilvl w:val="0"/>
          <w:numId w:val="0"/>
        </w:numPr>
        <w:spacing w:line="360" w:lineRule="auto"/>
        <w:ind w:left="576" w:hanging="576"/>
        <w:rPr>
          <w:rFonts w:ascii="Katsoulidis" w:hAnsi="Katsoulidis" w:cs="Katsoulidis"/>
          <w:iCs/>
          <w:sz w:val="28"/>
          <w:szCs w:val="28"/>
          <w:u w:val="single"/>
        </w:rPr>
      </w:pPr>
    </w:p>
    <w:p w:rsidR="00504A25" w:rsidRDefault="00504A25" w:rsidP="00D36355">
      <w:pPr>
        <w:pStyle w:val="2"/>
        <w:numPr>
          <w:ilvl w:val="0"/>
          <w:numId w:val="0"/>
        </w:numPr>
        <w:spacing w:line="360" w:lineRule="auto"/>
        <w:ind w:left="576" w:hanging="576"/>
        <w:rPr>
          <w:rFonts w:ascii="Katsoulidis" w:hAnsi="Katsoulidis" w:cs="Katsoulidis"/>
          <w:iCs/>
          <w:sz w:val="28"/>
          <w:szCs w:val="28"/>
          <w:u w:val="single"/>
        </w:rPr>
      </w:pPr>
    </w:p>
    <w:p w:rsidR="00504A25" w:rsidRDefault="00504A25" w:rsidP="00D36355">
      <w:pPr>
        <w:pStyle w:val="2"/>
        <w:numPr>
          <w:ilvl w:val="0"/>
          <w:numId w:val="0"/>
        </w:numPr>
        <w:spacing w:line="360" w:lineRule="auto"/>
        <w:ind w:left="576" w:hanging="576"/>
        <w:rPr>
          <w:rFonts w:ascii="Katsoulidis" w:hAnsi="Katsoulidis" w:cs="Katsoulidis"/>
          <w:iCs/>
          <w:sz w:val="28"/>
          <w:szCs w:val="28"/>
          <w:u w:val="single"/>
        </w:rPr>
      </w:pPr>
    </w:p>
    <w:p w:rsidR="00504A25" w:rsidRPr="00273EA6" w:rsidRDefault="00504A25" w:rsidP="00D36355">
      <w:pPr>
        <w:pStyle w:val="2"/>
        <w:numPr>
          <w:ilvl w:val="0"/>
          <w:numId w:val="0"/>
        </w:numPr>
        <w:spacing w:line="360" w:lineRule="auto"/>
        <w:ind w:left="576" w:hanging="576"/>
        <w:rPr>
          <w:rFonts w:ascii="Katsoulidis" w:hAnsi="Katsoulidis" w:cs="Katsoulidis"/>
          <w:iCs/>
          <w:sz w:val="28"/>
          <w:szCs w:val="28"/>
          <w:u w:val="single"/>
        </w:rPr>
      </w:pPr>
    </w:p>
    <w:p w:rsidR="00504A25" w:rsidRDefault="00504A25" w:rsidP="00D36355">
      <w:pPr>
        <w:pStyle w:val="2"/>
        <w:numPr>
          <w:ilvl w:val="0"/>
          <w:numId w:val="0"/>
        </w:numPr>
        <w:spacing w:line="360" w:lineRule="auto"/>
        <w:ind w:left="576" w:hanging="576"/>
        <w:rPr>
          <w:rFonts w:ascii="Katsoulidis" w:hAnsi="Katsoulidis" w:cs="Katsoulidis"/>
          <w:iCs/>
          <w:sz w:val="28"/>
          <w:szCs w:val="28"/>
          <w:u w:val="single"/>
        </w:rPr>
      </w:pPr>
    </w:p>
    <w:p w:rsidR="00504A25" w:rsidRDefault="00504A25" w:rsidP="00D36355">
      <w:pPr>
        <w:pStyle w:val="2"/>
        <w:numPr>
          <w:ilvl w:val="0"/>
          <w:numId w:val="0"/>
        </w:numPr>
        <w:spacing w:line="360" w:lineRule="auto"/>
        <w:ind w:left="576" w:hanging="576"/>
        <w:rPr>
          <w:rFonts w:ascii="Katsoulidis" w:hAnsi="Katsoulidis" w:cs="Katsoulidis"/>
          <w:iCs/>
          <w:sz w:val="28"/>
          <w:szCs w:val="28"/>
          <w:u w:val="single"/>
        </w:rPr>
      </w:pPr>
    </w:p>
    <w:p w:rsidR="00504A25" w:rsidRDefault="00504A25" w:rsidP="00273EA6">
      <w:pPr>
        <w:pStyle w:val="Default"/>
      </w:pPr>
    </w:p>
    <w:p w:rsidR="00504A25" w:rsidRDefault="00504A25" w:rsidP="00273EA6">
      <w:pPr>
        <w:pStyle w:val="Default"/>
      </w:pPr>
    </w:p>
    <w:p w:rsidR="00504A25" w:rsidRDefault="00504A25" w:rsidP="00273EA6">
      <w:pPr>
        <w:pStyle w:val="Default"/>
      </w:pPr>
    </w:p>
    <w:p w:rsidR="00504A25" w:rsidRDefault="00504A25" w:rsidP="00273EA6">
      <w:pPr>
        <w:pStyle w:val="Default"/>
      </w:pPr>
    </w:p>
    <w:p w:rsidR="00504A25" w:rsidRPr="00F1284A" w:rsidRDefault="00504A25" w:rsidP="0054325A">
      <w:pPr>
        <w:pStyle w:val="Default"/>
        <w:numPr>
          <w:ilvl w:val="0"/>
          <w:numId w:val="6"/>
        </w:numPr>
        <w:rPr>
          <w:rFonts w:ascii="Katsoulidis" w:hAnsi="Katsoulidis"/>
          <w:b/>
          <w:bCs/>
          <w:sz w:val="28"/>
          <w:szCs w:val="28"/>
          <w:u w:val="single"/>
        </w:rPr>
      </w:pPr>
      <w:r w:rsidRPr="00F1284A">
        <w:rPr>
          <w:rFonts w:ascii="Katsoulidis" w:hAnsi="Katsoulidis"/>
          <w:b/>
          <w:bCs/>
          <w:sz w:val="28"/>
          <w:szCs w:val="28"/>
          <w:u w:val="single"/>
        </w:rPr>
        <w:t xml:space="preserve">Ειδικά Θέματα Βιοπληροφορικής </w:t>
      </w:r>
      <w:r w:rsidRPr="00F1284A">
        <w:rPr>
          <w:rFonts w:ascii="Katsoulidis" w:hAnsi="Katsoulidis"/>
          <w:b/>
          <w:bCs/>
          <w:sz w:val="28"/>
          <w:szCs w:val="28"/>
          <w:u w:val="single"/>
          <w:lang w:val="en-US"/>
        </w:rPr>
        <w:t>IV</w:t>
      </w:r>
    </w:p>
    <w:p w:rsidR="00504A25" w:rsidRPr="00273EA6" w:rsidRDefault="00504A25" w:rsidP="00273EA6">
      <w:pPr>
        <w:pStyle w:val="Default"/>
        <w:ind w:left="795"/>
        <w:rPr>
          <w:rFonts w:ascii="Katsoulidis" w:hAnsi="Katsoulidis"/>
          <w:sz w:val="28"/>
          <w:szCs w:val="28"/>
          <w:u w:val="single"/>
        </w:rPr>
      </w:pPr>
    </w:p>
    <w:p w:rsidR="00504A25" w:rsidRPr="00273EA6" w:rsidRDefault="00504A25" w:rsidP="00273EA6">
      <w:pPr>
        <w:pStyle w:val="Default"/>
        <w:rPr>
          <w:rFonts w:ascii="Katsoulidis" w:hAnsi="Katsoulidis"/>
          <w:sz w:val="28"/>
          <w:szCs w:val="28"/>
          <w:u w:val="single"/>
        </w:rPr>
      </w:pPr>
      <w:r w:rsidRPr="00273EA6">
        <w:rPr>
          <w:rFonts w:ascii="Katsoulidis" w:hAnsi="Katsoulidis"/>
          <w:b/>
          <w:sz w:val="28"/>
          <w:szCs w:val="28"/>
          <w:u w:val="single"/>
        </w:rPr>
        <w:t>Τεχνολογίες Μικροσυστοιχιών και Εφαρμογές</w:t>
      </w:r>
    </w:p>
    <w:p w:rsidR="00504A25" w:rsidRPr="00273EA6" w:rsidRDefault="00504A25" w:rsidP="00273EA6">
      <w:pPr>
        <w:pStyle w:val="Default"/>
        <w:rPr>
          <w:rFonts w:ascii="Katsoulidis" w:hAnsi="Katsoulidis"/>
          <w:b/>
          <w:bCs/>
          <w:sz w:val="28"/>
          <w:szCs w:val="28"/>
          <w:u w:val="single"/>
        </w:rPr>
      </w:pPr>
    </w:p>
    <w:p w:rsidR="00504A25" w:rsidRPr="00273EA6" w:rsidRDefault="00504A25" w:rsidP="00273EA6">
      <w:pPr>
        <w:pStyle w:val="Default"/>
        <w:rPr>
          <w:rFonts w:ascii="Katsoulidis" w:hAnsi="Katsoulidis"/>
        </w:rPr>
      </w:pPr>
      <w:r w:rsidRPr="00273EA6">
        <w:rPr>
          <w:rFonts w:ascii="Katsoulidis" w:hAnsi="Katsoulidis"/>
          <w:b/>
        </w:rPr>
        <w:t>Συντονιστής:</w:t>
      </w:r>
      <w:r w:rsidRPr="00273EA6">
        <w:rPr>
          <w:rFonts w:ascii="Katsoulidis" w:hAnsi="Katsoulidis"/>
        </w:rPr>
        <w:t xml:space="preserve"> </w:t>
      </w:r>
      <w:r>
        <w:rPr>
          <w:rFonts w:ascii="Katsoulidis" w:hAnsi="Katsoulidis"/>
        </w:rPr>
        <w:t>Ιωάννης Τρουγκάκος,</w:t>
      </w:r>
      <w:r w:rsidRPr="00273EA6">
        <w:rPr>
          <w:rFonts w:ascii="Katsoulidis" w:hAnsi="Katsoulidis"/>
        </w:rPr>
        <w:t xml:space="preserve"> Αναπληρωτής Καθηγητής</w:t>
      </w:r>
      <w:r w:rsidR="00AB464D">
        <w:rPr>
          <w:rFonts w:ascii="Katsoulidis" w:hAnsi="Katsoulidis"/>
        </w:rPr>
        <w:t xml:space="preserve"> </w:t>
      </w:r>
    </w:p>
    <w:p w:rsidR="00504A25" w:rsidRDefault="00504A25" w:rsidP="00273EA6">
      <w:pPr>
        <w:pStyle w:val="Default"/>
        <w:rPr>
          <w:rFonts w:ascii="Katsoulidis" w:hAnsi="Katsoulidis"/>
        </w:rPr>
      </w:pPr>
      <w:r w:rsidRPr="00273EA6">
        <w:rPr>
          <w:rFonts w:ascii="Katsoulidis" w:hAnsi="Katsoulidis"/>
          <w:b/>
        </w:rPr>
        <w:t>Διδάσκοντες:</w:t>
      </w:r>
      <w:r w:rsidRPr="00273EA6">
        <w:rPr>
          <w:rFonts w:ascii="Katsoulidis" w:hAnsi="Katsoulidis"/>
        </w:rPr>
        <w:t xml:space="preserve"> </w:t>
      </w:r>
    </w:p>
    <w:p w:rsidR="00504A25" w:rsidRPr="00273EA6" w:rsidRDefault="00504A25" w:rsidP="00273EA6">
      <w:pPr>
        <w:pStyle w:val="Default"/>
        <w:rPr>
          <w:rFonts w:ascii="Katsoulidis" w:hAnsi="Katsoulidis"/>
        </w:rPr>
      </w:pPr>
      <w:r w:rsidRPr="00273EA6">
        <w:rPr>
          <w:rFonts w:ascii="Katsoulidis" w:hAnsi="Katsoulidis"/>
        </w:rPr>
        <w:t>Ι</w:t>
      </w:r>
      <w:r>
        <w:rPr>
          <w:rFonts w:ascii="Katsoulidis" w:hAnsi="Katsoulidis"/>
        </w:rPr>
        <w:t xml:space="preserve">ωάννης </w:t>
      </w:r>
      <w:r w:rsidRPr="00273EA6">
        <w:rPr>
          <w:rFonts w:ascii="Katsoulidis" w:hAnsi="Katsoulidis"/>
        </w:rPr>
        <w:t>Τρουγκάκος (Αναπληρωτής Καθηγητής, Παν/</w:t>
      </w:r>
      <w:proofErr w:type="spellStart"/>
      <w:r w:rsidRPr="00273EA6">
        <w:rPr>
          <w:rFonts w:ascii="Katsoulidis" w:hAnsi="Katsoulidis"/>
        </w:rPr>
        <w:t>μιο</w:t>
      </w:r>
      <w:proofErr w:type="spellEnd"/>
      <w:r w:rsidRPr="00273EA6">
        <w:rPr>
          <w:rFonts w:ascii="Katsoulidis" w:hAnsi="Katsoulidis"/>
        </w:rPr>
        <w:t xml:space="preserve"> Αθηνών)</w:t>
      </w:r>
    </w:p>
    <w:p w:rsidR="00504A25" w:rsidRPr="00273EA6" w:rsidRDefault="00504A25" w:rsidP="00273EA6">
      <w:pPr>
        <w:pStyle w:val="Default"/>
        <w:rPr>
          <w:rFonts w:ascii="Katsoulidis" w:hAnsi="Katsoulidis"/>
        </w:rPr>
      </w:pPr>
      <w:r>
        <w:rPr>
          <w:rFonts w:ascii="Katsoulidis" w:hAnsi="Katsoulidis"/>
        </w:rPr>
        <w:t xml:space="preserve">Ιωάννης </w:t>
      </w:r>
      <w:r w:rsidRPr="00273EA6">
        <w:rPr>
          <w:rFonts w:ascii="Katsoulidis" w:hAnsi="Katsoulidis"/>
        </w:rPr>
        <w:t>Μιχαλόπουλος (Δρ., Ερευνητής, ΙΙΒΕΑΑ)</w:t>
      </w:r>
    </w:p>
    <w:p w:rsidR="00504A25" w:rsidRPr="00273EA6" w:rsidRDefault="00504A25" w:rsidP="00273EA6">
      <w:pPr>
        <w:pStyle w:val="Default"/>
        <w:rPr>
          <w:rFonts w:ascii="Katsoulidis" w:hAnsi="Katsoulidis"/>
        </w:rPr>
      </w:pPr>
      <w:bookmarkStart w:id="0" w:name="_GoBack"/>
      <w:bookmarkEnd w:id="0"/>
      <w:r>
        <w:rPr>
          <w:rFonts w:ascii="Katsoulidis" w:hAnsi="Katsoulidis"/>
        </w:rPr>
        <w:t xml:space="preserve">Χρήστος </w:t>
      </w:r>
      <w:r w:rsidRPr="00273EA6">
        <w:rPr>
          <w:rFonts w:ascii="Katsoulidis" w:hAnsi="Katsoulidis"/>
        </w:rPr>
        <w:t>Κοντός (Επίκουρος Καθηγητής Τμήμα Βιολογίας, ΕΚΠΑ)</w:t>
      </w:r>
      <w:r w:rsidR="00AB464D">
        <w:rPr>
          <w:rFonts w:ascii="Katsoulidis" w:hAnsi="Katsoulidis"/>
        </w:rPr>
        <w:t xml:space="preserve"> </w:t>
      </w:r>
    </w:p>
    <w:p w:rsidR="00504A25" w:rsidRPr="00273EA6" w:rsidRDefault="00504A25" w:rsidP="00273EA6">
      <w:pPr>
        <w:pStyle w:val="Default"/>
        <w:rPr>
          <w:rFonts w:ascii="Katsoulidis" w:hAnsi="Katsoulidis"/>
        </w:rPr>
      </w:pPr>
      <w:r>
        <w:rPr>
          <w:rFonts w:ascii="Katsoulidis" w:hAnsi="Katsoulidis"/>
        </w:rPr>
        <w:t>Ανδρέας</w:t>
      </w:r>
      <w:r w:rsidRPr="00273EA6">
        <w:rPr>
          <w:rFonts w:ascii="Katsoulidis" w:hAnsi="Katsoulidis"/>
        </w:rPr>
        <w:t xml:space="preserve"> Σκορίλας (Καθηγητής Τμήμα Βιολογίας, ΕΚΠΑ)</w:t>
      </w:r>
      <w:r w:rsidR="00AB464D">
        <w:rPr>
          <w:rFonts w:ascii="Katsoulidis" w:hAnsi="Katsoulidis"/>
        </w:rPr>
        <w:t xml:space="preserve"> </w:t>
      </w:r>
    </w:p>
    <w:p w:rsidR="00504A25" w:rsidRPr="00273EA6" w:rsidRDefault="00504A25" w:rsidP="00273EA6">
      <w:pPr>
        <w:pStyle w:val="Default"/>
        <w:rPr>
          <w:rFonts w:ascii="Katsoulidis" w:hAnsi="Katsoulidis"/>
        </w:rPr>
      </w:pPr>
      <w:r>
        <w:rPr>
          <w:rFonts w:ascii="Katsoulidis" w:hAnsi="Katsoulidis"/>
        </w:rPr>
        <w:t xml:space="preserve">Δημήτριος </w:t>
      </w:r>
      <w:r w:rsidRPr="00273EA6">
        <w:rPr>
          <w:rFonts w:ascii="Katsoulidis" w:hAnsi="Katsoulidis"/>
        </w:rPr>
        <w:t>Στραβοπόδης (Επίκουρος Καθηγητής Τμήμα Βιολογίας,</w:t>
      </w:r>
      <w:r w:rsidR="00F1284A">
        <w:rPr>
          <w:rFonts w:ascii="Katsoulidis" w:hAnsi="Katsoulidis"/>
        </w:rPr>
        <w:t xml:space="preserve"> </w:t>
      </w:r>
      <w:r w:rsidRPr="00273EA6">
        <w:rPr>
          <w:rFonts w:ascii="Katsoulidis" w:hAnsi="Katsoulidis"/>
        </w:rPr>
        <w:t>ΕΚΠΑ)</w:t>
      </w:r>
      <w:r w:rsidR="00AB464D">
        <w:rPr>
          <w:rFonts w:ascii="Katsoulidis" w:hAnsi="Katsoulidis"/>
        </w:rPr>
        <w:t xml:space="preserve"> </w:t>
      </w:r>
    </w:p>
    <w:p w:rsidR="00504A25" w:rsidRPr="00273EA6" w:rsidRDefault="00504A25" w:rsidP="00273EA6">
      <w:pPr>
        <w:pStyle w:val="Default"/>
        <w:rPr>
          <w:rFonts w:ascii="Katsoulidis" w:hAnsi="Katsoulidis"/>
        </w:rPr>
      </w:pPr>
      <w:r>
        <w:rPr>
          <w:rFonts w:ascii="Katsoulidis" w:hAnsi="Katsoulidis"/>
        </w:rPr>
        <w:t xml:space="preserve">Αριστοτέλης </w:t>
      </w:r>
      <w:proofErr w:type="spellStart"/>
      <w:r w:rsidRPr="00273EA6">
        <w:rPr>
          <w:rFonts w:ascii="Katsoulidis" w:hAnsi="Katsoulidis"/>
        </w:rPr>
        <w:t>Χατζηϊώαννου</w:t>
      </w:r>
      <w:proofErr w:type="spellEnd"/>
      <w:r w:rsidRPr="00273EA6">
        <w:rPr>
          <w:rFonts w:ascii="Katsoulidis" w:hAnsi="Katsoulidis"/>
        </w:rPr>
        <w:t xml:space="preserve"> (Δρ. Ερευνητής Β΄, ΙΒΦΧΒ/Εθνικό Ίδρυμα Ερευνών</w:t>
      </w:r>
    </w:p>
    <w:p w:rsidR="00504A25" w:rsidRPr="00273EA6" w:rsidRDefault="00504A25" w:rsidP="00273EA6">
      <w:pPr>
        <w:pStyle w:val="Default"/>
        <w:rPr>
          <w:rFonts w:ascii="Katsoulidis" w:hAnsi="Katsoulidis"/>
        </w:rPr>
      </w:pPr>
    </w:p>
    <w:p w:rsidR="00504A25" w:rsidRPr="00273EA6" w:rsidRDefault="00504A25" w:rsidP="00273EA6">
      <w:pPr>
        <w:pStyle w:val="Default"/>
        <w:rPr>
          <w:rFonts w:ascii="Katsoulidis" w:hAnsi="Katsoulidis"/>
        </w:rPr>
      </w:pPr>
    </w:p>
    <w:p w:rsidR="00504A25" w:rsidRPr="00273EA6" w:rsidRDefault="00504A25" w:rsidP="00273EA6">
      <w:pPr>
        <w:pStyle w:val="Default"/>
        <w:rPr>
          <w:rFonts w:ascii="Katsoulidis" w:hAnsi="Katsoulidis"/>
        </w:rPr>
      </w:pPr>
    </w:p>
    <w:p w:rsidR="00504A25" w:rsidRPr="00273EA6" w:rsidRDefault="00504A25" w:rsidP="00273EA6">
      <w:pPr>
        <w:pStyle w:val="Default"/>
        <w:rPr>
          <w:rFonts w:ascii="Katsoulidis" w:hAnsi="Katsoulidis"/>
        </w:rPr>
      </w:pPr>
    </w:p>
    <w:p w:rsidR="00504A25" w:rsidRPr="00273EA6" w:rsidRDefault="00F1284A" w:rsidP="00273EA6">
      <w:pPr>
        <w:pStyle w:val="Default"/>
        <w:jc w:val="center"/>
        <w:rPr>
          <w:rFonts w:ascii="Katsoulidis" w:hAnsi="Katsoulidis"/>
          <w:b/>
          <w:sz w:val="28"/>
          <w:szCs w:val="28"/>
        </w:rPr>
      </w:pPr>
      <w:r w:rsidRPr="00273EA6">
        <w:rPr>
          <w:rFonts w:ascii="Katsoulidis" w:hAnsi="Katsoulidis"/>
          <w:b/>
          <w:sz w:val="28"/>
          <w:szCs w:val="28"/>
        </w:rPr>
        <w:t>Περιεχόμενο</w:t>
      </w:r>
      <w:r w:rsidR="00504A25" w:rsidRPr="00273EA6">
        <w:rPr>
          <w:rFonts w:ascii="Katsoulidis" w:hAnsi="Katsoulidis"/>
          <w:b/>
          <w:sz w:val="28"/>
          <w:szCs w:val="28"/>
        </w:rPr>
        <w:t xml:space="preserve"> Μαθήματος:</w:t>
      </w:r>
    </w:p>
    <w:p w:rsidR="00504A25" w:rsidRPr="00273EA6" w:rsidRDefault="00504A25" w:rsidP="0054325A">
      <w:pPr>
        <w:pStyle w:val="Default"/>
        <w:numPr>
          <w:ilvl w:val="0"/>
          <w:numId w:val="17"/>
        </w:numPr>
        <w:rPr>
          <w:rFonts w:ascii="Katsoulidis" w:hAnsi="Katsoulidis"/>
        </w:rPr>
      </w:pPr>
      <w:r w:rsidRPr="00273EA6">
        <w:rPr>
          <w:rFonts w:ascii="Katsoulidis" w:hAnsi="Katsoulidis"/>
        </w:rPr>
        <w:t xml:space="preserve">Εισαγωγή στην τεχνολογία των </w:t>
      </w:r>
      <w:proofErr w:type="spellStart"/>
      <w:r w:rsidRPr="00273EA6">
        <w:rPr>
          <w:rFonts w:ascii="Katsoulidis" w:hAnsi="Katsoulidis"/>
        </w:rPr>
        <w:t>μικρο</w:t>
      </w:r>
      <w:proofErr w:type="spellEnd"/>
      <w:r w:rsidRPr="00273EA6">
        <w:rPr>
          <w:rFonts w:ascii="Katsoulidis" w:hAnsi="Katsoulidis"/>
        </w:rPr>
        <w:t>-συστοιχιών DNA</w:t>
      </w:r>
    </w:p>
    <w:p w:rsidR="00504A25" w:rsidRPr="00273EA6" w:rsidRDefault="00504A25" w:rsidP="0054325A">
      <w:pPr>
        <w:pStyle w:val="Default"/>
        <w:numPr>
          <w:ilvl w:val="0"/>
          <w:numId w:val="17"/>
        </w:numPr>
        <w:rPr>
          <w:rFonts w:ascii="Katsoulidis" w:hAnsi="Katsoulidis"/>
        </w:rPr>
      </w:pPr>
      <w:r w:rsidRPr="00273EA6">
        <w:rPr>
          <w:rFonts w:ascii="Katsoulidis" w:hAnsi="Katsoulidis"/>
        </w:rPr>
        <w:t>Εκτέλεση πειραμάτων I</w:t>
      </w:r>
    </w:p>
    <w:p w:rsidR="00504A25" w:rsidRPr="00273EA6" w:rsidRDefault="00504A25" w:rsidP="0054325A">
      <w:pPr>
        <w:pStyle w:val="Default"/>
        <w:numPr>
          <w:ilvl w:val="0"/>
          <w:numId w:val="17"/>
        </w:numPr>
        <w:rPr>
          <w:rFonts w:ascii="Katsoulidis" w:hAnsi="Katsoulidis"/>
        </w:rPr>
      </w:pPr>
      <w:r w:rsidRPr="00273EA6">
        <w:rPr>
          <w:rFonts w:ascii="Katsoulidis" w:hAnsi="Katsoulidis"/>
        </w:rPr>
        <w:t xml:space="preserve">Από τις μετρήσεις γονιδιακής έκφρασης μέσω </w:t>
      </w:r>
      <w:proofErr w:type="spellStart"/>
      <w:r w:rsidRPr="00273EA6">
        <w:rPr>
          <w:rFonts w:ascii="Katsoulidis" w:hAnsi="Katsoulidis"/>
        </w:rPr>
        <w:t>μικρο</w:t>
      </w:r>
      <w:proofErr w:type="spellEnd"/>
      <w:r w:rsidRPr="00273EA6">
        <w:rPr>
          <w:rFonts w:ascii="Katsoulidis" w:hAnsi="Katsoulidis"/>
        </w:rPr>
        <w:t>-συστοιχιών DNA, στην ανάλυση δεδομένων</w:t>
      </w:r>
    </w:p>
    <w:p w:rsidR="00504A25" w:rsidRPr="00273EA6" w:rsidRDefault="00504A25" w:rsidP="0054325A">
      <w:pPr>
        <w:pStyle w:val="Default"/>
        <w:numPr>
          <w:ilvl w:val="0"/>
          <w:numId w:val="17"/>
        </w:numPr>
        <w:rPr>
          <w:rFonts w:ascii="Katsoulidis" w:hAnsi="Katsoulidis"/>
        </w:rPr>
      </w:pPr>
      <w:r w:rsidRPr="00273EA6">
        <w:rPr>
          <w:rFonts w:ascii="Katsoulidis" w:hAnsi="Katsoulidis"/>
        </w:rPr>
        <w:t xml:space="preserve">Διαφορές και ομοιότητες γονιδιακής έκφρασης </w:t>
      </w:r>
    </w:p>
    <w:p w:rsidR="00504A25" w:rsidRPr="00273EA6" w:rsidRDefault="00504A25" w:rsidP="0054325A">
      <w:pPr>
        <w:pStyle w:val="Default"/>
        <w:numPr>
          <w:ilvl w:val="0"/>
          <w:numId w:val="17"/>
        </w:numPr>
        <w:rPr>
          <w:rFonts w:ascii="Katsoulidis" w:hAnsi="Katsoulidis"/>
        </w:rPr>
      </w:pPr>
      <w:r w:rsidRPr="00273EA6">
        <w:rPr>
          <w:rFonts w:ascii="Katsoulidis" w:hAnsi="Katsoulidis"/>
        </w:rPr>
        <w:t xml:space="preserve">Τεχνικές εξόρυξης δεδομένων στη </w:t>
      </w:r>
      <w:proofErr w:type="spellStart"/>
      <w:r w:rsidRPr="00273EA6">
        <w:rPr>
          <w:rFonts w:ascii="Katsoulidis" w:hAnsi="Katsoulidis"/>
        </w:rPr>
        <w:t>γονιδιωματική</w:t>
      </w:r>
      <w:proofErr w:type="spellEnd"/>
      <w:r w:rsidRPr="00273EA6">
        <w:rPr>
          <w:rFonts w:ascii="Katsoulidis" w:hAnsi="Katsoulidis"/>
        </w:rPr>
        <w:t xml:space="preserve"> </w:t>
      </w:r>
    </w:p>
    <w:p w:rsidR="00504A25" w:rsidRPr="00273EA6" w:rsidRDefault="00504A25" w:rsidP="0054325A">
      <w:pPr>
        <w:pStyle w:val="Default"/>
        <w:numPr>
          <w:ilvl w:val="0"/>
          <w:numId w:val="17"/>
        </w:numPr>
        <w:rPr>
          <w:rFonts w:ascii="Katsoulidis" w:hAnsi="Katsoulidis"/>
        </w:rPr>
      </w:pPr>
      <w:r w:rsidRPr="00273EA6">
        <w:rPr>
          <w:rFonts w:ascii="Katsoulidis" w:hAnsi="Katsoulidis"/>
        </w:rPr>
        <w:t xml:space="preserve">Ολοκλήρωση δεδομένων από </w:t>
      </w:r>
      <w:proofErr w:type="spellStart"/>
      <w:r w:rsidRPr="00273EA6">
        <w:rPr>
          <w:rFonts w:ascii="Katsoulidis" w:hAnsi="Katsoulidis"/>
        </w:rPr>
        <w:t>μικρο</w:t>
      </w:r>
      <w:proofErr w:type="spellEnd"/>
      <w:r w:rsidRPr="00273EA6">
        <w:rPr>
          <w:rFonts w:ascii="Katsoulidis" w:hAnsi="Katsoulidis"/>
        </w:rPr>
        <w:t>-συστοιχίες DNA με άλλες πηγές πληροφορίας</w:t>
      </w:r>
    </w:p>
    <w:p w:rsidR="00504A25" w:rsidRPr="00273EA6" w:rsidRDefault="00504A25" w:rsidP="0054325A">
      <w:pPr>
        <w:pStyle w:val="Default"/>
        <w:numPr>
          <w:ilvl w:val="0"/>
          <w:numId w:val="17"/>
        </w:numPr>
        <w:rPr>
          <w:rFonts w:ascii="Katsoulidis" w:hAnsi="Katsoulidis"/>
        </w:rPr>
      </w:pPr>
      <w:r w:rsidRPr="00273EA6">
        <w:rPr>
          <w:rFonts w:ascii="Katsoulidis" w:hAnsi="Katsoulidis"/>
        </w:rPr>
        <w:t xml:space="preserve">Πρότυπα </w:t>
      </w:r>
      <w:proofErr w:type="spellStart"/>
      <w:r w:rsidRPr="00273EA6">
        <w:rPr>
          <w:rFonts w:ascii="Katsoulidis" w:hAnsi="Katsoulidis"/>
        </w:rPr>
        <w:t>μικρο</w:t>
      </w:r>
      <w:proofErr w:type="spellEnd"/>
      <w:r w:rsidRPr="00273EA6">
        <w:rPr>
          <w:rFonts w:ascii="Katsoulidis" w:hAnsi="Katsoulidis"/>
        </w:rPr>
        <w:t>-συστοιχιών DNA, βάσεις δεδομένων (MIAME-MGED) και σχετιζόμενες πηγές πληροφοριών</w:t>
      </w:r>
    </w:p>
    <w:p w:rsidR="00504A25" w:rsidRPr="00273EA6" w:rsidRDefault="00504A25" w:rsidP="00273EA6">
      <w:pPr>
        <w:pStyle w:val="Default"/>
      </w:pPr>
    </w:p>
    <w:p w:rsidR="00504A25" w:rsidRPr="00273EA6" w:rsidRDefault="00504A25" w:rsidP="00273EA6">
      <w:pPr>
        <w:pStyle w:val="Default"/>
      </w:pPr>
    </w:p>
    <w:p w:rsidR="00504A25" w:rsidRDefault="00504A25" w:rsidP="00273EA6">
      <w:pPr>
        <w:pStyle w:val="Default"/>
      </w:pPr>
    </w:p>
    <w:p w:rsidR="00504A25" w:rsidRDefault="00504A25" w:rsidP="00273EA6">
      <w:pPr>
        <w:pStyle w:val="Default"/>
      </w:pPr>
    </w:p>
    <w:p w:rsidR="00504A25" w:rsidRDefault="00504A25" w:rsidP="00273EA6">
      <w:pPr>
        <w:pStyle w:val="Default"/>
      </w:pPr>
    </w:p>
    <w:p w:rsidR="00504A25" w:rsidRDefault="00504A25" w:rsidP="00273EA6">
      <w:pPr>
        <w:pStyle w:val="Default"/>
      </w:pPr>
    </w:p>
    <w:p w:rsidR="00504A25" w:rsidRDefault="00504A25" w:rsidP="00273EA6">
      <w:pPr>
        <w:pStyle w:val="Default"/>
      </w:pPr>
    </w:p>
    <w:p w:rsidR="00504A25" w:rsidRDefault="00504A25" w:rsidP="00273EA6">
      <w:pPr>
        <w:pStyle w:val="Default"/>
      </w:pPr>
    </w:p>
    <w:p w:rsidR="00504A25" w:rsidRDefault="00504A25" w:rsidP="00273EA6">
      <w:pPr>
        <w:pStyle w:val="Default"/>
      </w:pPr>
    </w:p>
    <w:p w:rsidR="00504A25" w:rsidRDefault="00504A25" w:rsidP="00273EA6">
      <w:pPr>
        <w:pStyle w:val="Default"/>
      </w:pPr>
    </w:p>
    <w:p w:rsidR="00504A25" w:rsidRDefault="00504A25" w:rsidP="00273EA6">
      <w:pPr>
        <w:pStyle w:val="Default"/>
      </w:pPr>
    </w:p>
    <w:p w:rsidR="00504A25" w:rsidRDefault="00504A25" w:rsidP="00273EA6">
      <w:pPr>
        <w:pStyle w:val="Default"/>
      </w:pPr>
    </w:p>
    <w:p w:rsidR="00504A25" w:rsidRDefault="00504A25" w:rsidP="00273EA6">
      <w:pPr>
        <w:pStyle w:val="Default"/>
      </w:pPr>
    </w:p>
    <w:p w:rsidR="00504A25" w:rsidRDefault="00504A25" w:rsidP="00273EA6">
      <w:pPr>
        <w:pStyle w:val="Default"/>
      </w:pPr>
    </w:p>
    <w:p w:rsidR="00504A25" w:rsidRDefault="00504A25" w:rsidP="00273EA6">
      <w:pPr>
        <w:pStyle w:val="Default"/>
      </w:pPr>
    </w:p>
    <w:p w:rsidR="00504A25" w:rsidRDefault="00504A25" w:rsidP="00273EA6">
      <w:pPr>
        <w:pStyle w:val="Default"/>
      </w:pPr>
    </w:p>
    <w:p w:rsidR="00504A25" w:rsidRPr="00273EA6" w:rsidRDefault="00504A25" w:rsidP="00273EA6">
      <w:pPr>
        <w:pStyle w:val="Default"/>
      </w:pPr>
    </w:p>
    <w:p w:rsidR="00504A25" w:rsidRDefault="00504A25" w:rsidP="00273EA6">
      <w:pPr>
        <w:pStyle w:val="Default"/>
        <w:rPr>
          <w:sz w:val="18"/>
          <w:szCs w:val="18"/>
        </w:rPr>
      </w:pPr>
    </w:p>
    <w:p w:rsidR="00504A25" w:rsidRPr="00EC0018" w:rsidRDefault="00504A25" w:rsidP="00EC0018">
      <w:pPr>
        <w:spacing w:line="360" w:lineRule="auto"/>
        <w:jc w:val="both"/>
        <w:rPr>
          <w:lang w:val="el-GR"/>
        </w:rPr>
      </w:pPr>
      <w:r>
        <w:rPr>
          <w:rFonts w:ascii="Katsoulidis" w:hAnsi="Katsoulidis" w:cs="Katsoulidis"/>
          <w:b/>
          <w:sz w:val="28"/>
          <w:u w:val="single"/>
          <w:lang w:val="el-GR"/>
        </w:rPr>
        <w:t>5.</w:t>
      </w:r>
      <w:r w:rsidR="00AB464D">
        <w:rPr>
          <w:rFonts w:ascii="Katsoulidis" w:hAnsi="Katsoulidis" w:cs="Katsoulidis"/>
          <w:b/>
          <w:sz w:val="28"/>
          <w:u w:val="single"/>
          <w:lang w:val="el-GR"/>
        </w:rPr>
        <w:t xml:space="preserve"> </w:t>
      </w:r>
      <w:r>
        <w:rPr>
          <w:rFonts w:ascii="Katsoulidis" w:hAnsi="Katsoulidis" w:cs="Katsoulidis"/>
          <w:b/>
          <w:sz w:val="28"/>
          <w:u w:val="single"/>
          <w:lang w:val="el-GR"/>
        </w:rPr>
        <w:t>Η</w:t>
      </w:r>
      <w:r w:rsidR="00AB464D">
        <w:rPr>
          <w:rFonts w:ascii="Katsoulidis" w:hAnsi="Katsoulidis" w:cs="Katsoulidis"/>
          <w:b/>
          <w:sz w:val="28"/>
          <w:u w:val="single"/>
          <w:lang w:val="el-GR"/>
        </w:rPr>
        <w:t xml:space="preserve"> </w:t>
      </w:r>
      <w:r>
        <w:rPr>
          <w:rFonts w:ascii="Katsoulidis" w:hAnsi="Katsoulidis" w:cs="Katsoulidis"/>
          <w:b/>
          <w:sz w:val="28"/>
          <w:u w:val="single"/>
          <w:lang w:val="el-GR"/>
        </w:rPr>
        <w:t>πληροφορική στη μελέτη και προστασία της βιοποικιλότητας</w:t>
      </w:r>
    </w:p>
    <w:p w:rsidR="00504A25" w:rsidRPr="00273EA6" w:rsidRDefault="00504A25" w:rsidP="00EC0018">
      <w:pPr>
        <w:pStyle w:val="1"/>
        <w:spacing w:line="360" w:lineRule="auto"/>
        <w:jc w:val="both"/>
        <w:rPr>
          <w:i/>
        </w:rPr>
      </w:pPr>
      <w:r w:rsidRPr="00273EA6">
        <w:rPr>
          <w:rFonts w:ascii="Katsoulidis" w:hAnsi="Katsoulidis" w:cs="Katsoulidis"/>
          <w:i/>
          <w:sz w:val="24"/>
        </w:rPr>
        <w:t>Μάθημα Υποχρεωτικό</w:t>
      </w:r>
    </w:p>
    <w:p w:rsidR="00504A25" w:rsidRPr="00EC0018" w:rsidRDefault="00504A25" w:rsidP="00EC0018">
      <w:pPr>
        <w:spacing w:line="360" w:lineRule="auto"/>
        <w:jc w:val="both"/>
        <w:rPr>
          <w:lang w:val="el-GR"/>
        </w:rPr>
      </w:pPr>
      <w:r>
        <w:rPr>
          <w:rFonts w:ascii="Katsoulidis" w:hAnsi="Katsoulidis" w:cs="Katsoulidis"/>
          <w:b/>
          <w:lang w:val="el-GR"/>
        </w:rPr>
        <w:t>Συντονιστής:</w:t>
      </w:r>
      <w:r>
        <w:rPr>
          <w:rFonts w:ascii="Katsoulidis" w:hAnsi="Katsoulidis" w:cs="Katsoulidis"/>
          <w:lang w:val="el-GR"/>
        </w:rPr>
        <w:t xml:space="preserve"> Αναστάσιος Λεγάκις (Καθηγητής Πανεπιστήμιο Αθηνών)</w:t>
      </w:r>
    </w:p>
    <w:p w:rsidR="00504A25" w:rsidRDefault="00504A25" w:rsidP="00EC0018">
      <w:pPr>
        <w:rPr>
          <w:rFonts w:ascii="Katsoulidis" w:hAnsi="Katsoulidis" w:cs="Katsoulidis"/>
          <w:lang w:val="el-GR"/>
        </w:rPr>
      </w:pPr>
      <w:r>
        <w:rPr>
          <w:rFonts w:ascii="Katsoulidis" w:hAnsi="Katsoulidis" w:cs="Katsoulidis"/>
          <w:b/>
          <w:bCs/>
          <w:lang w:val="el-GR"/>
        </w:rPr>
        <w:t>Διδάσκοντες</w:t>
      </w:r>
      <w:r>
        <w:rPr>
          <w:rFonts w:ascii="Katsoulidis" w:hAnsi="Katsoulidis" w:cs="Katsoulidis"/>
          <w:lang w:val="el-GR"/>
        </w:rPr>
        <w:t>:</w:t>
      </w:r>
      <w:r w:rsidR="00F1284A">
        <w:rPr>
          <w:rFonts w:ascii="Katsoulidis" w:hAnsi="Katsoulidis" w:cs="Katsoulidis"/>
          <w:lang w:val="el-GR"/>
        </w:rPr>
        <w:t xml:space="preserve"> </w:t>
      </w:r>
    </w:p>
    <w:p w:rsidR="00504A25" w:rsidRPr="00EC0018" w:rsidRDefault="00504A25" w:rsidP="00EC0018">
      <w:pPr>
        <w:rPr>
          <w:lang w:val="el-GR"/>
        </w:rPr>
      </w:pPr>
      <w:r>
        <w:rPr>
          <w:rFonts w:ascii="Katsoulidis" w:hAnsi="Katsoulidis" w:cs="Katsoulidis"/>
          <w:lang w:val="el-GR"/>
        </w:rPr>
        <w:t>Αναστάσιος Λεγάκις (Αναπληρωτής</w:t>
      </w:r>
      <w:r w:rsidR="00AB464D">
        <w:rPr>
          <w:rFonts w:ascii="Katsoulidis" w:hAnsi="Katsoulidis" w:cs="Katsoulidis"/>
          <w:lang w:val="el-GR"/>
        </w:rPr>
        <w:t xml:space="preserve"> </w:t>
      </w:r>
      <w:r>
        <w:rPr>
          <w:rFonts w:ascii="Katsoulidis" w:hAnsi="Katsoulidis" w:cs="Katsoulidis"/>
          <w:lang w:val="el-GR"/>
        </w:rPr>
        <w:t>Καθηγητής, Παν/</w:t>
      </w:r>
      <w:proofErr w:type="spellStart"/>
      <w:r>
        <w:rPr>
          <w:rFonts w:ascii="Katsoulidis" w:hAnsi="Katsoulidis" w:cs="Katsoulidis"/>
          <w:lang w:val="el-GR"/>
        </w:rPr>
        <w:t>μιο</w:t>
      </w:r>
      <w:proofErr w:type="spellEnd"/>
      <w:r>
        <w:rPr>
          <w:rFonts w:ascii="Katsoulidis" w:hAnsi="Katsoulidis" w:cs="Katsoulidis"/>
          <w:lang w:val="el-GR"/>
        </w:rPr>
        <w:t xml:space="preserve"> Αθηνών)</w:t>
      </w:r>
    </w:p>
    <w:p w:rsidR="00504A25" w:rsidRDefault="00504A25" w:rsidP="00273EA6">
      <w:pPr>
        <w:jc w:val="both"/>
        <w:rPr>
          <w:rFonts w:ascii="Katsoulidis" w:hAnsi="Katsoulidis"/>
          <w:lang w:val="el-GR"/>
        </w:rPr>
      </w:pPr>
      <w:r>
        <w:rPr>
          <w:rFonts w:ascii="Katsoulidis" w:hAnsi="Katsoulidis"/>
          <w:lang w:val="el-GR"/>
        </w:rPr>
        <w:t>Περσεφόνη Μεγαλοφώνου (Αναπληρώτρια Καθηγήτρια</w:t>
      </w:r>
      <w:r w:rsidRPr="00422935">
        <w:rPr>
          <w:rFonts w:ascii="Katsoulidis" w:hAnsi="Katsoulidis"/>
          <w:lang w:val="el-GR"/>
        </w:rPr>
        <w:t>, Παν/</w:t>
      </w:r>
      <w:proofErr w:type="spellStart"/>
      <w:r w:rsidRPr="00422935">
        <w:rPr>
          <w:rFonts w:ascii="Katsoulidis" w:hAnsi="Katsoulidis"/>
          <w:lang w:val="el-GR"/>
        </w:rPr>
        <w:t>μιο</w:t>
      </w:r>
      <w:proofErr w:type="spellEnd"/>
      <w:r w:rsidRPr="00422935">
        <w:rPr>
          <w:rFonts w:ascii="Katsoulidis" w:hAnsi="Katsoulidis"/>
          <w:lang w:val="el-GR"/>
        </w:rPr>
        <w:t xml:space="preserve"> Αθηνών</w:t>
      </w:r>
      <w:r w:rsidR="00F1284A">
        <w:rPr>
          <w:rFonts w:ascii="Katsoulidis" w:hAnsi="Katsoulidis"/>
          <w:lang w:val="el-GR"/>
        </w:rPr>
        <w:t xml:space="preserve"> </w:t>
      </w:r>
    </w:p>
    <w:p w:rsidR="00504A25" w:rsidRPr="00422935" w:rsidRDefault="00504A25" w:rsidP="00273EA6">
      <w:pPr>
        <w:jc w:val="both"/>
        <w:rPr>
          <w:rFonts w:ascii="Katsoulidis" w:hAnsi="Katsoulidis"/>
          <w:lang w:val="el-GR"/>
        </w:rPr>
      </w:pPr>
      <w:r>
        <w:rPr>
          <w:rFonts w:ascii="Katsoulidis" w:hAnsi="Katsoulidis"/>
          <w:lang w:val="el-GR"/>
        </w:rPr>
        <w:t xml:space="preserve">Αριστείδης </w:t>
      </w:r>
      <w:proofErr w:type="spellStart"/>
      <w:r>
        <w:rPr>
          <w:rFonts w:ascii="Katsoulidis" w:hAnsi="Katsoulidis"/>
          <w:lang w:val="el-GR"/>
        </w:rPr>
        <w:t>Παρμακέλλης</w:t>
      </w:r>
      <w:proofErr w:type="spellEnd"/>
      <w:r>
        <w:rPr>
          <w:rFonts w:ascii="Katsoulidis" w:hAnsi="Katsoulidis"/>
          <w:lang w:val="el-GR"/>
        </w:rPr>
        <w:t xml:space="preserve"> (Επίκουρος Καθηγητής</w:t>
      </w:r>
      <w:r w:rsidRPr="00422935">
        <w:rPr>
          <w:rFonts w:ascii="Katsoulidis" w:hAnsi="Katsoulidis"/>
          <w:lang w:val="el-GR"/>
        </w:rPr>
        <w:t>, Παν/</w:t>
      </w:r>
      <w:proofErr w:type="spellStart"/>
      <w:r w:rsidRPr="00422935">
        <w:rPr>
          <w:rFonts w:ascii="Katsoulidis" w:hAnsi="Katsoulidis"/>
          <w:lang w:val="el-GR"/>
        </w:rPr>
        <w:t>μιο</w:t>
      </w:r>
      <w:proofErr w:type="spellEnd"/>
      <w:r w:rsidRPr="00422935">
        <w:rPr>
          <w:rFonts w:ascii="Katsoulidis" w:hAnsi="Katsoulidis"/>
          <w:lang w:val="el-GR"/>
        </w:rPr>
        <w:t xml:space="preserve"> Αθηνών)</w:t>
      </w:r>
    </w:p>
    <w:p w:rsidR="00504A25" w:rsidRDefault="00504A25" w:rsidP="00EC0018">
      <w:pPr>
        <w:spacing w:line="360" w:lineRule="auto"/>
        <w:jc w:val="center"/>
        <w:rPr>
          <w:rFonts w:ascii="Katsoulidis" w:hAnsi="Katsoulidis" w:cs="Katsoulidis"/>
          <w:b/>
          <w:lang w:val="el-GR"/>
        </w:rPr>
      </w:pPr>
    </w:p>
    <w:p w:rsidR="00504A25" w:rsidRDefault="00504A25" w:rsidP="00EC0018">
      <w:pPr>
        <w:spacing w:line="360" w:lineRule="auto"/>
        <w:jc w:val="center"/>
        <w:rPr>
          <w:rFonts w:ascii="Katsoulidis" w:hAnsi="Katsoulidis" w:cs="Katsoulidis"/>
          <w:b/>
          <w:lang w:val="el-GR"/>
        </w:rPr>
      </w:pPr>
    </w:p>
    <w:p w:rsidR="00504A25" w:rsidRPr="00AB464D" w:rsidRDefault="00F1284A" w:rsidP="00EC0018">
      <w:pPr>
        <w:spacing w:line="360" w:lineRule="auto"/>
        <w:jc w:val="center"/>
        <w:rPr>
          <w:rFonts w:ascii="Katsoulidis" w:hAnsi="Katsoulidis" w:cs="Katsoulidis"/>
          <w:b/>
          <w:lang w:val="el-GR"/>
        </w:rPr>
      </w:pPr>
      <w:r w:rsidRPr="00AB464D">
        <w:rPr>
          <w:rFonts w:ascii="Katsoulidis" w:hAnsi="Katsoulidis" w:cs="Katsoulidis"/>
          <w:b/>
          <w:lang w:val="el-GR"/>
        </w:rPr>
        <w:t>Περιεχόμενο</w:t>
      </w:r>
      <w:r w:rsidR="00504A25" w:rsidRPr="00AB464D">
        <w:rPr>
          <w:rFonts w:ascii="Katsoulidis" w:hAnsi="Katsoulidis" w:cs="Katsoulidis"/>
          <w:b/>
          <w:lang w:val="el-GR"/>
        </w:rPr>
        <w:t xml:space="preserve"> Μαθήματος:</w:t>
      </w:r>
    </w:p>
    <w:p w:rsidR="00504A25" w:rsidRPr="004821FE" w:rsidRDefault="00504A25" w:rsidP="004821FE">
      <w:pPr>
        <w:pStyle w:val="ae"/>
        <w:numPr>
          <w:ilvl w:val="1"/>
          <w:numId w:val="34"/>
        </w:numPr>
        <w:jc w:val="both"/>
        <w:rPr>
          <w:rFonts w:ascii="Katsoulidis" w:hAnsi="Katsoulidis"/>
          <w:lang w:val="el-GR"/>
        </w:rPr>
      </w:pPr>
      <w:r w:rsidRPr="004821FE">
        <w:rPr>
          <w:rFonts w:ascii="Katsoulidis" w:hAnsi="Katsoulidis"/>
          <w:lang w:val="el-GR"/>
        </w:rPr>
        <w:t>Τα δεδομένα της βιοποικιλότητας</w:t>
      </w:r>
    </w:p>
    <w:p w:rsidR="00504A25" w:rsidRPr="004821FE" w:rsidRDefault="00504A25" w:rsidP="004821FE">
      <w:pPr>
        <w:pStyle w:val="ae"/>
        <w:numPr>
          <w:ilvl w:val="1"/>
          <w:numId w:val="34"/>
        </w:numPr>
        <w:jc w:val="both"/>
        <w:rPr>
          <w:rFonts w:ascii="Katsoulidis" w:hAnsi="Katsoulidis"/>
          <w:lang w:val="el-GR"/>
        </w:rPr>
      </w:pPr>
      <w:r w:rsidRPr="004821FE">
        <w:rPr>
          <w:rFonts w:ascii="Katsoulidis" w:hAnsi="Katsoulidis"/>
          <w:lang w:val="el-GR"/>
        </w:rPr>
        <w:t>Μέθοδοι για την ανάλυση της βιοποικιλότητας</w:t>
      </w:r>
    </w:p>
    <w:p w:rsidR="00504A25" w:rsidRPr="004821FE" w:rsidRDefault="00504A25" w:rsidP="004821FE">
      <w:pPr>
        <w:pStyle w:val="ae"/>
        <w:numPr>
          <w:ilvl w:val="1"/>
          <w:numId w:val="34"/>
        </w:numPr>
        <w:jc w:val="both"/>
        <w:rPr>
          <w:rFonts w:ascii="Katsoulidis" w:hAnsi="Katsoulidis"/>
          <w:lang w:val="el-GR"/>
        </w:rPr>
      </w:pPr>
      <w:r w:rsidRPr="004821FE">
        <w:rPr>
          <w:rFonts w:ascii="Katsoulidis" w:hAnsi="Katsoulidis"/>
          <w:lang w:val="el-GR"/>
        </w:rPr>
        <w:t xml:space="preserve">Εφαρμογές της πληροφορικής στη βιοποικιλότητα και την εξελικτική βιολογία: Συστηματική, βιογεωγραφία και εξέλιξη, Κατανομή των οργανισμών στο χώρο, Διαχείριση βιολογικών συλλογών, Διαχείριση </w:t>
      </w:r>
      <w:proofErr w:type="spellStart"/>
      <w:r w:rsidRPr="004821FE">
        <w:rPr>
          <w:rFonts w:ascii="Katsoulidis" w:hAnsi="Katsoulidis"/>
          <w:lang w:val="el-GR"/>
        </w:rPr>
        <w:t>μεταδεδομένων</w:t>
      </w:r>
      <w:proofErr w:type="spellEnd"/>
      <w:r w:rsidRPr="004821FE">
        <w:rPr>
          <w:rFonts w:ascii="Katsoulidis" w:hAnsi="Katsoulidis"/>
          <w:lang w:val="el-GR"/>
        </w:rPr>
        <w:t xml:space="preserve">, Εξόρυξη δεδομένων βιοποικιλότητας </w:t>
      </w:r>
    </w:p>
    <w:p w:rsidR="00504A25" w:rsidRPr="00D36355" w:rsidRDefault="00504A25" w:rsidP="00D36355">
      <w:pPr>
        <w:pStyle w:val="210"/>
        <w:spacing w:line="240" w:lineRule="auto"/>
        <w:jc w:val="left"/>
        <w:rPr>
          <w:rFonts w:ascii="Katsoulidis" w:hAnsi="Katsoulidis" w:cs="Katsoulidis"/>
          <w:b w:val="0"/>
          <w:iCs/>
          <w:szCs w:val="28"/>
          <w:u w:val="none"/>
        </w:rPr>
      </w:pPr>
    </w:p>
    <w:p w:rsidR="00504A25" w:rsidRDefault="00504A25" w:rsidP="00EC0018">
      <w:pPr>
        <w:spacing w:line="360" w:lineRule="auto"/>
        <w:jc w:val="center"/>
        <w:rPr>
          <w:lang w:val="el-GR"/>
        </w:rPr>
      </w:pPr>
    </w:p>
    <w:p w:rsidR="00504A25" w:rsidRDefault="00504A25" w:rsidP="00EC0018">
      <w:pPr>
        <w:spacing w:line="360" w:lineRule="auto"/>
        <w:jc w:val="center"/>
        <w:rPr>
          <w:lang w:val="el-GR"/>
        </w:rPr>
      </w:pPr>
    </w:p>
    <w:p w:rsidR="00504A25" w:rsidRDefault="00504A25" w:rsidP="00EC0018">
      <w:pPr>
        <w:spacing w:line="360" w:lineRule="auto"/>
        <w:jc w:val="center"/>
        <w:rPr>
          <w:lang w:val="el-GR"/>
        </w:rPr>
      </w:pPr>
    </w:p>
    <w:p w:rsidR="00504A25" w:rsidRDefault="00504A25" w:rsidP="00EC0018">
      <w:pPr>
        <w:spacing w:line="360" w:lineRule="auto"/>
        <w:jc w:val="center"/>
        <w:rPr>
          <w:lang w:val="el-GR"/>
        </w:rPr>
      </w:pPr>
    </w:p>
    <w:p w:rsidR="00504A25" w:rsidRDefault="00504A25" w:rsidP="00EC0018">
      <w:pPr>
        <w:spacing w:line="360" w:lineRule="auto"/>
        <w:jc w:val="center"/>
        <w:rPr>
          <w:lang w:val="el-GR"/>
        </w:rPr>
      </w:pPr>
    </w:p>
    <w:p w:rsidR="00504A25" w:rsidRDefault="00504A25" w:rsidP="00EC0018">
      <w:pPr>
        <w:spacing w:line="360" w:lineRule="auto"/>
        <w:jc w:val="center"/>
        <w:rPr>
          <w:lang w:val="el-GR"/>
        </w:rPr>
      </w:pPr>
    </w:p>
    <w:p w:rsidR="00504A25" w:rsidRDefault="00504A25" w:rsidP="00EC0018">
      <w:pPr>
        <w:spacing w:line="360" w:lineRule="auto"/>
        <w:jc w:val="center"/>
        <w:rPr>
          <w:lang w:val="el-GR"/>
        </w:rPr>
      </w:pPr>
    </w:p>
    <w:p w:rsidR="00504A25" w:rsidRDefault="00504A25" w:rsidP="00EC0018">
      <w:pPr>
        <w:spacing w:line="360" w:lineRule="auto"/>
        <w:jc w:val="center"/>
        <w:rPr>
          <w:lang w:val="el-GR"/>
        </w:rPr>
      </w:pPr>
    </w:p>
    <w:p w:rsidR="00504A25" w:rsidRDefault="00504A25" w:rsidP="00EC0018">
      <w:pPr>
        <w:spacing w:line="360" w:lineRule="auto"/>
        <w:jc w:val="center"/>
        <w:rPr>
          <w:lang w:val="el-GR"/>
        </w:rPr>
      </w:pPr>
    </w:p>
    <w:p w:rsidR="00504A25" w:rsidRDefault="00504A25" w:rsidP="00EC0018">
      <w:pPr>
        <w:spacing w:line="360" w:lineRule="auto"/>
        <w:jc w:val="center"/>
        <w:rPr>
          <w:lang w:val="el-GR"/>
        </w:rPr>
      </w:pPr>
    </w:p>
    <w:p w:rsidR="00504A25" w:rsidRDefault="00504A25" w:rsidP="00EC0018">
      <w:pPr>
        <w:spacing w:line="360" w:lineRule="auto"/>
        <w:jc w:val="center"/>
        <w:rPr>
          <w:lang w:val="el-GR"/>
        </w:rPr>
      </w:pPr>
    </w:p>
    <w:p w:rsidR="00504A25" w:rsidRDefault="00504A25" w:rsidP="00EC0018">
      <w:pPr>
        <w:spacing w:line="360" w:lineRule="auto"/>
        <w:jc w:val="center"/>
        <w:rPr>
          <w:lang w:val="el-GR"/>
        </w:rPr>
      </w:pPr>
    </w:p>
    <w:p w:rsidR="00504A25" w:rsidRDefault="00504A25" w:rsidP="00EC0018">
      <w:pPr>
        <w:spacing w:line="360" w:lineRule="auto"/>
        <w:jc w:val="center"/>
        <w:rPr>
          <w:lang w:val="el-GR"/>
        </w:rPr>
      </w:pPr>
    </w:p>
    <w:p w:rsidR="00504A25" w:rsidRPr="003663F6" w:rsidRDefault="00504A25" w:rsidP="00273EA6">
      <w:pPr>
        <w:pageBreakBefore/>
        <w:spacing w:line="360" w:lineRule="auto"/>
        <w:jc w:val="center"/>
        <w:rPr>
          <w:lang w:val="el-GR"/>
        </w:rPr>
      </w:pPr>
      <w:r>
        <w:rPr>
          <w:rFonts w:ascii="Katsoulidis" w:hAnsi="Katsoulidis" w:cs="Katsoulidis"/>
          <w:b/>
          <w:bCs/>
          <w:lang w:val="el-GR"/>
        </w:rPr>
        <w:lastRenderedPageBreak/>
        <w:t xml:space="preserve">Δ΄ΕΞΑΜΗΝΟ </w:t>
      </w:r>
    </w:p>
    <w:p w:rsidR="00504A25" w:rsidRPr="005A3852" w:rsidRDefault="00504A25" w:rsidP="003663F6">
      <w:pPr>
        <w:pStyle w:val="ListParagraph2"/>
        <w:spacing w:after="120" w:line="240" w:lineRule="auto"/>
        <w:ind w:left="42"/>
        <w:contextualSpacing w:val="0"/>
        <w:jc w:val="both"/>
        <w:rPr>
          <w:rFonts w:ascii="Katsoulidis" w:hAnsi="Katsoulidis"/>
          <w:sz w:val="24"/>
          <w:szCs w:val="24"/>
        </w:rPr>
      </w:pPr>
      <w:r w:rsidRPr="005A3852">
        <w:rPr>
          <w:rFonts w:ascii="Katsoulidis" w:hAnsi="Katsoulidis"/>
          <w:sz w:val="24"/>
          <w:szCs w:val="24"/>
        </w:rPr>
        <w:t xml:space="preserve">Στο Γ’ και Δ’ εξάμηνο του Προγράμματος προβλέπεται η εκπόνηση μεταπτυχιακής διπλωματικής εργασίας. </w:t>
      </w:r>
      <w:r w:rsidR="00461902">
        <w:rPr>
          <w:rFonts w:ascii="Katsoulidis" w:hAnsi="Katsoulidis"/>
          <w:sz w:val="24"/>
          <w:szCs w:val="24"/>
        </w:rPr>
        <w:t>Κατόπ</w:t>
      </w:r>
      <w:r w:rsidR="00F1284A">
        <w:rPr>
          <w:rFonts w:ascii="Katsoulidis" w:hAnsi="Katsoulidis"/>
          <w:sz w:val="24"/>
          <w:szCs w:val="24"/>
        </w:rPr>
        <w:t>ι</w:t>
      </w:r>
      <w:r w:rsidR="00461902">
        <w:rPr>
          <w:rFonts w:ascii="Katsoulidis" w:hAnsi="Katsoulidis"/>
          <w:sz w:val="24"/>
          <w:szCs w:val="24"/>
        </w:rPr>
        <w:t>ν</w:t>
      </w:r>
      <w:r w:rsidRPr="005A3852">
        <w:rPr>
          <w:rFonts w:ascii="Katsoulidis" w:hAnsi="Katsoulidis"/>
          <w:sz w:val="24"/>
          <w:szCs w:val="24"/>
        </w:rPr>
        <w:t xml:space="preserve"> αίτηση</w:t>
      </w:r>
      <w:r w:rsidR="00461902">
        <w:rPr>
          <w:rFonts w:ascii="Katsoulidis" w:hAnsi="Katsoulidis"/>
          <w:sz w:val="24"/>
          <w:szCs w:val="24"/>
        </w:rPr>
        <w:t>ς</w:t>
      </w:r>
      <w:r w:rsidRPr="005A3852">
        <w:rPr>
          <w:rFonts w:ascii="Katsoulidis" w:hAnsi="Katsoulidis"/>
          <w:sz w:val="24"/>
          <w:szCs w:val="24"/>
        </w:rPr>
        <w:t xml:space="preserve"> του υποψηφίου</w:t>
      </w:r>
      <w:r w:rsidR="00461902">
        <w:rPr>
          <w:rFonts w:ascii="Katsoulidis" w:hAnsi="Katsoulidis"/>
          <w:sz w:val="24"/>
          <w:szCs w:val="24"/>
        </w:rPr>
        <w:t>,</w:t>
      </w:r>
      <w:r w:rsidRPr="005A3852">
        <w:rPr>
          <w:rFonts w:ascii="Katsoulidis" w:hAnsi="Katsoulidis"/>
          <w:sz w:val="24"/>
          <w:szCs w:val="24"/>
        </w:rPr>
        <w:t xml:space="preserve"> στην οποία αναγράφεται ο προτεινόμενος τίτλος της διπλωματικής εργασίας, ο προτεινόμενος επιβλέπων (αν δεν έχει ορισθεί ως επιβλέπων/</w:t>
      </w:r>
      <w:proofErr w:type="spellStart"/>
      <w:r w:rsidRPr="005A3852">
        <w:rPr>
          <w:rFonts w:ascii="Katsoulidis" w:hAnsi="Katsoulidis"/>
          <w:sz w:val="24"/>
          <w:szCs w:val="24"/>
        </w:rPr>
        <w:t>ουσα</w:t>
      </w:r>
      <w:proofErr w:type="spellEnd"/>
      <w:r w:rsidRPr="005A3852">
        <w:rPr>
          <w:rFonts w:ascii="Katsoulidis" w:hAnsi="Katsoulidis"/>
          <w:sz w:val="24"/>
          <w:szCs w:val="24"/>
        </w:rPr>
        <w:t xml:space="preserve"> του μετ. φοιτητή ήδη από την έναρξη των μετ. σπουδών του) και επισυνάπτεται περίληψη της προτεινόμενης εργασίας, </w:t>
      </w:r>
      <w:r w:rsidR="00461902">
        <w:rPr>
          <w:rFonts w:ascii="Katsoulidis" w:hAnsi="Katsoulidis"/>
          <w:sz w:val="24"/>
          <w:szCs w:val="24"/>
        </w:rPr>
        <w:t>η Συντονιστική Επιτροπή</w:t>
      </w:r>
      <w:r w:rsidR="00461902" w:rsidRPr="005A3852">
        <w:rPr>
          <w:rFonts w:ascii="Katsoulidis" w:hAnsi="Katsoulidis"/>
          <w:sz w:val="24"/>
          <w:szCs w:val="24"/>
        </w:rPr>
        <w:t xml:space="preserve"> </w:t>
      </w:r>
      <w:r w:rsidRPr="005A3852">
        <w:rPr>
          <w:rFonts w:ascii="Katsoulidis" w:hAnsi="Katsoulidis"/>
          <w:sz w:val="24"/>
          <w:szCs w:val="24"/>
        </w:rPr>
        <w:t xml:space="preserve">ορίζει τον επιβλέποντα αυτής και συγκροτεί την τριμελή εξεταστική επιτροπή για την έγκριση της εργασίας, ένα από τα μέλη της οποίας είναι και ο επιβλέπων (παρ. 4, </w:t>
      </w:r>
      <w:proofErr w:type="spellStart"/>
      <w:r w:rsidRPr="005A3852">
        <w:rPr>
          <w:rFonts w:ascii="Katsoulidis" w:hAnsi="Katsoulidis"/>
          <w:sz w:val="24"/>
          <w:szCs w:val="24"/>
        </w:rPr>
        <w:t>άρ</w:t>
      </w:r>
      <w:proofErr w:type="spellEnd"/>
      <w:r w:rsidRPr="005A3852">
        <w:rPr>
          <w:rFonts w:ascii="Katsoulidis" w:hAnsi="Katsoulidis"/>
          <w:sz w:val="24"/>
          <w:szCs w:val="24"/>
        </w:rPr>
        <w:t>. 34, Ν. 4485/2017).</w:t>
      </w:r>
    </w:p>
    <w:p w:rsidR="00504A25" w:rsidRPr="005A3852" w:rsidRDefault="00504A25" w:rsidP="003663F6">
      <w:pPr>
        <w:pStyle w:val="ListParagraph2"/>
        <w:spacing w:after="120" w:line="240" w:lineRule="auto"/>
        <w:ind w:left="42"/>
        <w:contextualSpacing w:val="0"/>
        <w:jc w:val="both"/>
        <w:rPr>
          <w:rFonts w:ascii="Katsoulidis" w:hAnsi="Katsoulidis"/>
          <w:sz w:val="24"/>
          <w:szCs w:val="24"/>
        </w:rPr>
      </w:pPr>
      <w:r w:rsidRPr="005A3852">
        <w:rPr>
          <w:rFonts w:ascii="Katsoulidis" w:hAnsi="Katsoulidis"/>
          <w:sz w:val="24"/>
          <w:szCs w:val="24"/>
        </w:rPr>
        <w:t xml:space="preserve">Ο Επιβλέπων της μεταπτυχιακής διπλωματικής εργασίας μπορεί να είναι μέλος ΔΕΠ οποιασδήποτε βαθμίδας με την προϋπόθεση να είναι </w:t>
      </w:r>
      <w:r w:rsidR="00461902" w:rsidRPr="005A3852">
        <w:rPr>
          <w:rFonts w:ascii="Katsoulidis" w:hAnsi="Katsoulidis"/>
          <w:sz w:val="24"/>
          <w:szCs w:val="24"/>
        </w:rPr>
        <w:t>διδάσκ</w:t>
      </w:r>
      <w:r w:rsidR="00461902">
        <w:rPr>
          <w:rFonts w:ascii="Katsoulidis" w:hAnsi="Katsoulidis"/>
          <w:sz w:val="24"/>
          <w:szCs w:val="24"/>
        </w:rPr>
        <w:t>ων</w:t>
      </w:r>
      <w:r w:rsidR="00461902" w:rsidRPr="005A3852">
        <w:rPr>
          <w:rFonts w:ascii="Katsoulidis" w:hAnsi="Katsoulidis"/>
          <w:sz w:val="24"/>
          <w:szCs w:val="24"/>
        </w:rPr>
        <w:t xml:space="preserve"> </w:t>
      </w:r>
      <w:r w:rsidRPr="005A3852">
        <w:rPr>
          <w:rFonts w:ascii="Katsoulidis" w:hAnsi="Katsoulidis"/>
          <w:sz w:val="24"/>
          <w:szCs w:val="24"/>
        </w:rPr>
        <w:t>του ΠΜΣ.</w:t>
      </w:r>
    </w:p>
    <w:p w:rsidR="00504A25" w:rsidRPr="005A3852" w:rsidRDefault="00504A25" w:rsidP="003663F6">
      <w:pPr>
        <w:pStyle w:val="ListParagraph2"/>
        <w:spacing w:after="120" w:line="240" w:lineRule="auto"/>
        <w:ind w:left="42"/>
        <w:contextualSpacing w:val="0"/>
        <w:jc w:val="both"/>
        <w:rPr>
          <w:rFonts w:ascii="Katsoulidis" w:hAnsi="Katsoulidis"/>
          <w:sz w:val="24"/>
          <w:szCs w:val="24"/>
        </w:rPr>
      </w:pPr>
      <w:r w:rsidRPr="005A3852">
        <w:rPr>
          <w:rFonts w:ascii="Katsoulidis" w:hAnsi="Katsoulidis"/>
          <w:sz w:val="24"/>
          <w:szCs w:val="24"/>
        </w:rPr>
        <w:t>Τα μέλη της τριμελούς εξεταστικής επιτροπής μπορούν να είναι μέλη ΔΕΠ οποιασδήποτε βαθμίδας ή Ερευνητές αναγνωρισμένου ερευνητικού ιδρύματος, με την προϋπόθεση να είναι διδάσκοντες του ΠΜΣ.</w:t>
      </w:r>
    </w:p>
    <w:p w:rsidR="00504A25" w:rsidRPr="005A3852" w:rsidRDefault="00504A25" w:rsidP="003663F6">
      <w:pPr>
        <w:pStyle w:val="ListParagraph2"/>
        <w:spacing w:after="120" w:line="240" w:lineRule="auto"/>
        <w:ind w:left="42"/>
        <w:contextualSpacing w:val="0"/>
        <w:jc w:val="both"/>
        <w:rPr>
          <w:rFonts w:ascii="Katsoulidis" w:hAnsi="Katsoulidis"/>
          <w:sz w:val="24"/>
          <w:szCs w:val="24"/>
        </w:rPr>
      </w:pPr>
      <w:r w:rsidRPr="005A3852">
        <w:rPr>
          <w:rFonts w:ascii="Katsoulidis" w:hAnsi="Katsoulidis"/>
          <w:sz w:val="24"/>
          <w:szCs w:val="24"/>
        </w:rPr>
        <w:t>Το αντικείμενο της μεταπτυχιακής διπλωματικής εργασίας πρέπει να έχει ερευνητικό χαρακτήρα και να είναι πρωτότυπο.</w:t>
      </w:r>
    </w:p>
    <w:p w:rsidR="00504A25" w:rsidRPr="005A3852" w:rsidRDefault="00504A25" w:rsidP="003663F6">
      <w:pPr>
        <w:pStyle w:val="ListParagraph2"/>
        <w:spacing w:after="120" w:line="240" w:lineRule="auto"/>
        <w:ind w:left="42"/>
        <w:contextualSpacing w:val="0"/>
        <w:jc w:val="both"/>
        <w:rPr>
          <w:rFonts w:ascii="Katsoulidis" w:hAnsi="Katsoulidis"/>
          <w:sz w:val="24"/>
          <w:szCs w:val="24"/>
        </w:rPr>
      </w:pPr>
      <w:r w:rsidRPr="005A3852">
        <w:rPr>
          <w:rFonts w:ascii="Katsoulidis" w:hAnsi="Katsoulidis"/>
          <w:sz w:val="24"/>
          <w:szCs w:val="24"/>
        </w:rPr>
        <w:t>Η γλώσσα συγγραφής της μεταπτυχιακής διπλωματικής εργασίας μπορεί να είναι αποκλειστικά η ελληνική.</w:t>
      </w:r>
    </w:p>
    <w:p w:rsidR="00504A25" w:rsidRPr="005A3852" w:rsidRDefault="00504A25" w:rsidP="003663F6">
      <w:pPr>
        <w:pStyle w:val="ListParagraph2"/>
        <w:spacing w:after="120" w:line="240" w:lineRule="auto"/>
        <w:ind w:left="42"/>
        <w:contextualSpacing w:val="0"/>
        <w:jc w:val="both"/>
        <w:rPr>
          <w:rFonts w:ascii="Katsoulidis" w:hAnsi="Katsoulidis"/>
          <w:sz w:val="24"/>
          <w:szCs w:val="24"/>
        </w:rPr>
      </w:pPr>
      <w:r w:rsidRPr="005A3852">
        <w:rPr>
          <w:rFonts w:ascii="Katsoulidis" w:hAnsi="Katsoulidis"/>
          <w:sz w:val="24"/>
          <w:szCs w:val="24"/>
        </w:rPr>
        <w:t>Το εξώφυλλο κάθε διπλωματικής εργασίας βασίζεται σε πρότυπο εξώφυλλο που βρίσκεται αναρτημένο στην ιστοσελίδα του ΠΜΣ. Το εξώφυλλο φέρει το λογότυπο του Πανεπιστημίου και η γραμματοσειρά που χρησιμοποιείται σε αυτό είναι η επίσημη γραμματοσειρά του ΕΚΠΑ “</w:t>
      </w:r>
      <w:proofErr w:type="spellStart"/>
      <w:r w:rsidRPr="005A3852">
        <w:rPr>
          <w:rFonts w:ascii="Katsoulidis" w:hAnsi="Katsoulidis"/>
          <w:sz w:val="24"/>
          <w:szCs w:val="24"/>
          <w:lang w:val="en-US"/>
        </w:rPr>
        <w:t>Katsoulidis</w:t>
      </w:r>
      <w:proofErr w:type="spellEnd"/>
      <w:r w:rsidRPr="005A3852">
        <w:rPr>
          <w:rFonts w:ascii="Katsoulidis" w:hAnsi="Katsoulidis"/>
          <w:sz w:val="24"/>
          <w:szCs w:val="24"/>
        </w:rPr>
        <w:t xml:space="preserve">”. </w:t>
      </w:r>
    </w:p>
    <w:p w:rsidR="00504A25" w:rsidRPr="005A3852" w:rsidRDefault="00504A25" w:rsidP="003663F6">
      <w:pPr>
        <w:pStyle w:val="ListParagraph2"/>
        <w:spacing w:after="120" w:line="240" w:lineRule="auto"/>
        <w:ind w:left="42"/>
        <w:contextualSpacing w:val="0"/>
        <w:jc w:val="both"/>
        <w:rPr>
          <w:rFonts w:ascii="Katsoulidis" w:hAnsi="Katsoulidis"/>
          <w:sz w:val="24"/>
          <w:szCs w:val="24"/>
        </w:rPr>
      </w:pPr>
      <w:r w:rsidRPr="005A3852">
        <w:rPr>
          <w:rFonts w:ascii="Katsoulidis" w:hAnsi="Katsoulidis"/>
          <w:sz w:val="24"/>
          <w:szCs w:val="24"/>
        </w:rPr>
        <w:t xml:space="preserve">Για να εγκριθεί η εργασία ο φοιτητής οφείλει να την υποστηρίξει ενώπιον της εξεταστικής επιτροπής (παρ. 4, </w:t>
      </w:r>
      <w:proofErr w:type="spellStart"/>
      <w:r w:rsidRPr="005A3852">
        <w:rPr>
          <w:rFonts w:ascii="Katsoulidis" w:hAnsi="Katsoulidis"/>
          <w:sz w:val="24"/>
          <w:szCs w:val="24"/>
        </w:rPr>
        <w:t>άρ</w:t>
      </w:r>
      <w:proofErr w:type="spellEnd"/>
      <w:r w:rsidRPr="005A3852">
        <w:rPr>
          <w:rFonts w:ascii="Katsoulidis" w:hAnsi="Katsoulidis"/>
          <w:sz w:val="24"/>
          <w:szCs w:val="24"/>
        </w:rPr>
        <w:t xml:space="preserve">. 34, Ν. 4485/2017). </w:t>
      </w:r>
    </w:p>
    <w:p w:rsidR="00504A25" w:rsidRPr="005A3852" w:rsidRDefault="00504A25" w:rsidP="003663F6">
      <w:pPr>
        <w:pStyle w:val="ListParagraph2"/>
        <w:spacing w:after="120" w:line="240" w:lineRule="auto"/>
        <w:ind w:left="42"/>
        <w:jc w:val="both"/>
        <w:rPr>
          <w:rFonts w:ascii="Katsoulidis" w:hAnsi="Katsoulidis"/>
          <w:sz w:val="24"/>
          <w:szCs w:val="24"/>
        </w:rPr>
      </w:pPr>
      <w:r w:rsidRPr="005A3852">
        <w:rPr>
          <w:rFonts w:ascii="Katsoulidis" w:hAnsi="Katsoulidis"/>
          <w:sz w:val="24"/>
          <w:szCs w:val="24"/>
        </w:rPr>
        <w:t xml:space="preserve">Ο μεταπτυχιακός φοιτητής καταθέτει </w:t>
      </w:r>
      <w:r w:rsidR="00461902">
        <w:rPr>
          <w:rFonts w:ascii="Katsoulidis" w:hAnsi="Katsoulidis"/>
          <w:sz w:val="24"/>
          <w:szCs w:val="24"/>
        </w:rPr>
        <w:t xml:space="preserve">- </w:t>
      </w:r>
      <w:r w:rsidR="00461902" w:rsidRPr="005A3852">
        <w:rPr>
          <w:rFonts w:ascii="Katsoulidis" w:hAnsi="Katsoulidis"/>
          <w:sz w:val="24"/>
          <w:szCs w:val="24"/>
        </w:rPr>
        <w:t xml:space="preserve">τουλάχιστον δέκα (10) εργάσιμες ημέρες πριν την τελική παρουσίαση </w:t>
      </w:r>
      <w:r w:rsidR="00461902">
        <w:rPr>
          <w:rFonts w:ascii="Katsoulidis" w:hAnsi="Katsoulidis"/>
          <w:sz w:val="24"/>
          <w:szCs w:val="24"/>
        </w:rPr>
        <w:t xml:space="preserve">- </w:t>
      </w:r>
      <w:r w:rsidRPr="005A3852">
        <w:rPr>
          <w:rFonts w:ascii="Katsoulidis" w:hAnsi="Katsoulidis"/>
          <w:sz w:val="24"/>
          <w:szCs w:val="24"/>
        </w:rPr>
        <w:t>το τελικό σχέδιο της διπλωματικής εργασίας</w:t>
      </w:r>
      <w:r w:rsidR="00461902" w:rsidRPr="00461902">
        <w:rPr>
          <w:rFonts w:ascii="Katsoulidis" w:hAnsi="Katsoulidis"/>
          <w:sz w:val="24"/>
          <w:szCs w:val="24"/>
        </w:rPr>
        <w:t xml:space="preserve"> </w:t>
      </w:r>
      <w:r w:rsidR="00461902" w:rsidRPr="005A3852">
        <w:rPr>
          <w:rFonts w:ascii="Katsoulidis" w:hAnsi="Katsoulidis"/>
          <w:sz w:val="24"/>
          <w:szCs w:val="24"/>
        </w:rPr>
        <w:t>σε έντυπη μορφή</w:t>
      </w:r>
      <w:r w:rsidR="00F1284A">
        <w:rPr>
          <w:rFonts w:ascii="Katsoulidis" w:hAnsi="Katsoulidis"/>
          <w:sz w:val="24"/>
          <w:szCs w:val="24"/>
        </w:rPr>
        <w:t xml:space="preserve"> </w:t>
      </w:r>
      <w:r w:rsidR="00461902">
        <w:rPr>
          <w:rFonts w:ascii="Katsoulidis" w:hAnsi="Katsoulidis"/>
          <w:sz w:val="24"/>
          <w:szCs w:val="24"/>
        </w:rPr>
        <w:t xml:space="preserve">τόσο </w:t>
      </w:r>
      <w:r w:rsidRPr="005A3852">
        <w:rPr>
          <w:rFonts w:ascii="Katsoulidis" w:hAnsi="Katsoulidis"/>
          <w:sz w:val="24"/>
          <w:szCs w:val="24"/>
        </w:rPr>
        <w:t xml:space="preserve">στην τριμελή εξεταστική επιτροπή </w:t>
      </w:r>
      <w:r w:rsidR="00461902">
        <w:rPr>
          <w:rFonts w:ascii="Katsoulidis" w:hAnsi="Katsoulidis"/>
          <w:sz w:val="24"/>
          <w:szCs w:val="24"/>
        </w:rPr>
        <w:t xml:space="preserve">όσο </w:t>
      </w:r>
      <w:r w:rsidRPr="005A3852">
        <w:rPr>
          <w:rFonts w:ascii="Katsoulidis" w:hAnsi="Katsoulidis"/>
          <w:sz w:val="24"/>
          <w:szCs w:val="24"/>
        </w:rPr>
        <w:t xml:space="preserve">και στη Γραμματεία του ΠΜΣ . </w:t>
      </w:r>
      <w:r w:rsidR="00FD3161">
        <w:rPr>
          <w:rFonts w:ascii="Katsoulidis" w:hAnsi="Katsoulidis"/>
          <w:sz w:val="24"/>
          <w:szCs w:val="24"/>
        </w:rPr>
        <w:t>Μαζί με το</w:t>
      </w:r>
      <w:r w:rsidR="00AB464D">
        <w:rPr>
          <w:rFonts w:ascii="Katsoulidis" w:hAnsi="Katsoulidis"/>
          <w:sz w:val="24"/>
          <w:szCs w:val="24"/>
        </w:rPr>
        <w:t xml:space="preserve"> </w:t>
      </w:r>
      <w:r w:rsidRPr="005A3852">
        <w:rPr>
          <w:rFonts w:ascii="Katsoulidis" w:hAnsi="Katsoulidis"/>
          <w:sz w:val="24"/>
          <w:szCs w:val="24"/>
        </w:rPr>
        <w:t xml:space="preserve">έντυπο της διπλωματικής εργασίας κατατίθεται </w:t>
      </w:r>
      <w:r w:rsidR="00FD3161" w:rsidRPr="005A3852">
        <w:rPr>
          <w:rFonts w:ascii="Katsoulidis" w:hAnsi="Katsoulidis"/>
          <w:sz w:val="24"/>
          <w:szCs w:val="24"/>
        </w:rPr>
        <w:t>συνημμέν</w:t>
      </w:r>
      <w:r w:rsidR="00FD3161">
        <w:rPr>
          <w:rFonts w:ascii="Katsoulidis" w:hAnsi="Katsoulidis"/>
          <w:sz w:val="24"/>
          <w:szCs w:val="24"/>
        </w:rPr>
        <w:t>α</w:t>
      </w:r>
      <w:r w:rsidR="00FD3161" w:rsidRPr="005A3852">
        <w:rPr>
          <w:rFonts w:ascii="Katsoulidis" w:hAnsi="Katsoulidis"/>
          <w:sz w:val="24"/>
          <w:szCs w:val="24"/>
        </w:rPr>
        <w:t xml:space="preserve"> </w:t>
      </w:r>
      <w:r w:rsidRPr="005A3852">
        <w:rPr>
          <w:rFonts w:ascii="Katsoulidis" w:hAnsi="Katsoulidis"/>
          <w:sz w:val="24"/>
          <w:szCs w:val="24"/>
        </w:rPr>
        <w:t>σε CD η παρουσίαση της διπλωματικής εργασίας και η διπλωματική εργασία σε μορφή αρχείου “</w:t>
      </w:r>
      <w:proofErr w:type="spellStart"/>
      <w:r w:rsidRPr="005A3852">
        <w:rPr>
          <w:rFonts w:ascii="Katsoulidis" w:hAnsi="Katsoulidis"/>
          <w:sz w:val="24"/>
          <w:szCs w:val="24"/>
        </w:rPr>
        <w:t>pdf</w:t>
      </w:r>
      <w:proofErr w:type="spellEnd"/>
      <w:r w:rsidRPr="005A3852">
        <w:rPr>
          <w:rFonts w:ascii="Katsoulidis" w:hAnsi="Katsoulidis"/>
          <w:sz w:val="24"/>
          <w:szCs w:val="24"/>
        </w:rPr>
        <w:t>” και “</w:t>
      </w:r>
      <w:proofErr w:type="spellStart"/>
      <w:r w:rsidRPr="005A3852">
        <w:rPr>
          <w:rFonts w:ascii="Katsoulidis" w:hAnsi="Katsoulidis"/>
          <w:sz w:val="24"/>
          <w:szCs w:val="24"/>
        </w:rPr>
        <w:t>doc</w:t>
      </w:r>
      <w:proofErr w:type="spellEnd"/>
      <w:r w:rsidRPr="005A3852">
        <w:rPr>
          <w:rFonts w:ascii="Katsoulidis" w:hAnsi="Katsoulidis"/>
          <w:sz w:val="24"/>
          <w:szCs w:val="24"/>
        </w:rPr>
        <w:t>”</w:t>
      </w:r>
      <w:r w:rsidR="00FD3161">
        <w:rPr>
          <w:rFonts w:ascii="Katsoulidis" w:hAnsi="Katsoulidis"/>
          <w:sz w:val="24"/>
          <w:szCs w:val="24"/>
        </w:rPr>
        <w:t>, καθώς</w:t>
      </w:r>
      <w:r w:rsidRPr="005A3852">
        <w:rPr>
          <w:rFonts w:ascii="Katsoulidis" w:hAnsi="Katsoulidis"/>
          <w:sz w:val="24"/>
          <w:szCs w:val="24"/>
        </w:rPr>
        <w:t xml:space="preserve"> και οποιαδήποτε συμπληρωματικά αρχεία κρίνονται απαραίτητα.</w:t>
      </w:r>
    </w:p>
    <w:p w:rsidR="00504A25" w:rsidRPr="005A3852" w:rsidRDefault="00504A25" w:rsidP="003663F6">
      <w:pPr>
        <w:pStyle w:val="ListParagraph2"/>
        <w:spacing w:after="120" w:line="240" w:lineRule="auto"/>
        <w:ind w:left="42"/>
        <w:jc w:val="both"/>
        <w:rPr>
          <w:rFonts w:ascii="Katsoulidis" w:hAnsi="Katsoulidis"/>
          <w:sz w:val="24"/>
          <w:szCs w:val="24"/>
        </w:rPr>
      </w:pPr>
      <w:r w:rsidRPr="005A3852">
        <w:rPr>
          <w:rFonts w:ascii="Katsoulidis" w:hAnsi="Katsoulidis"/>
          <w:sz w:val="24"/>
          <w:szCs w:val="24"/>
        </w:rPr>
        <w:t xml:space="preserve">Ο Διευθυντής του ΠΜΣ σε συνεργασία με την </w:t>
      </w:r>
      <w:r w:rsidR="00FD3161">
        <w:rPr>
          <w:rFonts w:ascii="Katsoulidis" w:hAnsi="Katsoulidis"/>
          <w:sz w:val="24"/>
          <w:szCs w:val="24"/>
        </w:rPr>
        <w:t>Τ</w:t>
      </w:r>
      <w:r w:rsidR="00FD3161" w:rsidRPr="005A3852">
        <w:rPr>
          <w:rFonts w:ascii="Katsoulidis" w:hAnsi="Katsoulidis"/>
          <w:sz w:val="24"/>
          <w:szCs w:val="24"/>
        </w:rPr>
        <w:t xml:space="preserve">ριμελή </w:t>
      </w:r>
      <w:r w:rsidR="00FD3161">
        <w:rPr>
          <w:rFonts w:ascii="Katsoulidis" w:hAnsi="Katsoulidis"/>
          <w:sz w:val="24"/>
          <w:szCs w:val="24"/>
        </w:rPr>
        <w:t>Ε</w:t>
      </w:r>
      <w:r w:rsidR="00FD3161" w:rsidRPr="005A3852">
        <w:rPr>
          <w:rFonts w:ascii="Katsoulidis" w:hAnsi="Katsoulidis"/>
          <w:sz w:val="24"/>
          <w:szCs w:val="24"/>
        </w:rPr>
        <w:t xml:space="preserve">ξεταστική </w:t>
      </w:r>
      <w:r w:rsidR="00FD3161">
        <w:rPr>
          <w:rFonts w:ascii="Katsoulidis" w:hAnsi="Katsoulidis"/>
          <w:sz w:val="24"/>
          <w:szCs w:val="24"/>
        </w:rPr>
        <w:t>Ε</w:t>
      </w:r>
      <w:r w:rsidR="00FD3161" w:rsidRPr="005A3852">
        <w:rPr>
          <w:rFonts w:ascii="Katsoulidis" w:hAnsi="Katsoulidis"/>
          <w:sz w:val="24"/>
          <w:szCs w:val="24"/>
        </w:rPr>
        <w:t xml:space="preserve">πιτροπή </w:t>
      </w:r>
      <w:r w:rsidRPr="005A3852">
        <w:rPr>
          <w:rFonts w:ascii="Katsoulidis" w:hAnsi="Katsoulidis"/>
          <w:sz w:val="24"/>
          <w:szCs w:val="24"/>
        </w:rPr>
        <w:t>κάθε διπλωματικής εργασίας ορίζει ημερομηνία εξέτασης βάσει του ακαδημαϊκού ημερολογίου του ΠΜΣ</w:t>
      </w:r>
      <w:r w:rsidR="00FD3161">
        <w:rPr>
          <w:rFonts w:ascii="Katsoulidis" w:hAnsi="Katsoulidis"/>
          <w:sz w:val="24"/>
          <w:szCs w:val="24"/>
        </w:rPr>
        <w:t>,</w:t>
      </w:r>
      <w:r w:rsidRPr="005A3852">
        <w:rPr>
          <w:rFonts w:ascii="Katsoulidis" w:hAnsi="Katsoulidis"/>
          <w:sz w:val="24"/>
          <w:szCs w:val="24"/>
        </w:rPr>
        <w:t xml:space="preserve"> ενημερώνοντας εγγράφως και τη Γραμματεία του ΠΜΣ για κοινοποίηση μέσω ανάρτησης στον </w:t>
      </w:r>
      <w:proofErr w:type="spellStart"/>
      <w:r w:rsidRPr="005A3852">
        <w:rPr>
          <w:rFonts w:ascii="Katsoulidis" w:hAnsi="Katsoulidis"/>
          <w:sz w:val="24"/>
          <w:szCs w:val="24"/>
        </w:rPr>
        <w:t>ιστότοπο</w:t>
      </w:r>
      <w:proofErr w:type="spellEnd"/>
      <w:r w:rsidRPr="005A3852">
        <w:rPr>
          <w:rFonts w:ascii="Katsoulidis" w:hAnsi="Katsoulidis"/>
          <w:sz w:val="24"/>
          <w:szCs w:val="24"/>
        </w:rPr>
        <w:t xml:space="preserve"> του ΠΜΣ και του Τμήματος Βιολογίας. Σε κάθε περίπτωση η κοινοποίηση οφείλει να προηγείται της παρουσίασης κατά τουλάχιστον επτά (7) ημέρες. Η διπλωματική εργασία παρουσιάζεται από τον μεταπτυχιακό φοιτητή σε ανοιχτή συνεδρία σύμφωνα με τη σχετική ανακοίνωση.</w:t>
      </w:r>
    </w:p>
    <w:p w:rsidR="00504A25" w:rsidRPr="005A3852" w:rsidRDefault="00504A25" w:rsidP="003663F6">
      <w:pPr>
        <w:pStyle w:val="ListParagraph2"/>
        <w:spacing w:after="120" w:line="240" w:lineRule="auto"/>
        <w:ind w:left="42"/>
        <w:jc w:val="both"/>
        <w:rPr>
          <w:rFonts w:ascii="Katsoulidis" w:hAnsi="Katsoulidis"/>
          <w:sz w:val="24"/>
          <w:szCs w:val="24"/>
        </w:rPr>
      </w:pPr>
      <w:r w:rsidRPr="005A3852">
        <w:rPr>
          <w:rFonts w:ascii="Katsoulidis" w:hAnsi="Katsoulidis"/>
          <w:sz w:val="24"/>
          <w:szCs w:val="24"/>
        </w:rPr>
        <w:t xml:space="preserve">Η επίδοση του μεταπτυχιακού φοιτητή βαθμολογείται με άριστα το δέκα (10) και βάση το πέντε (5). Η τριμελής εξεταστική επιτροπή υπογράφει το σχετικό </w:t>
      </w:r>
      <w:r w:rsidRPr="005A3852">
        <w:rPr>
          <w:rFonts w:ascii="Katsoulidis" w:hAnsi="Katsoulidis"/>
          <w:sz w:val="24"/>
          <w:szCs w:val="24"/>
        </w:rPr>
        <w:lastRenderedPageBreak/>
        <w:t xml:space="preserve">Πρακτικό το οποίο υποβάλλει στη Γραμματεία του ΠΜΣ και διαβιβάζεται στη Γραμματεία του Τμήματος. </w:t>
      </w:r>
    </w:p>
    <w:p w:rsidR="00504A25" w:rsidRPr="005A3852" w:rsidRDefault="00504A25" w:rsidP="003663F6">
      <w:pPr>
        <w:pStyle w:val="ListParagraph2"/>
        <w:spacing w:after="120" w:line="240" w:lineRule="auto"/>
        <w:ind w:left="42"/>
        <w:jc w:val="both"/>
        <w:rPr>
          <w:rFonts w:ascii="Katsoulidis" w:hAnsi="Katsoulidis"/>
          <w:sz w:val="24"/>
          <w:szCs w:val="24"/>
        </w:rPr>
      </w:pPr>
      <w:r w:rsidRPr="005A3852">
        <w:rPr>
          <w:rFonts w:ascii="Katsoulidis" w:hAnsi="Katsoulidis"/>
          <w:sz w:val="24"/>
          <w:szCs w:val="24"/>
        </w:rPr>
        <w:t xml:space="preserve">Σε περίπτωση που η τριμελής εξεταστική επιτροπή κάθε διπλωματικής εργασίας κρίνει ότι η εργασία δεν είναι ικανοποιητική, υποδεικνύει στον φοιτητή περαιτέρω τροποποιήσεις, βελτιώσεις και αλλαγές και έχει την δυνατότητα να τον καλέσει για επαναληπτική παρουσίαση στην επόμενη εξεταστική περίοδο. Η διαδικασία υποστήριξης της διπλωματικής εργασίας επαναλαμβάνεται, μόνο μια (1) φορά και σε περίπτωση αποτυχίας ο μεταπτυχιακός φοιτητής διαγράφεται. </w:t>
      </w:r>
    </w:p>
    <w:p w:rsidR="00504A25" w:rsidRPr="005A3852" w:rsidRDefault="00504A25" w:rsidP="003663F6">
      <w:pPr>
        <w:pStyle w:val="ListParagraph2"/>
        <w:spacing w:after="120" w:line="240" w:lineRule="auto"/>
        <w:ind w:left="42"/>
        <w:contextualSpacing w:val="0"/>
        <w:jc w:val="both"/>
        <w:rPr>
          <w:rFonts w:ascii="Katsoulidis" w:hAnsi="Katsoulidis"/>
          <w:sz w:val="24"/>
          <w:szCs w:val="24"/>
        </w:rPr>
      </w:pPr>
      <w:r w:rsidRPr="005A3852">
        <w:rPr>
          <w:rFonts w:ascii="Katsoulidis" w:hAnsi="Katsoulidis"/>
          <w:sz w:val="24"/>
          <w:szCs w:val="24"/>
        </w:rPr>
        <w:t>Η ολοκλήρωση της όλης διαδικασίας εκπόνησης και εξέτασης της διπλωματικής εργασίας δεν πρέπει να ξεπερνά το ΣΤ’ εξάμηνο.</w:t>
      </w:r>
    </w:p>
    <w:p w:rsidR="00504A25" w:rsidRPr="005A3852" w:rsidRDefault="00504A25" w:rsidP="003663F6">
      <w:pPr>
        <w:pStyle w:val="ListParagraph2"/>
        <w:spacing w:after="120" w:line="240" w:lineRule="auto"/>
        <w:ind w:left="42"/>
        <w:contextualSpacing w:val="0"/>
        <w:jc w:val="both"/>
        <w:rPr>
          <w:rFonts w:ascii="Katsoulidis" w:hAnsi="Katsoulidis"/>
          <w:sz w:val="24"/>
          <w:szCs w:val="24"/>
        </w:rPr>
      </w:pPr>
      <w:r w:rsidRPr="005A3852">
        <w:rPr>
          <w:rFonts w:ascii="Katsoulidis" w:hAnsi="Katsoulidis"/>
          <w:sz w:val="24"/>
          <w:szCs w:val="24"/>
        </w:rPr>
        <w:t>Οι μεταπτυχιακές διπλωματικές εργασίες εφόσον εγκριθούν από την εξεταστική επιτροπή, αναρτώνται υποχρεωτικά στον διαδικτυακό τόπο του Τμήματος Βιολογίας (</w:t>
      </w:r>
      <w:proofErr w:type="spellStart"/>
      <w:r w:rsidRPr="005A3852">
        <w:rPr>
          <w:rFonts w:ascii="Katsoulidis" w:hAnsi="Katsoulidis"/>
          <w:sz w:val="24"/>
          <w:szCs w:val="24"/>
        </w:rPr>
        <w:t>άρ</w:t>
      </w:r>
      <w:proofErr w:type="spellEnd"/>
      <w:r w:rsidRPr="005A3852">
        <w:rPr>
          <w:rFonts w:ascii="Katsoulidis" w:hAnsi="Katsoulidis"/>
          <w:sz w:val="24"/>
          <w:szCs w:val="24"/>
        </w:rPr>
        <w:t>. 34, παρ. 5 Ν.4485/17).</w:t>
      </w:r>
    </w:p>
    <w:p w:rsidR="00504A25" w:rsidRPr="005A3852" w:rsidRDefault="00504A25" w:rsidP="003663F6">
      <w:pPr>
        <w:pStyle w:val="ListParagraph1"/>
        <w:widowControl w:val="0"/>
        <w:tabs>
          <w:tab w:val="left" w:pos="360"/>
        </w:tabs>
        <w:ind w:left="0"/>
        <w:jc w:val="both"/>
        <w:rPr>
          <w:rFonts w:ascii="Katsoulidis" w:hAnsi="Katsoulidis" w:cs="Calibri"/>
        </w:rPr>
      </w:pPr>
      <w:r w:rsidRPr="005A3852">
        <w:rPr>
          <w:rFonts w:ascii="Katsoulidis" w:hAnsi="Katsoulidis"/>
        </w:rPr>
        <w:t xml:space="preserve">Επίσης, γίνεται </w:t>
      </w:r>
      <w:r w:rsidRPr="005A3852">
        <w:rPr>
          <w:rFonts w:ascii="Katsoulidis" w:hAnsi="Katsoulidis" w:cs="Calibri"/>
        </w:rPr>
        <w:t>ηλεκτρονική κατάθεση της διπλωματικής εργασίας στο Ψηφιακό Αποθετήριο "ΠΕΡΓΑΜΟΣ", σύμφωνα με τις αποφάσεις της Συγκλήτου του ΕΚΠΑ.</w:t>
      </w:r>
    </w:p>
    <w:p w:rsidR="00504A25" w:rsidRPr="005A3852" w:rsidRDefault="00504A25" w:rsidP="003663F6">
      <w:pPr>
        <w:pStyle w:val="ListParagraph1"/>
        <w:widowControl w:val="0"/>
        <w:tabs>
          <w:tab w:val="left" w:pos="360"/>
        </w:tabs>
        <w:ind w:left="0"/>
        <w:jc w:val="both"/>
        <w:rPr>
          <w:rFonts w:ascii="Calibri" w:hAnsi="Calibri" w:cs="Calibri"/>
        </w:rPr>
      </w:pPr>
    </w:p>
    <w:p w:rsidR="00504A25" w:rsidRPr="00D36355" w:rsidRDefault="00504A25" w:rsidP="00EC0018">
      <w:pPr>
        <w:spacing w:line="360" w:lineRule="auto"/>
        <w:jc w:val="center"/>
        <w:rPr>
          <w:lang w:val="el-GR"/>
        </w:rPr>
      </w:pPr>
    </w:p>
    <w:sectPr w:rsidR="00504A25" w:rsidRPr="00D36355" w:rsidSect="00273EA6">
      <w:footerReference w:type="default" r:id="rId12"/>
      <w:pgSz w:w="11906" w:h="16838"/>
      <w:pgMar w:top="1440" w:right="1800" w:bottom="1080" w:left="1800" w:header="720"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B57" w:rsidRDefault="00493B57" w:rsidP="00EC0018">
      <w:r>
        <w:separator/>
      </w:r>
    </w:p>
  </w:endnote>
  <w:endnote w:type="continuationSeparator" w:id="0">
    <w:p w:rsidR="00493B57" w:rsidRDefault="00493B57" w:rsidP="00EC00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Katsoulidis">
    <w:altName w:val="Calibri"/>
    <w:panose1 w:val="00000000000000000000"/>
    <w:charset w:val="00"/>
    <w:family w:val="modern"/>
    <w:notTrueType/>
    <w:pitch w:val="variable"/>
    <w:sig w:usb0="A00000AF" w:usb1="4000204A" w:usb2="00000000" w:usb3="00000000" w:csb0="0000009B"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FreeSans">
    <w:altName w:val="Arial"/>
    <w:charset w:val="01"/>
    <w:family w:val="swiss"/>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charset w:val="A1"/>
    <w:family w:val="swiss"/>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A1"/>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1FE" w:rsidRDefault="004821FE">
    <w:pPr>
      <w:pStyle w:val="a9"/>
      <w:jc w:val="right"/>
      <w:rPr>
        <w:rFonts w:ascii="Katsoulidis" w:hAnsi="Katsoulidis" w:cs="Katsoulidis"/>
        <w:lang w:val="en-US"/>
      </w:rPr>
    </w:pPr>
    <w:r>
      <w:rPr>
        <w:rFonts w:cs="Katsoulidis"/>
      </w:rPr>
      <w:fldChar w:fldCharType="begin"/>
    </w:r>
    <w:r>
      <w:rPr>
        <w:rFonts w:cs="Katsoulidis"/>
      </w:rPr>
      <w:instrText xml:space="preserve"> PAGE </w:instrText>
    </w:r>
    <w:r>
      <w:rPr>
        <w:rFonts w:cs="Katsoulidis"/>
      </w:rPr>
      <w:fldChar w:fldCharType="separate"/>
    </w:r>
    <w:r>
      <w:rPr>
        <w:rFonts w:cs="Katsoulidis"/>
        <w:noProof/>
      </w:rPr>
      <w:t>12</w:t>
    </w:r>
    <w:r>
      <w:rPr>
        <w:rFonts w:cs="Katsoulidis"/>
      </w:rPr>
      <w:fldChar w:fldCharType="end"/>
    </w:r>
  </w:p>
  <w:p w:rsidR="004821FE" w:rsidRDefault="004821FE">
    <w:pPr>
      <w:pStyle w:val="a9"/>
      <w:jc w:val="center"/>
      <w:rPr>
        <w:rFonts w:ascii="Katsoulidis" w:hAnsi="Katsoulidis" w:cs="Katsoulidis"/>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B57" w:rsidRDefault="00493B57" w:rsidP="00EC0018">
      <w:r>
        <w:separator/>
      </w:r>
    </w:p>
  </w:footnote>
  <w:footnote w:type="continuationSeparator" w:id="0">
    <w:p w:rsidR="00493B57" w:rsidRDefault="00493B57" w:rsidP="00EC00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pStyle w:val="6"/>
      <w:suff w:val="nothing"/>
      <w:lvlText w:val=""/>
      <w:lvlJc w:val="left"/>
      <w:pPr>
        <w:tabs>
          <w:tab w:val="num" w:pos="0"/>
        </w:tabs>
        <w:ind w:left="1152" w:hanging="1152"/>
      </w:pPr>
      <w:rPr>
        <w:rFonts w:cs="Times New Roman"/>
      </w:rPr>
    </w:lvl>
    <w:lvl w:ilvl="6">
      <w:start w:val="1"/>
      <w:numFmt w:val="none"/>
      <w:pStyle w:val="7"/>
      <w:suff w:val="nothing"/>
      <w:lvlText w:val=""/>
      <w:lvlJc w:val="left"/>
      <w:pPr>
        <w:tabs>
          <w:tab w:val="num" w:pos="0"/>
        </w:tabs>
        <w:ind w:left="1296" w:hanging="1296"/>
      </w:pPr>
      <w:rPr>
        <w:rFonts w:cs="Times New Roman"/>
      </w:rPr>
    </w:lvl>
    <w:lvl w:ilvl="7">
      <w:start w:val="1"/>
      <w:numFmt w:val="none"/>
      <w:pStyle w:val="8"/>
      <w:suff w:val="nothing"/>
      <w:lvlText w:val=""/>
      <w:lvlJc w:val="left"/>
      <w:pPr>
        <w:tabs>
          <w:tab w:val="num" w:pos="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hint="default"/>
      </w:rPr>
    </w:lvl>
  </w:abstractNum>
  <w:abstractNum w:abstractNumId="2">
    <w:nsid w:val="00000003"/>
    <w:multiLevelType w:val="singleLevel"/>
    <w:tmpl w:val="00000003"/>
    <w:name w:val="WW8Num3"/>
    <w:lvl w:ilvl="0">
      <w:start w:val="1"/>
      <w:numFmt w:val="bullet"/>
      <w:lvlText w:val=""/>
      <w:lvlJc w:val="left"/>
      <w:pPr>
        <w:tabs>
          <w:tab w:val="num" w:pos="644"/>
        </w:tabs>
        <w:ind w:left="624" w:hanging="34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hint="default"/>
      </w:rPr>
    </w:lvl>
  </w:abstractNum>
  <w:abstractNum w:abstractNumId="4">
    <w:nsid w:val="00000005"/>
    <w:multiLevelType w:val="singleLevel"/>
    <w:tmpl w:val="00000005"/>
    <w:name w:val="WW8Num5"/>
    <w:lvl w:ilvl="0">
      <w:start w:val="1"/>
      <w:numFmt w:val="decimal"/>
      <w:lvlText w:val="%1."/>
      <w:lvlJc w:val="left"/>
      <w:pPr>
        <w:tabs>
          <w:tab w:val="num" w:pos="0"/>
        </w:tabs>
        <w:ind w:left="240" w:hanging="360"/>
      </w:pPr>
      <w:rPr>
        <w:rFonts w:cs="Times New Roman" w:hint="default"/>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hint="default"/>
      </w:rPr>
    </w:lvl>
  </w:abstractNum>
  <w:abstractNum w:abstractNumId="6">
    <w:nsid w:val="00000007"/>
    <w:multiLevelType w:val="singleLevel"/>
    <w:tmpl w:val="00000007"/>
    <w:name w:val="WW8Num7"/>
    <w:lvl w:ilvl="0">
      <w:start w:val="1"/>
      <w:numFmt w:val="bullet"/>
      <w:lvlText w:val=""/>
      <w:lvlJc w:val="left"/>
      <w:pPr>
        <w:tabs>
          <w:tab w:val="num" w:pos="644"/>
        </w:tabs>
        <w:ind w:left="624" w:hanging="340"/>
      </w:pPr>
      <w:rPr>
        <w:rFonts w:ascii="Symbol" w:hAnsi="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360" w:hanging="360"/>
      </w:pPr>
      <w:rPr>
        <w:rFonts w:ascii="Symbol" w:hAnsi="Symbol" w:hint="default"/>
        <w:sz w:val="22"/>
      </w:rPr>
    </w:lvl>
  </w:abstractNum>
  <w:abstractNum w:abstractNumId="8">
    <w:nsid w:val="00000009"/>
    <w:multiLevelType w:val="singleLevel"/>
    <w:tmpl w:val="00000009"/>
    <w:name w:val="WW8Num9"/>
    <w:lvl w:ilvl="0">
      <w:start w:val="1"/>
      <w:numFmt w:val="decimal"/>
      <w:lvlText w:val="%1."/>
      <w:lvlJc w:val="left"/>
      <w:pPr>
        <w:tabs>
          <w:tab w:val="num" w:pos="1440"/>
        </w:tabs>
        <w:ind w:left="1440" w:hanging="360"/>
      </w:pPr>
      <w:rPr>
        <w:rFonts w:ascii="Katsoulidis" w:hAnsi="Katsoulidis" w:cs="Tahoma"/>
      </w:rPr>
    </w:lvl>
  </w:abstractNum>
  <w:abstractNum w:abstractNumId="9">
    <w:nsid w:val="0000000A"/>
    <w:multiLevelType w:val="singleLevel"/>
    <w:tmpl w:val="0000000A"/>
    <w:name w:val="WW8Num10"/>
    <w:lvl w:ilvl="0">
      <w:start w:val="1"/>
      <w:numFmt w:val="bullet"/>
      <w:lvlText w:val=""/>
      <w:lvlJc w:val="left"/>
      <w:pPr>
        <w:tabs>
          <w:tab w:val="num" w:pos="644"/>
        </w:tabs>
        <w:ind w:left="644" w:hanging="360"/>
      </w:pPr>
      <w:rPr>
        <w:rFonts w:ascii="Symbol" w:hAnsi="Symbol" w:hint="default"/>
      </w:rPr>
    </w:lvl>
  </w:abstractNum>
  <w:abstractNum w:abstractNumId="10">
    <w:nsid w:val="0000000B"/>
    <w:multiLevelType w:val="singleLevel"/>
    <w:tmpl w:val="0000000B"/>
    <w:name w:val="WW8Num11"/>
    <w:lvl w:ilvl="0">
      <w:start w:val="1"/>
      <w:numFmt w:val="bullet"/>
      <w:lvlText w:val=""/>
      <w:lvlJc w:val="left"/>
      <w:pPr>
        <w:tabs>
          <w:tab w:val="num" w:pos="1440"/>
        </w:tabs>
        <w:ind w:left="1440" w:hanging="360"/>
      </w:pPr>
      <w:rPr>
        <w:rFonts w:ascii="Symbol" w:hAnsi="Symbol" w:hint="default"/>
      </w:rPr>
    </w:lvl>
  </w:abstractNum>
  <w:abstractNum w:abstractNumId="11">
    <w:nsid w:val="0000000C"/>
    <w:multiLevelType w:val="singleLevel"/>
    <w:tmpl w:val="0000000C"/>
    <w:name w:val="WW8Num12"/>
    <w:lvl w:ilvl="0">
      <w:start w:val="1"/>
      <w:numFmt w:val="bullet"/>
      <w:lvlText w:val=""/>
      <w:lvlJc w:val="left"/>
      <w:pPr>
        <w:tabs>
          <w:tab w:val="num" w:pos="644"/>
        </w:tabs>
        <w:ind w:left="624" w:hanging="340"/>
      </w:pPr>
      <w:rPr>
        <w:rFonts w:ascii="Symbol" w:hAnsi="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360" w:hanging="360"/>
      </w:pPr>
      <w:rPr>
        <w:rFonts w:ascii="Symbol" w:hAnsi="Symbol" w:hint="default"/>
        <w:sz w:val="22"/>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hint="default"/>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hint="default"/>
      </w:rPr>
    </w:lvl>
  </w:abstractNum>
  <w:abstractNum w:abstractNumId="15">
    <w:nsid w:val="00000010"/>
    <w:multiLevelType w:val="singleLevel"/>
    <w:tmpl w:val="00000010"/>
    <w:name w:val="WW8Num16"/>
    <w:lvl w:ilvl="0">
      <w:start w:val="1"/>
      <w:numFmt w:val="bullet"/>
      <w:lvlText w:val=""/>
      <w:lvlJc w:val="left"/>
      <w:pPr>
        <w:tabs>
          <w:tab w:val="num" w:pos="0"/>
        </w:tabs>
        <w:ind w:left="1438" w:hanging="360"/>
      </w:pPr>
      <w:rPr>
        <w:rFonts w:ascii="Symbol" w:hAnsi="Symbol" w:hint="default"/>
      </w:rPr>
    </w:lvl>
  </w:abstractNum>
  <w:abstractNum w:abstractNumId="16">
    <w:nsid w:val="00000011"/>
    <w:multiLevelType w:val="singleLevel"/>
    <w:tmpl w:val="00000011"/>
    <w:name w:val="WW8Num17"/>
    <w:lvl w:ilvl="0">
      <w:start w:val="1"/>
      <w:numFmt w:val="bullet"/>
      <w:lvlText w:val=""/>
      <w:lvlJc w:val="left"/>
      <w:pPr>
        <w:tabs>
          <w:tab w:val="num" w:pos="360"/>
        </w:tabs>
      </w:pPr>
      <w:rPr>
        <w:rFonts w:ascii="Symbol" w:hAnsi="Symbol" w:hint="default"/>
      </w:r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hint="default"/>
      </w:rPr>
    </w:lvl>
  </w:abstractNum>
  <w:abstractNum w:abstractNumId="18">
    <w:nsid w:val="00000013"/>
    <w:multiLevelType w:val="singleLevel"/>
    <w:tmpl w:val="00000013"/>
    <w:name w:val="WW8Num19"/>
    <w:lvl w:ilvl="0">
      <w:start w:val="1"/>
      <w:numFmt w:val="decimal"/>
      <w:lvlText w:val="%1."/>
      <w:lvlJc w:val="left"/>
      <w:pPr>
        <w:tabs>
          <w:tab w:val="num" w:pos="1440"/>
        </w:tabs>
        <w:ind w:left="1440" w:hanging="360"/>
      </w:pPr>
      <w:rPr>
        <w:rFonts w:cs="Times New Roman"/>
      </w:r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Symbol" w:hAnsi="Symbol" w:hint="default"/>
      </w:rPr>
    </w:lvl>
  </w:abstractNum>
  <w:abstractNum w:abstractNumId="20">
    <w:nsid w:val="00000015"/>
    <w:multiLevelType w:val="singleLevel"/>
    <w:tmpl w:val="00000015"/>
    <w:name w:val="WW8Num21"/>
    <w:lvl w:ilvl="0">
      <w:start w:val="1"/>
      <w:numFmt w:val="decimal"/>
      <w:lvlText w:val="%1."/>
      <w:lvlJc w:val="left"/>
      <w:pPr>
        <w:tabs>
          <w:tab w:val="num" w:pos="795"/>
        </w:tabs>
        <w:ind w:left="795" w:hanging="435"/>
      </w:pPr>
      <w:rPr>
        <w:rFonts w:ascii="Katsoulidis" w:hAnsi="Katsoulidis" w:cs="Tahoma" w:hint="default"/>
        <w:iCs/>
      </w:rPr>
    </w:lvl>
  </w:abstractNum>
  <w:abstractNum w:abstractNumId="21">
    <w:nsid w:val="00000016"/>
    <w:multiLevelType w:val="singleLevel"/>
    <w:tmpl w:val="00000016"/>
    <w:name w:val="WW8Num22"/>
    <w:lvl w:ilvl="0">
      <w:start w:val="1"/>
      <w:numFmt w:val="bullet"/>
      <w:lvlText w:val=""/>
      <w:lvlJc w:val="left"/>
      <w:pPr>
        <w:tabs>
          <w:tab w:val="num" w:pos="720"/>
        </w:tabs>
        <w:ind w:left="720" w:hanging="360"/>
      </w:pPr>
      <w:rPr>
        <w:rFonts w:ascii="Symbol" w:hAnsi="Symbol" w:hint="default"/>
      </w:rPr>
    </w:lvl>
  </w:abstractNum>
  <w:abstractNum w:abstractNumId="22">
    <w:nsid w:val="00000017"/>
    <w:multiLevelType w:val="singleLevel"/>
    <w:tmpl w:val="00000017"/>
    <w:name w:val="WW8Num23"/>
    <w:lvl w:ilvl="0">
      <w:start w:val="1"/>
      <w:numFmt w:val="decimal"/>
      <w:lvlText w:val="%1."/>
      <w:lvlJc w:val="left"/>
      <w:pPr>
        <w:tabs>
          <w:tab w:val="num" w:pos="720"/>
        </w:tabs>
        <w:ind w:left="720" w:hanging="360"/>
      </w:pPr>
      <w:rPr>
        <w:rFonts w:cs="Katsoulidis"/>
      </w:rPr>
    </w:lvl>
  </w:abstractNum>
  <w:abstractNum w:abstractNumId="23">
    <w:nsid w:val="00000018"/>
    <w:multiLevelType w:val="singleLevel"/>
    <w:tmpl w:val="00000018"/>
    <w:name w:val="WW8Num24"/>
    <w:lvl w:ilvl="0">
      <w:start w:val="1"/>
      <w:numFmt w:val="bullet"/>
      <w:lvlText w:val=""/>
      <w:lvlJc w:val="left"/>
      <w:pPr>
        <w:tabs>
          <w:tab w:val="num" w:pos="720"/>
        </w:tabs>
        <w:ind w:left="720" w:hanging="360"/>
      </w:pPr>
      <w:rPr>
        <w:rFonts w:ascii="Symbol" w:hAnsi="Symbol" w:hint="default"/>
      </w:rPr>
    </w:lvl>
  </w:abstractNum>
  <w:abstractNum w:abstractNumId="24">
    <w:nsid w:val="00000019"/>
    <w:multiLevelType w:val="singleLevel"/>
    <w:tmpl w:val="00000019"/>
    <w:name w:val="WW8Num25"/>
    <w:lvl w:ilvl="0">
      <w:start w:val="1"/>
      <w:numFmt w:val="bullet"/>
      <w:lvlText w:val=""/>
      <w:lvlJc w:val="left"/>
      <w:pPr>
        <w:tabs>
          <w:tab w:val="num" w:pos="720"/>
        </w:tabs>
        <w:ind w:left="720" w:hanging="360"/>
      </w:pPr>
      <w:rPr>
        <w:rFonts w:ascii="Symbol" w:hAnsi="Symbol" w:hint="default"/>
      </w:rPr>
    </w:lvl>
  </w:abstractNum>
  <w:abstractNum w:abstractNumId="25">
    <w:nsid w:val="0000001A"/>
    <w:multiLevelType w:val="singleLevel"/>
    <w:tmpl w:val="0000001A"/>
    <w:name w:val="WW8Num26"/>
    <w:lvl w:ilvl="0">
      <w:start w:val="1"/>
      <w:numFmt w:val="bullet"/>
      <w:lvlText w:val=""/>
      <w:lvlJc w:val="left"/>
      <w:pPr>
        <w:tabs>
          <w:tab w:val="num" w:pos="0"/>
        </w:tabs>
        <w:ind w:left="1287" w:hanging="360"/>
      </w:pPr>
      <w:rPr>
        <w:rFonts w:ascii="Symbol" w:hAnsi="Symbol" w:hint="default"/>
      </w:rPr>
    </w:lvl>
  </w:abstractNum>
  <w:abstractNum w:abstractNumId="26">
    <w:nsid w:val="0000001B"/>
    <w:multiLevelType w:val="multilevel"/>
    <w:tmpl w:val="0000001B"/>
    <w:name w:val="WW8Num27"/>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ascii="Katsoulidis" w:hAnsi="Katsoulidis" w:cs="Katsoulidis"/>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0000001C"/>
    <w:multiLevelType w:val="singleLevel"/>
    <w:tmpl w:val="0000001C"/>
    <w:name w:val="WW8Num28"/>
    <w:lvl w:ilvl="0">
      <w:start w:val="1"/>
      <w:numFmt w:val="bullet"/>
      <w:lvlText w:val=""/>
      <w:lvlJc w:val="left"/>
      <w:pPr>
        <w:tabs>
          <w:tab w:val="num" w:pos="720"/>
        </w:tabs>
        <w:ind w:left="720" w:hanging="360"/>
      </w:pPr>
      <w:rPr>
        <w:rFonts w:ascii="Symbol" w:hAnsi="Symbol" w:hint="default"/>
      </w:rPr>
    </w:lvl>
  </w:abstractNum>
  <w:abstractNum w:abstractNumId="28">
    <w:nsid w:val="0000001D"/>
    <w:multiLevelType w:val="singleLevel"/>
    <w:tmpl w:val="0000001D"/>
    <w:name w:val="WW8Num29"/>
    <w:lvl w:ilvl="0">
      <w:start w:val="1"/>
      <w:numFmt w:val="bullet"/>
      <w:lvlText w:val=""/>
      <w:lvlJc w:val="left"/>
      <w:pPr>
        <w:tabs>
          <w:tab w:val="num" w:pos="644"/>
        </w:tabs>
        <w:ind w:left="624" w:hanging="340"/>
      </w:pPr>
      <w:rPr>
        <w:rFonts w:ascii="Symbol" w:hAnsi="Symbol" w:hint="default"/>
      </w:rPr>
    </w:lvl>
  </w:abstractNum>
  <w:abstractNum w:abstractNumId="29">
    <w:nsid w:val="0000001E"/>
    <w:multiLevelType w:val="singleLevel"/>
    <w:tmpl w:val="0000001E"/>
    <w:name w:val="WW8Num30"/>
    <w:lvl w:ilvl="0">
      <w:start w:val="1"/>
      <w:numFmt w:val="decimal"/>
      <w:lvlText w:val="%1."/>
      <w:lvlJc w:val="left"/>
      <w:pPr>
        <w:tabs>
          <w:tab w:val="num" w:pos="360"/>
        </w:tabs>
      </w:pPr>
      <w:rPr>
        <w:rFonts w:cs="Times New Roman" w:hint="default"/>
      </w:rPr>
    </w:lvl>
  </w:abstractNum>
  <w:abstractNum w:abstractNumId="30">
    <w:nsid w:val="0000001F"/>
    <w:multiLevelType w:val="singleLevel"/>
    <w:tmpl w:val="0000001F"/>
    <w:name w:val="WW8Num31"/>
    <w:lvl w:ilvl="0">
      <w:start w:val="1"/>
      <w:numFmt w:val="bullet"/>
      <w:lvlText w:val=""/>
      <w:lvlJc w:val="left"/>
      <w:pPr>
        <w:tabs>
          <w:tab w:val="num" w:pos="720"/>
        </w:tabs>
        <w:ind w:left="720" w:hanging="360"/>
      </w:pPr>
      <w:rPr>
        <w:rFonts w:ascii="Symbol" w:hAnsi="Symbol" w:hint="default"/>
      </w:rPr>
    </w:lvl>
  </w:abstractNum>
  <w:abstractNum w:abstractNumId="31">
    <w:nsid w:val="00000020"/>
    <w:multiLevelType w:val="singleLevel"/>
    <w:tmpl w:val="00000020"/>
    <w:name w:val="WW8Num32"/>
    <w:lvl w:ilvl="0">
      <w:start w:val="1"/>
      <w:numFmt w:val="bullet"/>
      <w:lvlText w:val=""/>
      <w:lvlJc w:val="left"/>
      <w:pPr>
        <w:tabs>
          <w:tab w:val="num" w:pos="720"/>
        </w:tabs>
        <w:ind w:left="720" w:hanging="360"/>
      </w:pPr>
      <w:rPr>
        <w:rFonts w:ascii="Symbol" w:hAnsi="Symbol" w:hint="default"/>
      </w:rPr>
    </w:lvl>
  </w:abstractNum>
  <w:abstractNum w:abstractNumId="32">
    <w:nsid w:val="00000021"/>
    <w:multiLevelType w:val="singleLevel"/>
    <w:tmpl w:val="00000021"/>
    <w:name w:val="WW8Num33"/>
    <w:lvl w:ilvl="0">
      <w:start w:val="1"/>
      <w:numFmt w:val="decimal"/>
      <w:lvlText w:val="%1."/>
      <w:lvlJc w:val="left"/>
      <w:pPr>
        <w:tabs>
          <w:tab w:val="num" w:pos="240"/>
        </w:tabs>
        <w:ind w:left="240" w:hanging="360"/>
      </w:pPr>
      <w:rPr>
        <w:rFonts w:ascii="Katsoulidis" w:hAnsi="Katsoulidis" w:cs="Katsoulidis" w:hint="default"/>
        <w:sz w:val="20"/>
      </w:rPr>
    </w:lvl>
  </w:abstractNum>
  <w:abstractNum w:abstractNumId="33">
    <w:nsid w:val="00000022"/>
    <w:multiLevelType w:val="singleLevel"/>
    <w:tmpl w:val="00000022"/>
    <w:name w:val="WW8Num34"/>
    <w:lvl w:ilvl="0">
      <w:start w:val="1"/>
      <w:numFmt w:val="bullet"/>
      <w:lvlText w:val=""/>
      <w:lvlJc w:val="left"/>
      <w:pPr>
        <w:tabs>
          <w:tab w:val="num" w:pos="720"/>
        </w:tabs>
        <w:ind w:left="720" w:hanging="360"/>
      </w:pPr>
      <w:rPr>
        <w:rFonts w:ascii="Symbol" w:hAnsi="Symbol" w:hint="default"/>
      </w:rPr>
    </w:lvl>
  </w:abstractNum>
  <w:abstractNum w:abstractNumId="34">
    <w:nsid w:val="00000023"/>
    <w:multiLevelType w:val="singleLevel"/>
    <w:tmpl w:val="00000023"/>
    <w:name w:val="WW8Num35"/>
    <w:lvl w:ilvl="0">
      <w:start w:val="1"/>
      <w:numFmt w:val="bullet"/>
      <w:lvlText w:val=""/>
      <w:lvlJc w:val="left"/>
      <w:pPr>
        <w:tabs>
          <w:tab w:val="num" w:pos="0"/>
        </w:tabs>
        <w:ind w:left="1070" w:hanging="360"/>
      </w:pPr>
      <w:rPr>
        <w:rFonts w:ascii="Symbol" w:hAnsi="Symbol" w:hint="default"/>
        <w:sz w:val="22"/>
      </w:rPr>
    </w:lvl>
  </w:abstractNum>
  <w:abstractNum w:abstractNumId="35">
    <w:nsid w:val="00000024"/>
    <w:multiLevelType w:val="singleLevel"/>
    <w:tmpl w:val="00000024"/>
    <w:name w:val="WW8Num36"/>
    <w:lvl w:ilvl="0">
      <w:start w:val="1"/>
      <w:numFmt w:val="bullet"/>
      <w:lvlText w:val=""/>
      <w:lvlJc w:val="left"/>
      <w:pPr>
        <w:tabs>
          <w:tab w:val="num" w:pos="360"/>
        </w:tabs>
      </w:pPr>
      <w:rPr>
        <w:rFonts w:ascii="Symbol" w:hAnsi="Symbol" w:hint="default"/>
      </w:rPr>
    </w:lvl>
  </w:abstractNum>
  <w:abstractNum w:abstractNumId="36">
    <w:nsid w:val="00000025"/>
    <w:multiLevelType w:val="singleLevel"/>
    <w:tmpl w:val="00000025"/>
    <w:name w:val="WW8Num37"/>
    <w:lvl w:ilvl="0">
      <w:start w:val="1"/>
      <w:numFmt w:val="bullet"/>
      <w:lvlText w:val=""/>
      <w:lvlJc w:val="left"/>
      <w:pPr>
        <w:tabs>
          <w:tab w:val="num" w:pos="720"/>
        </w:tabs>
        <w:ind w:left="720" w:hanging="360"/>
      </w:pPr>
      <w:rPr>
        <w:rFonts w:ascii="Symbol" w:hAnsi="Symbol" w:hint="default"/>
      </w:rPr>
    </w:lvl>
  </w:abstractNum>
  <w:abstractNum w:abstractNumId="37">
    <w:nsid w:val="00000026"/>
    <w:multiLevelType w:val="singleLevel"/>
    <w:tmpl w:val="00000026"/>
    <w:name w:val="WW8Num38"/>
    <w:lvl w:ilvl="0">
      <w:start w:val="1"/>
      <w:numFmt w:val="decimal"/>
      <w:lvlText w:val="%1."/>
      <w:lvlJc w:val="left"/>
      <w:pPr>
        <w:tabs>
          <w:tab w:val="num" w:pos="720"/>
        </w:tabs>
        <w:ind w:left="720" w:hanging="360"/>
      </w:pPr>
      <w:rPr>
        <w:rFonts w:cs="Times New Roman"/>
      </w:rPr>
    </w:lvl>
  </w:abstractNum>
  <w:abstractNum w:abstractNumId="38">
    <w:nsid w:val="00000027"/>
    <w:multiLevelType w:val="singleLevel"/>
    <w:tmpl w:val="00000027"/>
    <w:name w:val="WW8Num39"/>
    <w:lvl w:ilvl="0">
      <w:start w:val="1"/>
      <w:numFmt w:val="bullet"/>
      <w:lvlText w:val=""/>
      <w:lvlJc w:val="left"/>
      <w:pPr>
        <w:tabs>
          <w:tab w:val="num" w:pos="720"/>
        </w:tabs>
        <w:ind w:left="720" w:hanging="360"/>
      </w:pPr>
      <w:rPr>
        <w:rFonts w:ascii="Symbol" w:hAnsi="Symbol" w:hint="default"/>
        <w:color w:val="auto"/>
      </w:rPr>
    </w:lvl>
  </w:abstractNum>
  <w:abstractNum w:abstractNumId="39">
    <w:nsid w:val="083913C7"/>
    <w:multiLevelType w:val="hybridMultilevel"/>
    <w:tmpl w:val="F5E6FAC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0F097308"/>
    <w:multiLevelType w:val="hybridMultilevel"/>
    <w:tmpl w:val="7C0C7680"/>
    <w:lvl w:ilvl="0" w:tplc="0000000A">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13DA571C"/>
    <w:multiLevelType w:val="hybridMultilevel"/>
    <w:tmpl w:val="3A3A2294"/>
    <w:lvl w:ilvl="0" w:tplc="04080001">
      <w:start w:val="1"/>
      <w:numFmt w:val="bullet"/>
      <w:lvlText w:val=""/>
      <w:lvlJc w:val="left"/>
      <w:pPr>
        <w:ind w:left="720" w:hanging="360"/>
      </w:pPr>
      <w:rPr>
        <w:rFonts w:ascii="Symbol" w:hAnsi="Symbol" w:hint="default"/>
      </w:rPr>
    </w:lvl>
    <w:lvl w:ilvl="1" w:tplc="DAD6C410">
      <w:numFmt w:val="bullet"/>
      <w:lvlText w:val="•"/>
      <w:lvlJc w:val="left"/>
      <w:pPr>
        <w:ind w:left="1800" w:hanging="720"/>
      </w:pPr>
      <w:rPr>
        <w:rFonts w:ascii="Katsoulidis" w:eastAsia="Times New Roman" w:hAnsi="Katsoulidi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1405365C"/>
    <w:multiLevelType w:val="hybridMultilevel"/>
    <w:tmpl w:val="6720A7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2A3B63EF"/>
    <w:multiLevelType w:val="hybridMultilevel"/>
    <w:tmpl w:val="4E3260D2"/>
    <w:lvl w:ilvl="0" w:tplc="7B8AE6EA">
      <w:start w:val="1"/>
      <w:numFmt w:val="bullet"/>
      <w:lvlText w:val="o"/>
      <w:lvlJc w:val="left"/>
      <w:pPr>
        <w:ind w:left="1440" w:hanging="360"/>
      </w:pPr>
      <w:rPr>
        <w:rFonts w:ascii="Courier New" w:hAnsi="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2A8F74FC"/>
    <w:multiLevelType w:val="hybridMultilevel"/>
    <w:tmpl w:val="8BF4A27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2C876885"/>
    <w:multiLevelType w:val="hybridMultilevel"/>
    <w:tmpl w:val="2D569CF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2EE07DC5"/>
    <w:multiLevelType w:val="hybridMultilevel"/>
    <w:tmpl w:val="799CFC5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3AC2729D"/>
    <w:multiLevelType w:val="hybridMultilevel"/>
    <w:tmpl w:val="8E224E1A"/>
    <w:lvl w:ilvl="0" w:tplc="0000000A">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44CD32E4"/>
    <w:multiLevelType w:val="hybridMultilevel"/>
    <w:tmpl w:val="4A1A21A6"/>
    <w:lvl w:ilvl="0" w:tplc="3EF215E8">
      <w:start w:val="1"/>
      <w:numFmt w:val="bullet"/>
      <w:lvlText w:val="o"/>
      <w:lvlJc w:val="left"/>
      <w:pPr>
        <w:ind w:left="1440" w:hanging="360"/>
      </w:pPr>
      <w:rPr>
        <w:rFonts w:ascii="Courier New" w:hAnsi="Courier New"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4DA32117"/>
    <w:multiLevelType w:val="hybridMultilevel"/>
    <w:tmpl w:val="603652C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554B7725"/>
    <w:multiLevelType w:val="hybridMultilevel"/>
    <w:tmpl w:val="26A25952"/>
    <w:lvl w:ilvl="0" w:tplc="01267DA6">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5DE55441"/>
    <w:multiLevelType w:val="hybridMultilevel"/>
    <w:tmpl w:val="F1EC7A0C"/>
    <w:lvl w:ilvl="0" w:tplc="01267DA6">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60085EFC"/>
    <w:multiLevelType w:val="hybridMultilevel"/>
    <w:tmpl w:val="8136900A"/>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604F0317"/>
    <w:multiLevelType w:val="hybridMultilevel"/>
    <w:tmpl w:val="7C8A3576"/>
    <w:lvl w:ilvl="0" w:tplc="3EF215E8">
      <w:start w:val="1"/>
      <w:numFmt w:val="bullet"/>
      <w:lvlText w:val="o"/>
      <w:lvlJc w:val="left"/>
      <w:pPr>
        <w:ind w:left="1440" w:hanging="360"/>
      </w:pPr>
      <w:rPr>
        <w:rFonts w:ascii="Courier New" w:hAnsi="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677F4342"/>
    <w:multiLevelType w:val="hybridMultilevel"/>
    <w:tmpl w:val="EB245634"/>
    <w:lvl w:ilvl="0" w:tplc="04080001">
      <w:start w:val="1"/>
      <w:numFmt w:val="bullet"/>
      <w:lvlText w:val=""/>
      <w:lvlJc w:val="left"/>
      <w:pPr>
        <w:ind w:left="720" w:hanging="360"/>
      </w:pPr>
      <w:rPr>
        <w:rFonts w:ascii="Symbol" w:hAnsi="Symbol" w:hint="default"/>
      </w:rPr>
    </w:lvl>
    <w:lvl w:ilvl="1" w:tplc="663806F2">
      <w:numFmt w:val="bullet"/>
      <w:lvlText w:val="•"/>
      <w:lvlJc w:val="left"/>
      <w:pPr>
        <w:ind w:left="1440" w:hanging="360"/>
      </w:pPr>
      <w:rPr>
        <w:rFonts w:ascii="Katsoulidis" w:eastAsia="Times New Roman" w:hAnsi="Katsoulidi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68B35693"/>
    <w:multiLevelType w:val="hybridMultilevel"/>
    <w:tmpl w:val="0F046CCC"/>
    <w:lvl w:ilvl="0" w:tplc="0000000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nsid w:val="6DC56676"/>
    <w:multiLevelType w:val="hybridMultilevel"/>
    <w:tmpl w:val="201654DC"/>
    <w:lvl w:ilvl="0" w:tplc="0000000A">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57">
    <w:nsid w:val="75772264"/>
    <w:multiLevelType w:val="hybridMultilevel"/>
    <w:tmpl w:val="34DC32D8"/>
    <w:lvl w:ilvl="0" w:tplc="0000000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nsid w:val="78BD379B"/>
    <w:multiLevelType w:val="hybridMultilevel"/>
    <w:tmpl w:val="EDEC32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nsid w:val="7B8A1DA5"/>
    <w:multiLevelType w:val="hybridMultilevel"/>
    <w:tmpl w:val="11D2EF78"/>
    <w:lvl w:ilvl="0" w:tplc="0000000A">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9"/>
  </w:num>
  <w:num w:numId="5">
    <w:abstractNumId w:val="18"/>
  </w:num>
  <w:num w:numId="6">
    <w:abstractNumId w:val="20"/>
  </w:num>
  <w:num w:numId="7">
    <w:abstractNumId w:val="23"/>
  </w:num>
  <w:num w:numId="8">
    <w:abstractNumId w:val="24"/>
  </w:num>
  <w:num w:numId="9">
    <w:abstractNumId w:val="26"/>
  </w:num>
  <w:num w:numId="10">
    <w:abstractNumId w:val="31"/>
  </w:num>
  <w:num w:numId="11">
    <w:abstractNumId w:val="36"/>
  </w:num>
  <w:num w:numId="12">
    <w:abstractNumId w:val="37"/>
  </w:num>
  <w:num w:numId="13">
    <w:abstractNumId w:val="38"/>
  </w:num>
  <w:num w:numId="14">
    <w:abstractNumId w:val="54"/>
  </w:num>
  <w:num w:numId="15">
    <w:abstractNumId w:val="42"/>
  </w:num>
  <w:num w:numId="16">
    <w:abstractNumId w:val="41"/>
  </w:num>
  <w:num w:numId="17">
    <w:abstractNumId w:val="57"/>
  </w:num>
  <w:num w:numId="18">
    <w:abstractNumId w:val="55"/>
  </w:num>
  <w:num w:numId="19">
    <w:abstractNumId w:val="45"/>
  </w:num>
  <w:num w:numId="20">
    <w:abstractNumId w:val="58"/>
  </w:num>
  <w:num w:numId="21">
    <w:abstractNumId w:val="44"/>
  </w:num>
  <w:num w:numId="22">
    <w:abstractNumId w:val="47"/>
  </w:num>
  <w:num w:numId="23">
    <w:abstractNumId w:val="52"/>
  </w:num>
  <w:num w:numId="24">
    <w:abstractNumId w:val="46"/>
  </w:num>
  <w:num w:numId="25">
    <w:abstractNumId w:val="40"/>
  </w:num>
  <w:num w:numId="26">
    <w:abstractNumId w:val="56"/>
  </w:num>
  <w:num w:numId="27">
    <w:abstractNumId w:val="39"/>
  </w:num>
  <w:num w:numId="28">
    <w:abstractNumId w:val="50"/>
  </w:num>
  <w:num w:numId="29">
    <w:abstractNumId w:val="51"/>
  </w:num>
  <w:num w:numId="30">
    <w:abstractNumId w:val="49"/>
  </w:num>
  <w:num w:numId="31">
    <w:abstractNumId w:val="43"/>
  </w:num>
  <w:num w:numId="32">
    <w:abstractNumId w:val="59"/>
  </w:num>
  <w:num w:numId="33">
    <w:abstractNumId w:val="53"/>
  </w:num>
  <w:num w:numId="34">
    <w:abstractNumId w:val="4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characterSpacingControl w:val="doNotCompress"/>
  <w:footnotePr>
    <w:footnote w:id="-1"/>
    <w:footnote w:id="0"/>
  </w:footnotePr>
  <w:endnotePr>
    <w:endnote w:id="-1"/>
    <w:endnote w:id="0"/>
  </w:endnotePr>
  <w:compat/>
  <w:rsids>
    <w:rsidRoot w:val="00EC0018"/>
    <w:rsid w:val="00007E0F"/>
    <w:rsid w:val="00012405"/>
    <w:rsid w:val="00022CD4"/>
    <w:rsid w:val="00030FDE"/>
    <w:rsid w:val="00055A74"/>
    <w:rsid w:val="0009735A"/>
    <w:rsid w:val="000979F0"/>
    <w:rsid w:val="000B114E"/>
    <w:rsid w:val="000C6429"/>
    <w:rsid w:val="000F700B"/>
    <w:rsid w:val="00153E7D"/>
    <w:rsid w:val="00190127"/>
    <w:rsid w:val="00197470"/>
    <w:rsid w:val="001A77CD"/>
    <w:rsid w:val="001E1BF7"/>
    <w:rsid w:val="00224A26"/>
    <w:rsid w:val="00237FB4"/>
    <w:rsid w:val="00245B3C"/>
    <w:rsid w:val="002462FD"/>
    <w:rsid w:val="00273EA6"/>
    <w:rsid w:val="0027534F"/>
    <w:rsid w:val="00286599"/>
    <w:rsid w:val="002C02D4"/>
    <w:rsid w:val="002E7DEE"/>
    <w:rsid w:val="00331D24"/>
    <w:rsid w:val="003663F6"/>
    <w:rsid w:val="003E2707"/>
    <w:rsid w:val="004049A7"/>
    <w:rsid w:val="00422935"/>
    <w:rsid w:val="0044542B"/>
    <w:rsid w:val="00450FF1"/>
    <w:rsid w:val="00455A0F"/>
    <w:rsid w:val="00461902"/>
    <w:rsid w:val="004821FE"/>
    <w:rsid w:val="0049084D"/>
    <w:rsid w:val="00493B57"/>
    <w:rsid w:val="004958C5"/>
    <w:rsid w:val="004D1EB9"/>
    <w:rsid w:val="004D3DED"/>
    <w:rsid w:val="004E600A"/>
    <w:rsid w:val="00504A25"/>
    <w:rsid w:val="00540549"/>
    <w:rsid w:val="0054325A"/>
    <w:rsid w:val="00596B98"/>
    <w:rsid w:val="005A3852"/>
    <w:rsid w:val="005A7848"/>
    <w:rsid w:val="005C386A"/>
    <w:rsid w:val="005E7AAE"/>
    <w:rsid w:val="00654D33"/>
    <w:rsid w:val="006751F1"/>
    <w:rsid w:val="006B3BF3"/>
    <w:rsid w:val="007023C2"/>
    <w:rsid w:val="00732A9C"/>
    <w:rsid w:val="007670DA"/>
    <w:rsid w:val="007841C5"/>
    <w:rsid w:val="00790933"/>
    <w:rsid w:val="007B5EC7"/>
    <w:rsid w:val="008121DE"/>
    <w:rsid w:val="00820AE4"/>
    <w:rsid w:val="008300AC"/>
    <w:rsid w:val="00921BFA"/>
    <w:rsid w:val="009C1235"/>
    <w:rsid w:val="00AB464D"/>
    <w:rsid w:val="00AC733B"/>
    <w:rsid w:val="00AD4FF0"/>
    <w:rsid w:val="00B07EE0"/>
    <w:rsid w:val="00B25DB6"/>
    <w:rsid w:val="00B3185E"/>
    <w:rsid w:val="00B332A3"/>
    <w:rsid w:val="00B4559B"/>
    <w:rsid w:val="00B72D66"/>
    <w:rsid w:val="00BA3D5A"/>
    <w:rsid w:val="00BC420F"/>
    <w:rsid w:val="00BF0334"/>
    <w:rsid w:val="00BF46EE"/>
    <w:rsid w:val="00C13C6E"/>
    <w:rsid w:val="00C16845"/>
    <w:rsid w:val="00C55FC8"/>
    <w:rsid w:val="00CA17A3"/>
    <w:rsid w:val="00CA3D44"/>
    <w:rsid w:val="00CB1B0E"/>
    <w:rsid w:val="00CF6483"/>
    <w:rsid w:val="00D01C4E"/>
    <w:rsid w:val="00D0272C"/>
    <w:rsid w:val="00D23E1C"/>
    <w:rsid w:val="00D248B9"/>
    <w:rsid w:val="00D36355"/>
    <w:rsid w:val="00D47766"/>
    <w:rsid w:val="00E2617B"/>
    <w:rsid w:val="00EC0018"/>
    <w:rsid w:val="00F1284A"/>
    <w:rsid w:val="00F5297A"/>
    <w:rsid w:val="00F967DF"/>
    <w:rsid w:val="00FD31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page number" w:locked="1"/>
    <w:lsdException w:name="table of authorities" w:semiHidden="0" w:unhideWhenUsed="0"/>
    <w:lsdException w:name="List" w:locked="1" w:semiHidden="0" w:unhideWhenUsed="0"/>
    <w:lsdException w:name="List Bullet" w:semiHidden="0" w:unhideWhenUsed="0"/>
    <w:lsdException w:name="Title" w:locked="1" w:semiHidden="0" w:unhideWhenUsed="0" w:qFormat="1"/>
    <w:lsdException w:name="Default Paragraph Font" w:locked="1"/>
    <w:lsdException w:name="Body Text" w:locked="1"/>
    <w:lsdException w:name="Body Text Inde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locked="1"/>
    <w:lsdException w:name="FollowedHyperlink" w:locked="1"/>
    <w:lsdException w:name="Strong" w:locked="1" w:semiHidden="0" w:unhideWhenUsed="0" w:qFormat="1"/>
    <w:lsdException w:name="Emphasis" w:locked="1" w:semiHidden="0" w:unhideWhenUsed="0" w:qFormat="1"/>
    <w:lsdException w:name="Normal (Web)" w:locked="1"/>
    <w:lsdException w:name="annotation subject" w:locked="1"/>
    <w:lsdException w:name="Balloon Text" w:locked="1"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C6E"/>
    <w:pPr>
      <w:suppressAutoHyphens/>
    </w:pPr>
    <w:rPr>
      <w:rFonts w:ascii="Times New Roman" w:hAnsi="Times New Roman"/>
      <w:kern w:val="1"/>
      <w:sz w:val="24"/>
      <w:szCs w:val="24"/>
      <w:lang w:val="en-GB" w:eastAsia="zh-CN"/>
    </w:rPr>
  </w:style>
  <w:style w:type="paragraph" w:styleId="1">
    <w:name w:val="heading 1"/>
    <w:basedOn w:val="a"/>
    <w:next w:val="a"/>
    <w:link w:val="1Char"/>
    <w:qFormat/>
    <w:rsid w:val="00EC0018"/>
    <w:pPr>
      <w:keepNext/>
      <w:numPr>
        <w:numId w:val="1"/>
      </w:numPr>
      <w:jc w:val="center"/>
      <w:outlineLvl w:val="0"/>
    </w:pPr>
    <w:rPr>
      <w:rFonts w:ascii="Arial" w:hAnsi="Arial" w:cs="Arial"/>
      <w:b/>
      <w:bCs/>
      <w:sz w:val="28"/>
      <w:lang w:val="el-GR"/>
    </w:rPr>
  </w:style>
  <w:style w:type="paragraph" w:styleId="2">
    <w:name w:val="heading 2"/>
    <w:basedOn w:val="a"/>
    <w:next w:val="a"/>
    <w:link w:val="2Char"/>
    <w:qFormat/>
    <w:rsid w:val="00EC0018"/>
    <w:pPr>
      <w:keepNext/>
      <w:numPr>
        <w:ilvl w:val="1"/>
        <w:numId w:val="1"/>
      </w:numPr>
      <w:jc w:val="both"/>
      <w:outlineLvl w:val="1"/>
    </w:pPr>
    <w:rPr>
      <w:rFonts w:ascii="Arial" w:hAnsi="Arial" w:cs="Arial"/>
      <w:b/>
      <w:bCs/>
      <w:lang w:val="el-GR"/>
    </w:rPr>
  </w:style>
  <w:style w:type="paragraph" w:styleId="3">
    <w:name w:val="heading 3"/>
    <w:basedOn w:val="a"/>
    <w:next w:val="a"/>
    <w:link w:val="3Char"/>
    <w:qFormat/>
    <w:rsid w:val="00EC0018"/>
    <w:pPr>
      <w:keepNext/>
      <w:numPr>
        <w:ilvl w:val="2"/>
        <w:numId w:val="1"/>
      </w:numPr>
      <w:ind w:right="-330"/>
      <w:outlineLvl w:val="2"/>
    </w:pPr>
    <w:rPr>
      <w:rFonts w:ascii="Arial" w:hAnsi="Arial" w:cs="Arial"/>
      <w:b/>
      <w:bCs/>
      <w:sz w:val="22"/>
      <w:szCs w:val="22"/>
      <w:lang w:val="el-GR"/>
    </w:rPr>
  </w:style>
  <w:style w:type="paragraph" w:styleId="4">
    <w:name w:val="heading 4"/>
    <w:basedOn w:val="a"/>
    <w:next w:val="a"/>
    <w:link w:val="4Char"/>
    <w:qFormat/>
    <w:rsid w:val="00EC0018"/>
    <w:pPr>
      <w:keepNext/>
      <w:numPr>
        <w:ilvl w:val="3"/>
        <w:numId w:val="1"/>
      </w:numPr>
      <w:outlineLvl w:val="3"/>
    </w:pPr>
    <w:rPr>
      <w:rFonts w:ascii="Arial" w:hAnsi="Arial" w:cs="Arial"/>
      <w:b/>
      <w:bCs/>
      <w:color w:val="FFFFFF"/>
      <w:sz w:val="28"/>
      <w:lang w:val="el-GR"/>
    </w:rPr>
  </w:style>
  <w:style w:type="paragraph" w:styleId="5">
    <w:name w:val="heading 5"/>
    <w:basedOn w:val="a"/>
    <w:next w:val="a"/>
    <w:link w:val="5Char"/>
    <w:qFormat/>
    <w:rsid w:val="00EC0018"/>
    <w:pPr>
      <w:keepNext/>
      <w:numPr>
        <w:ilvl w:val="4"/>
        <w:numId w:val="1"/>
      </w:numPr>
      <w:jc w:val="center"/>
      <w:outlineLvl w:val="4"/>
    </w:pPr>
    <w:rPr>
      <w:rFonts w:ascii="Arial" w:hAnsi="Arial" w:cs="Arial"/>
      <w:b/>
      <w:bCs/>
      <w:lang w:val="el-GR"/>
    </w:rPr>
  </w:style>
  <w:style w:type="paragraph" w:styleId="6">
    <w:name w:val="heading 6"/>
    <w:basedOn w:val="a"/>
    <w:next w:val="a"/>
    <w:link w:val="6Char"/>
    <w:qFormat/>
    <w:rsid w:val="00EC0018"/>
    <w:pPr>
      <w:keepNext/>
      <w:numPr>
        <w:ilvl w:val="5"/>
        <w:numId w:val="1"/>
      </w:numPr>
      <w:outlineLvl w:val="5"/>
    </w:pPr>
    <w:rPr>
      <w:rFonts w:ascii="Arial" w:hAnsi="Arial" w:cs="Arial"/>
      <w:b/>
      <w:bCs/>
      <w:lang w:val="el-GR"/>
    </w:rPr>
  </w:style>
  <w:style w:type="paragraph" w:styleId="7">
    <w:name w:val="heading 7"/>
    <w:basedOn w:val="a"/>
    <w:next w:val="a"/>
    <w:link w:val="7Char"/>
    <w:qFormat/>
    <w:rsid w:val="00EC0018"/>
    <w:pPr>
      <w:keepNext/>
      <w:numPr>
        <w:ilvl w:val="6"/>
        <w:numId w:val="1"/>
      </w:numPr>
      <w:outlineLvl w:val="6"/>
    </w:pPr>
    <w:rPr>
      <w:rFonts w:ascii="Verdana" w:hAnsi="Verdana" w:cs="Arial"/>
      <w:b/>
      <w:bCs/>
      <w:sz w:val="20"/>
      <w:lang w:val="el-GR"/>
    </w:rPr>
  </w:style>
  <w:style w:type="paragraph" w:styleId="8">
    <w:name w:val="heading 8"/>
    <w:basedOn w:val="a"/>
    <w:next w:val="a"/>
    <w:link w:val="8Char"/>
    <w:qFormat/>
    <w:rsid w:val="00EC0018"/>
    <w:pPr>
      <w:keepNext/>
      <w:numPr>
        <w:ilvl w:val="7"/>
        <w:numId w:val="1"/>
      </w:numPr>
      <w:jc w:val="center"/>
      <w:outlineLvl w:val="7"/>
    </w:pPr>
    <w:rPr>
      <w:rFonts w:ascii="Tahoma" w:hAnsi="Tahoma" w:cs="Tahoma"/>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EC0018"/>
    <w:rPr>
      <w:rFonts w:ascii="Arial" w:hAnsi="Arial" w:cs="Arial"/>
      <w:b/>
      <w:bCs/>
      <w:kern w:val="1"/>
      <w:sz w:val="28"/>
      <w:szCs w:val="24"/>
      <w:lang w:eastAsia="zh-CN"/>
    </w:rPr>
  </w:style>
  <w:style w:type="character" w:customStyle="1" w:styleId="2Char">
    <w:name w:val="Επικεφαλίδα 2 Char"/>
    <w:basedOn w:val="a0"/>
    <w:link w:val="2"/>
    <w:locked/>
    <w:rsid w:val="00EC0018"/>
    <w:rPr>
      <w:rFonts w:ascii="Arial" w:hAnsi="Arial" w:cs="Arial"/>
      <w:b/>
      <w:bCs/>
      <w:kern w:val="1"/>
      <w:sz w:val="24"/>
      <w:szCs w:val="24"/>
      <w:lang w:eastAsia="zh-CN"/>
    </w:rPr>
  </w:style>
  <w:style w:type="character" w:customStyle="1" w:styleId="3Char">
    <w:name w:val="Επικεφαλίδα 3 Char"/>
    <w:basedOn w:val="a0"/>
    <w:link w:val="3"/>
    <w:locked/>
    <w:rsid w:val="00EC0018"/>
    <w:rPr>
      <w:rFonts w:ascii="Arial" w:hAnsi="Arial" w:cs="Arial"/>
      <w:b/>
      <w:bCs/>
      <w:kern w:val="1"/>
      <w:sz w:val="22"/>
      <w:szCs w:val="22"/>
      <w:lang w:eastAsia="zh-CN"/>
    </w:rPr>
  </w:style>
  <w:style w:type="character" w:customStyle="1" w:styleId="4Char">
    <w:name w:val="Επικεφαλίδα 4 Char"/>
    <w:basedOn w:val="a0"/>
    <w:link w:val="4"/>
    <w:locked/>
    <w:rsid w:val="00EC0018"/>
    <w:rPr>
      <w:rFonts w:ascii="Arial" w:hAnsi="Arial" w:cs="Arial"/>
      <w:b/>
      <w:bCs/>
      <w:color w:val="FFFFFF"/>
      <w:kern w:val="1"/>
      <w:sz w:val="28"/>
      <w:szCs w:val="24"/>
      <w:lang w:eastAsia="zh-CN"/>
    </w:rPr>
  </w:style>
  <w:style w:type="character" w:customStyle="1" w:styleId="5Char">
    <w:name w:val="Επικεφαλίδα 5 Char"/>
    <w:basedOn w:val="a0"/>
    <w:link w:val="5"/>
    <w:locked/>
    <w:rsid w:val="00EC0018"/>
    <w:rPr>
      <w:rFonts w:ascii="Arial" w:hAnsi="Arial" w:cs="Arial"/>
      <w:b/>
      <w:bCs/>
      <w:kern w:val="1"/>
      <w:sz w:val="24"/>
      <w:szCs w:val="24"/>
      <w:lang w:eastAsia="zh-CN"/>
    </w:rPr>
  </w:style>
  <w:style w:type="character" w:customStyle="1" w:styleId="6Char">
    <w:name w:val="Επικεφαλίδα 6 Char"/>
    <w:basedOn w:val="a0"/>
    <w:link w:val="6"/>
    <w:locked/>
    <w:rsid w:val="00EC0018"/>
    <w:rPr>
      <w:rFonts w:ascii="Arial" w:hAnsi="Arial" w:cs="Arial"/>
      <w:b/>
      <w:bCs/>
      <w:kern w:val="1"/>
      <w:sz w:val="24"/>
      <w:szCs w:val="24"/>
      <w:lang w:eastAsia="zh-CN"/>
    </w:rPr>
  </w:style>
  <w:style w:type="character" w:customStyle="1" w:styleId="7Char">
    <w:name w:val="Επικεφαλίδα 7 Char"/>
    <w:basedOn w:val="a0"/>
    <w:link w:val="7"/>
    <w:locked/>
    <w:rsid w:val="00EC0018"/>
    <w:rPr>
      <w:rFonts w:ascii="Verdana" w:hAnsi="Verdana" w:cs="Arial"/>
      <w:b/>
      <w:bCs/>
      <w:kern w:val="1"/>
      <w:szCs w:val="24"/>
      <w:lang w:eastAsia="zh-CN"/>
    </w:rPr>
  </w:style>
  <w:style w:type="character" w:customStyle="1" w:styleId="8Char">
    <w:name w:val="Επικεφαλίδα 8 Char"/>
    <w:basedOn w:val="a0"/>
    <w:link w:val="8"/>
    <w:locked/>
    <w:rsid w:val="00EC0018"/>
    <w:rPr>
      <w:rFonts w:ascii="Tahoma" w:hAnsi="Tahoma" w:cs="Tahoma"/>
      <w:b/>
      <w:bCs/>
      <w:kern w:val="1"/>
      <w:sz w:val="32"/>
      <w:szCs w:val="24"/>
      <w:lang w:eastAsia="zh-CN"/>
    </w:rPr>
  </w:style>
  <w:style w:type="character" w:customStyle="1" w:styleId="WW8Num1z0">
    <w:name w:val="WW8Num1z0"/>
    <w:rsid w:val="00EC0018"/>
  </w:style>
  <w:style w:type="character" w:customStyle="1" w:styleId="WW8Num1z1">
    <w:name w:val="WW8Num1z1"/>
    <w:rsid w:val="00EC0018"/>
  </w:style>
  <w:style w:type="character" w:customStyle="1" w:styleId="WW8Num1z2">
    <w:name w:val="WW8Num1z2"/>
    <w:rsid w:val="00EC0018"/>
  </w:style>
  <w:style w:type="character" w:customStyle="1" w:styleId="WW8Num1z3">
    <w:name w:val="WW8Num1z3"/>
    <w:rsid w:val="00EC0018"/>
  </w:style>
  <w:style w:type="character" w:customStyle="1" w:styleId="WW8Num1z4">
    <w:name w:val="WW8Num1z4"/>
    <w:rsid w:val="00EC0018"/>
  </w:style>
  <w:style w:type="character" w:customStyle="1" w:styleId="WW8Num1z5">
    <w:name w:val="WW8Num1z5"/>
    <w:rsid w:val="00EC0018"/>
  </w:style>
  <w:style w:type="character" w:customStyle="1" w:styleId="WW8Num1z6">
    <w:name w:val="WW8Num1z6"/>
    <w:rsid w:val="00EC0018"/>
  </w:style>
  <w:style w:type="character" w:customStyle="1" w:styleId="WW8Num1z7">
    <w:name w:val="WW8Num1z7"/>
    <w:rsid w:val="00EC0018"/>
  </w:style>
  <w:style w:type="character" w:customStyle="1" w:styleId="WW8Num1z8">
    <w:name w:val="WW8Num1z8"/>
    <w:rsid w:val="00EC0018"/>
  </w:style>
  <w:style w:type="character" w:customStyle="1" w:styleId="WW8Num2z0">
    <w:name w:val="WW8Num2z0"/>
    <w:rsid w:val="00EC0018"/>
    <w:rPr>
      <w:rFonts w:ascii="Symbol" w:hAnsi="Symbol"/>
    </w:rPr>
  </w:style>
  <w:style w:type="character" w:customStyle="1" w:styleId="WW8Num3z0">
    <w:name w:val="WW8Num3z0"/>
    <w:rsid w:val="00EC0018"/>
    <w:rPr>
      <w:rFonts w:ascii="Symbol" w:hAnsi="Symbol"/>
      <w:lang w:val="el-GR"/>
    </w:rPr>
  </w:style>
  <w:style w:type="character" w:customStyle="1" w:styleId="WW8Num4z0">
    <w:name w:val="WW8Num4z0"/>
    <w:rsid w:val="00EC0018"/>
    <w:rPr>
      <w:rFonts w:ascii="Symbol" w:hAnsi="Symbol"/>
      <w:lang w:val="el-GR"/>
    </w:rPr>
  </w:style>
  <w:style w:type="character" w:customStyle="1" w:styleId="WW8Num5z0">
    <w:name w:val="WW8Num5z0"/>
    <w:rsid w:val="00EC0018"/>
  </w:style>
  <w:style w:type="character" w:customStyle="1" w:styleId="WW8Num6z0">
    <w:name w:val="WW8Num6z0"/>
    <w:rsid w:val="00EC0018"/>
    <w:rPr>
      <w:rFonts w:ascii="Symbol" w:hAnsi="Symbol"/>
    </w:rPr>
  </w:style>
  <w:style w:type="character" w:customStyle="1" w:styleId="WW8Num7z0">
    <w:name w:val="WW8Num7z0"/>
    <w:rsid w:val="00EC0018"/>
    <w:rPr>
      <w:rFonts w:ascii="Symbol" w:hAnsi="Symbol"/>
      <w:lang w:val="el-GR"/>
    </w:rPr>
  </w:style>
  <w:style w:type="character" w:customStyle="1" w:styleId="WW8Num8z0">
    <w:name w:val="WW8Num8z0"/>
    <w:rsid w:val="00EC0018"/>
    <w:rPr>
      <w:rFonts w:ascii="Symbol" w:hAnsi="Symbol"/>
      <w:sz w:val="22"/>
    </w:rPr>
  </w:style>
  <w:style w:type="character" w:customStyle="1" w:styleId="WW8Num9z0">
    <w:name w:val="WW8Num9z0"/>
    <w:rsid w:val="00EC0018"/>
    <w:rPr>
      <w:rFonts w:ascii="Katsoulidis" w:hAnsi="Katsoulidis"/>
      <w:lang w:val="el-GR"/>
    </w:rPr>
  </w:style>
  <w:style w:type="character" w:customStyle="1" w:styleId="WW8Num10z0">
    <w:name w:val="WW8Num10z0"/>
    <w:rsid w:val="00EC0018"/>
    <w:rPr>
      <w:rFonts w:ascii="Symbol" w:hAnsi="Symbol"/>
      <w:lang w:val="el-GR"/>
    </w:rPr>
  </w:style>
  <w:style w:type="character" w:customStyle="1" w:styleId="WW8Num11z0">
    <w:name w:val="WW8Num11z0"/>
    <w:rsid w:val="00EC0018"/>
    <w:rPr>
      <w:rFonts w:ascii="Symbol" w:hAnsi="Symbol"/>
      <w:lang w:val="el-GR"/>
    </w:rPr>
  </w:style>
  <w:style w:type="character" w:customStyle="1" w:styleId="WW8Num12z0">
    <w:name w:val="WW8Num12z0"/>
    <w:rsid w:val="00EC0018"/>
    <w:rPr>
      <w:rFonts w:ascii="Symbol" w:hAnsi="Symbol"/>
      <w:lang w:val="el-GR"/>
    </w:rPr>
  </w:style>
  <w:style w:type="character" w:customStyle="1" w:styleId="WW8Num13z0">
    <w:name w:val="WW8Num13z0"/>
    <w:rsid w:val="00EC0018"/>
    <w:rPr>
      <w:rFonts w:ascii="Symbol" w:hAnsi="Symbol"/>
      <w:sz w:val="22"/>
    </w:rPr>
  </w:style>
  <w:style w:type="character" w:customStyle="1" w:styleId="WW8Num14z0">
    <w:name w:val="WW8Num14z0"/>
    <w:rsid w:val="00EC0018"/>
    <w:rPr>
      <w:rFonts w:ascii="Symbol" w:hAnsi="Symbol"/>
      <w:lang w:val="el-GR"/>
    </w:rPr>
  </w:style>
  <w:style w:type="character" w:customStyle="1" w:styleId="WW8Num15z0">
    <w:name w:val="WW8Num15z0"/>
    <w:rsid w:val="00EC0018"/>
    <w:rPr>
      <w:rFonts w:ascii="Symbol" w:hAnsi="Symbol"/>
    </w:rPr>
  </w:style>
  <w:style w:type="character" w:customStyle="1" w:styleId="WW8Num16z0">
    <w:name w:val="WW8Num16z0"/>
    <w:rsid w:val="00EC0018"/>
    <w:rPr>
      <w:rFonts w:ascii="Symbol" w:hAnsi="Symbol"/>
    </w:rPr>
  </w:style>
  <w:style w:type="character" w:customStyle="1" w:styleId="WW8Num17z0">
    <w:name w:val="WW8Num17z0"/>
    <w:rsid w:val="00EC0018"/>
    <w:rPr>
      <w:rFonts w:ascii="Symbol" w:hAnsi="Symbol"/>
    </w:rPr>
  </w:style>
  <w:style w:type="character" w:customStyle="1" w:styleId="WW8Num18z0">
    <w:name w:val="WW8Num18z0"/>
    <w:rsid w:val="00EC0018"/>
    <w:rPr>
      <w:rFonts w:ascii="Symbol" w:hAnsi="Symbol"/>
      <w:lang w:val="el-GR"/>
    </w:rPr>
  </w:style>
  <w:style w:type="character" w:customStyle="1" w:styleId="WW8Num19z0">
    <w:name w:val="WW8Num19z0"/>
    <w:rsid w:val="00EC0018"/>
  </w:style>
  <w:style w:type="character" w:customStyle="1" w:styleId="WW8Num20z0">
    <w:name w:val="WW8Num20z0"/>
    <w:rsid w:val="00EC0018"/>
    <w:rPr>
      <w:rFonts w:ascii="Symbol" w:hAnsi="Symbol"/>
    </w:rPr>
  </w:style>
  <w:style w:type="character" w:customStyle="1" w:styleId="WW8Num21z0">
    <w:name w:val="WW8Num21z0"/>
    <w:rsid w:val="00EC0018"/>
    <w:rPr>
      <w:rFonts w:ascii="Katsoulidis" w:hAnsi="Katsoulidis"/>
      <w:lang w:val="en-US"/>
    </w:rPr>
  </w:style>
  <w:style w:type="character" w:customStyle="1" w:styleId="WW8Num22z0">
    <w:name w:val="WW8Num22z0"/>
    <w:rsid w:val="00EC0018"/>
    <w:rPr>
      <w:rFonts w:ascii="Symbol" w:hAnsi="Symbol"/>
      <w:lang w:val="el-GR"/>
    </w:rPr>
  </w:style>
  <w:style w:type="character" w:customStyle="1" w:styleId="WW8Num23z0">
    <w:name w:val="WW8Num23z0"/>
    <w:rsid w:val="00EC0018"/>
  </w:style>
  <w:style w:type="character" w:customStyle="1" w:styleId="WW8Num24z0">
    <w:name w:val="WW8Num24z0"/>
    <w:rsid w:val="00EC0018"/>
    <w:rPr>
      <w:rFonts w:ascii="Symbol" w:hAnsi="Symbol"/>
      <w:lang w:val="el-GR"/>
    </w:rPr>
  </w:style>
  <w:style w:type="character" w:customStyle="1" w:styleId="WW8Num25z0">
    <w:name w:val="WW8Num25z0"/>
    <w:rsid w:val="00EC0018"/>
    <w:rPr>
      <w:rFonts w:ascii="Symbol" w:hAnsi="Symbol"/>
      <w:lang w:val="el-GR"/>
    </w:rPr>
  </w:style>
  <w:style w:type="character" w:customStyle="1" w:styleId="WW8Num26z0">
    <w:name w:val="WW8Num26z0"/>
    <w:rsid w:val="00EC0018"/>
    <w:rPr>
      <w:rFonts w:ascii="Symbol" w:hAnsi="Symbol"/>
    </w:rPr>
  </w:style>
  <w:style w:type="character" w:customStyle="1" w:styleId="WW8Num27z0">
    <w:name w:val="WW8Num27z0"/>
    <w:rsid w:val="00EC0018"/>
    <w:rPr>
      <w:rFonts w:ascii="Symbol" w:hAnsi="Symbol"/>
      <w:lang w:val="el-GR"/>
    </w:rPr>
  </w:style>
  <w:style w:type="character" w:customStyle="1" w:styleId="WW8Num27z1">
    <w:name w:val="WW8Num27z1"/>
    <w:rsid w:val="00EC0018"/>
    <w:rPr>
      <w:rFonts w:ascii="Katsoulidis" w:hAnsi="Katsoulidis"/>
      <w:lang w:val="el-GR"/>
    </w:rPr>
  </w:style>
  <w:style w:type="character" w:customStyle="1" w:styleId="WW8Num27z2">
    <w:name w:val="WW8Num27z2"/>
    <w:rsid w:val="00EC0018"/>
    <w:rPr>
      <w:rFonts w:ascii="Wingdings" w:hAnsi="Wingdings"/>
    </w:rPr>
  </w:style>
  <w:style w:type="character" w:customStyle="1" w:styleId="WW8Num27z4">
    <w:name w:val="WW8Num27z4"/>
    <w:rsid w:val="00EC0018"/>
    <w:rPr>
      <w:rFonts w:ascii="Courier New" w:hAnsi="Courier New"/>
    </w:rPr>
  </w:style>
  <w:style w:type="character" w:customStyle="1" w:styleId="WW8Num28z0">
    <w:name w:val="WW8Num28z0"/>
    <w:rsid w:val="00EC0018"/>
    <w:rPr>
      <w:rFonts w:ascii="Symbol" w:hAnsi="Symbol"/>
      <w:lang w:val="el-GR"/>
    </w:rPr>
  </w:style>
  <w:style w:type="character" w:customStyle="1" w:styleId="WW8Num29z0">
    <w:name w:val="WW8Num29z0"/>
    <w:rsid w:val="00EC0018"/>
    <w:rPr>
      <w:rFonts w:ascii="Symbol" w:hAnsi="Symbol"/>
    </w:rPr>
  </w:style>
  <w:style w:type="character" w:customStyle="1" w:styleId="WW8Num30z0">
    <w:name w:val="WW8Num30z0"/>
    <w:rsid w:val="00EC0018"/>
  </w:style>
  <w:style w:type="character" w:customStyle="1" w:styleId="WW8Num31z0">
    <w:name w:val="WW8Num31z0"/>
    <w:rsid w:val="00EC0018"/>
    <w:rPr>
      <w:rFonts w:ascii="Symbol" w:hAnsi="Symbol"/>
      <w:lang w:val="el-GR"/>
    </w:rPr>
  </w:style>
  <w:style w:type="character" w:customStyle="1" w:styleId="WW8Num32z0">
    <w:name w:val="WW8Num32z0"/>
    <w:rsid w:val="00EC0018"/>
    <w:rPr>
      <w:rFonts w:ascii="Symbol" w:hAnsi="Symbol"/>
    </w:rPr>
  </w:style>
  <w:style w:type="character" w:customStyle="1" w:styleId="WW8Num33z0">
    <w:name w:val="WW8Num33z0"/>
    <w:rsid w:val="00EC0018"/>
    <w:rPr>
      <w:rFonts w:ascii="Katsoulidis" w:hAnsi="Katsoulidis"/>
      <w:sz w:val="20"/>
    </w:rPr>
  </w:style>
  <w:style w:type="character" w:customStyle="1" w:styleId="WW8Num34z0">
    <w:name w:val="WW8Num34z0"/>
    <w:rsid w:val="00EC0018"/>
    <w:rPr>
      <w:rFonts w:ascii="Symbol" w:hAnsi="Symbol"/>
    </w:rPr>
  </w:style>
  <w:style w:type="character" w:customStyle="1" w:styleId="WW8Num35z0">
    <w:name w:val="WW8Num35z0"/>
    <w:rsid w:val="00EC0018"/>
    <w:rPr>
      <w:rFonts w:ascii="Symbol" w:hAnsi="Symbol"/>
      <w:sz w:val="22"/>
    </w:rPr>
  </w:style>
  <w:style w:type="character" w:customStyle="1" w:styleId="WW8Num36z0">
    <w:name w:val="WW8Num36z0"/>
    <w:rsid w:val="00EC0018"/>
    <w:rPr>
      <w:rFonts w:ascii="Symbol" w:hAnsi="Symbol"/>
      <w:lang w:val="el-GR"/>
    </w:rPr>
  </w:style>
  <w:style w:type="character" w:customStyle="1" w:styleId="WW8Num37z0">
    <w:name w:val="WW8Num37z0"/>
    <w:rsid w:val="00EC0018"/>
    <w:rPr>
      <w:rFonts w:ascii="Symbol" w:hAnsi="Symbol"/>
      <w:lang w:val="el-GR"/>
    </w:rPr>
  </w:style>
  <w:style w:type="character" w:customStyle="1" w:styleId="WW8Num38z0">
    <w:name w:val="WW8Num38z0"/>
    <w:rsid w:val="00EC0018"/>
  </w:style>
  <w:style w:type="character" w:customStyle="1" w:styleId="WW8Num39z0">
    <w:name w:val="WW8Num39z0"/>
    <w:rsid w:val="00EC0018"/>
    <w:rPr>
      <w:rFonts w:ascii="Symbol" w:hAnsi="Symbol"/>
      <w:color w:val="auto"/>
      <w:lang w:val="el-GR"/>
    </w:rPr>
  </w:style>
  <w:style w:type="character" w:customStyle="1" w:styleId="WW8Num2z1">
    <w:name w:val="WW8Num2z1"/>
    <w:rsid w:val="00EC0018"/>
    <w:rPr>
      <w:rFonts w:ascii="Courier New" w:hAnsi="Courier New"/>
    </w:rPr>
  </w:style>
  <w:style w:type="character" w:customStyle="1" w:styleId="WW8Num2z2">
    <w:name w:val="WW8Num2z2"/>
    <w:rsid w:val="00EC0018"/>
    <w:rPr>
      <w:rFonts w:ascii="Wingdings" w:hAnsi="Wingdings"/>
    </w:rPr>
  </w:style>
  <w:style w:type="character" w:customStyle="1" w:styleId="WW8Num3z1">
    <w:name w:val="WW8Num3z1"/>
    <w:rsid w:val="00EC0018"/>
    <w:rPr>
      <w:rFonts w:ascii="Courier New" w:hAnsi="Courier New"/>
    </w:rPr>
  </w:style>
  <w:style w:type="character" w:customStyle="1" w:styleId="WW8Num3z2">
    <w:name w:val="WW8Num3z2"/>
    <w:rsid w:val="00EC0018"/>
    <w:rPr>
      <w:rFonts w:ascii="Wingdings" w:hAnsi="Wingdings"/>
    </w:rPr>
  </w:style>
  <w:style w:type="character" w:customStyle="1" w:styleId="WW8Num4z1">
    <w:name w:val="WW8Num4z1"/>
    <w:rsid w:val="00EC0018"/>
  </w:style>
  <w:style w:type="character" w:customStyle="1" w:styleId="WW8Num4z2">
    <w:name w:val="WW8Num4z2"/>
    <w:rsid w:val="00EC0018"/>
  </w:style>
  <w:style w:type="character" w:customStyle="1" w:styleId="WW8Num4z3">
    <w:name w:val="WW8Num4z3"/>
    <w:rsid w:val="00EC0018"/>
  </w:style>
  <w:style w:type="character" w:customStyle="1" w:styleId="WW8Num4z4">
    <w:name w:val="WW8Num4z4"/>
    <w:rsid w:val="00EC0018"/>
  </w:style>
  <w:style w:type="character" w:customStyle="1" w:styleId="WW8Num4z5">
    <w:name w:val="WW8Num4z5"/>
    <w:rsid w:val="00EC0018"/>
  </w:style>
  <w:style w:type="character" w:customStyle="1" w:styleId="WW8Num4z6">
    <w:name w:val="WW8Num4z6"/>
    <w:rsid w:val="00EC0018"/>
  </w:style>
  <w:style w:type="character" w:customStyle="1" w:styleId="WW8Num4z7">
    <w:name w:val="WW8Num4z7"/>
    <w:rsid w:val="00EC0018"/>
  </w:style>
  <w:style w:type="character" w:customStyle="1" w:styleId="WW8Num4z8">
    <w:name w:val="WW8Num4z8"/>
    <w:rsid w:val="00EC0018"/>
  </w:style>
  <w:style w:type="character" w:customStyle="1" w:styleId="WW8Num5z1">
    <w:name w:val="WW8Num5z1"/>
    <w:rsid w:val="00EC0018"/>
    <w:rPr>
      <w:rFonts w:ascii="Courier New" w:hAnsi="Courier New"/>
    </w:rPr>
  </w:style>
  <w:style w:type="character" w:customStyle="1" w:styleId="WW8Num5z2">
    <w:name w:val="WW8Num5z2"/>
    <w:rsid w:val="00EC0018"/>
    <w:rPr>
      <w:rFonts w:ascii="Wingdings" w:hAnsi="Wingdings"/>
    </w:rPr>
  </w:style>
  <w:style w:type="character" w:customStyle="1" w:styleId="WW8Num6z1">
    <w:name w:val="WW8Num6z1"/>
    <w:rsid w:val="00EC0018"/>
    <w:rPr>
      <w:rFonts w:ascii="Courier New" w:hAnsi="Courier New"/>
    </w:rPr>
  </w:style>
  <w:style w:type="character" w:customStyle="1" w:styleId="WW8Num6z2">
    <w:name w:val="WW8Num6z2"/>
    <w:rsid w:val="00EC0018"/>
    <w:rPr>
      <w:rFonts w:ascii="Wingdings" w:hAnsi="Wingdings"/>
    </w:rPr>
  </w:style>
  <w:style w:type="character" w:customStyle="1" w:styleId="WW8Num7z1">
    <w:name w:val="WW8Num7z1"/>
    <w:rsid w:val="00EC0018"/>
    <w:rPr>
      <w:rFonts w:ascii="Courier New" w:hAnsi="Courier New"/>
    </w:rPr>
  </w:style>
  <w:style w:type="character" w:customStyle="1" w:styleId="WW8Num7z2">
    <w:name w:val="WW8Num7z2"/>
    <w:rsid w:val="00EC0018"/>
    <w:rPr>
      <w:rFonts w:ascii="Wingdings" w:hAnsi="Wingdings"/>
    </w:rPr>
  </w:style>
  <w:style w:type="character" w:customStyle="1" w:styleId="WW8Num8z1">
    <w:name w:val="WW8Num8z1"/>
    <w:rsid w:val="00EC0018"/>
    <w:rPr>
      <w:rFonts w:ascii="Symbol" w:hAnsi="Symbol"/>
    </w:rPr>
  </w:style>
  <w:style w:type="character" w:customStyle="1" w:styleId="WW8Num8z2">
    <w:name w:val="WW8Num8z2"/>
    <w:rsid w:val="00EC0018"/>
  </w:style>
  <w:style w:type="character" w:customStyle="1" w:styleId="WW8Num8z3">
    <w:name w:val="WW8Num8z3"/>
    <w:rsid w:val="00EC0018"/>
  </w:style>
  <w:style w:type="character" w:customStyle="1" w:styleId="WW8Num8z4">
    <w:name w:val="WW8Num8z4"/>
    <w:rsid w:val="00EC0018"/>
  </w:style>
  <w:style w:type="character" w:customStyle="1" w:styleId="WW8Num8z5">
    <w:name w:val="WW8Num8z5"/>
    <w:rsid w:val="00EC0018"/>
  </w:style>
  <w:style w:type="character" w:customStyle="1" w:styleId="WW8Num8z6">
    <w:name w:val="WW8Num8z6"/>
    <w:rsid w:val="00EC0018"/>
  </w:style>
  <w:style w:type="character" w:customStyle="1" w:styleId="WW8Num8z7">
    <w:name w:val="WW8Num8z7"/>
    <w:rsid w:val="00EC0018"/>
  </w:style>
  <w:style w:type="character" w:customStyle="1" w:styleId="WW8Num8z8">
    <w:name w:val="WW8Num8z8"/>
    <w:rsid w:val="00EC0018"/>
  </w:style>
  <w:style w:type="character" w:customStyle="1" w:styleId="WW8Num9z1">
    <w:name w:val="WW8Num9z1"/>
    <w:rsid w:val="00EC0018"/>
  </w:style>
  <w:style w:type="character" w:customStyle="1" w:styleId="WW8Num9z2">
    <w:name w:val="WW8Num9z2"/>
    <w:rsid w:val="00EC0018"/>
  </w:style>
  <w:style w:type="character" w:customStyle="1" w:styleId="WW8Num9z3">
    <w:name w:val="WW8Num9z3"/>
    <w:rsid w:val="00EC0018"/>
  </w:style>
  <w:style w:type="character" w:customStyle="1" w:styleId="WW8Num9z4">
    <w:name w:val="WW8Num9z4"/>
    <w:rsid w:val="00EC0018"/>
  </w:style>
  <w:style w:type="character" w:customStyle="1" w:styleId="WW8Num9z5">
    <w:name w:val="WW8Num9z5"/>
    <w:rsid w:val="00EC0018"/>
  </w:style>
  <w:style w:type="character" w:customStyle="1" w:styleId="WW8Num9z6">
    <w:name w:val="WW8Num9z6"/>
    <w:rsid w:val="00EC0018"/>
  </w:style>
  <w:style w:type="character" w:customStyle="1" w:styleId="WW8Num9z7">
    <w:name w:val="WW8Num9z7"/>
    <w:rsid w:val="00EC0018"/>
  </w:style>
  <w:style w:type="character" w:customStyle="1" w:styleId="WW8Num9z8">
    <w:name w:val="WW8Num9z8"/>
    <w:rsid w:val="00EC0018"/>
  </w:style>
  <w:style w:type="character" w:customStyle="1" w:styleId="WW8Num10z1">
    <w:name w:val="WW8Num10z1"/>
    <w:rsid w:val="00EC0018"/>
    <w:rPr>
      <w:rFonts w:ascii="Courier New" w:hAnsi="Courier New"/>
    </w:rPr>
  </w:style>
  <w:style w:type="character" w:customStyle="1" w:styleId="WW8Num10z2">
    <w:name w:val="WW8Num10z2"/>
    <w:rsid w:val="00EC0018"/>
    <w:rPr>
      <w:rFonts w:ascii="Wingdings" w:hAnsi="Wingdings"/>
    </w:rPr>
  </w:style>
  <w:style w:type="character" w:customStyle="1" w:styleId="WW8Num11z1">
    <w:name w:val="WW8Num11z1"/>
    <w:rsid w:val="00EC0018"/>
    <w:rPr>
      <w:rFonts w:ascii="Courier New" w:hAnsi="Courier New"/>
    </w:rPr>
  </w:style>
  <w:style w:type="character" w:customStyle="1" w:styleId="WW8Num11z2">
    <w:name w:val="WW8Num11z2"/>
    <w:rsid w:val="00EC0018"/>
    <w:rPr>
      <w:rFonts w:ascii="Wingdings" w:hAnsi="Wingdings"/>
    </w:rPr>
  </w:style>
  <w:style w:type="character" w:customStyle="1" w:styleId="WW8Num12z1">
    <w:name w:val="WW8Num12z1"/>
    <w:rsid w:val="00EC0018"/>
    <w:rPr>
      <w:rFonts w:ascii="Courier New" w:hAnsi="Courier New"/>
    </w:rPr>
  </w:style>
  <w:style w:type="character" w:customStyle="1" w:styleId="WW8Num12z2">
    <w:name w:val="WW8Num12z2"/>
    <w:rsid w:val="00EC0018"/>
    <w:rPr>
      <w:rFonts w:ascii="Wingdings" w:hAnsi="Wingdings"/>
    </w:rPr>
  </w:style>
  <w:style w:type="character" w:customStyle="1" w:styleId="WW8Num13z1">
    <w:name w:val="WW8Num13z1"/>
    <w:rsid w:val="00EC0018"/>
    <w:rPr>
      <w:rFonts w:ascii="Courier New" w:hAnsi="Courier New"/>
    </w:rPr>
  </w:style>
  <w:style w:type="character" w:customStyle="1" w:styleId="WW8Num13z2">
    <w:name w:val="WW8Num13z2"/>
    <w:rsid w:val="00EC0018"/>
    <w:rPr>
      <w:rFonts w:ascii="Wingdings" w:hAnsi="Wingdings"/>
    </w:rPr>
  </w:style>
  <w:style w:type="character" w:customStyle="1" w:styleId="WW8Num14z1">
    <w:name w:val="WW8Num14z1"/>
    <w:rsid w:val="00EC0018"/>
    <w:rPr>
      <w:rFonts w:ascii="Courier New" w:hAnsi="Courier New"/>
    </w:rPr>
  </w:style>
  <w:style w:type="character" w:customStyle="1" w:styleId="WW8Num14z2">
    <w:name w:val="WW8Num14z2"/>
    <w:rsid w:val="00EC0018"/>
    <w:rPr>
      <w:rFonts w:ascii="Wingdings" w:hAnsi="Wingdings"/>
    </w:rPr>
  </w:style>
  <w:style w:type="character" w:customStyle="1" w:styleId="WW8Num15z1">
    <w:name w:val="WW8Num15z1"/>
    <w:rsid w:val="00EC0018"/>
    <w:rPr>
      <w:rFonts w:ascii="Courier New" w:hAnsi="Courier New"/>
    </w:rPr>
  </w:style>
  <w:style w:type="character" w:customStyle="1" w:styleId="WW8Num15z2">
    <w:name w:val="WW8Num15z2"/>
    <w:rsid w:val="00EC0018"/>
    <w:rPr>
      <w:rFonts w:ascii="Wingdings" w:hAnsi="Wingdings"/>
    </w:rPr>
  </w:style>
  <w:style w:type="character" w:customStyle="1" w:styleId="WW8Num16z1">
    <w:name w:val="WW8Num16z1"/>
    <w:rsid w:val="00EC0018"/>
    <w:rPr>
      <w:rFonts w:ascii="Courier New" w:hAnsi="Courier New"/>
    </w:rPr>
  </w:style>
  <w:style w:type="character" w:customStyle="1" w:styleId="WW8Num16z2">
    <w:name w:val="WW8Num16z2"/>
    <w:rsid w:val="00EC0018"/>
    <w:rPr>
      <w:rFonts w:ascii="Wingdings" w:hAnsi="Wingdings"/>
    </w:rPr>
  </w:style>
  <w:style w:type="character" w:customStyle="1" w:styleId="WW8Num17z1">
    <w:name w:val="WW8Num17z1"/>
    <w:rsid w:val="00EC0018"/>
    <w:rPr>
      <w:rFonts w:ascii="Courier New" w:hAnsi="Courier New"/>
    </w:rPr>
  </w:style>
  <w:style w:type="character" w:customStyle="1" w:styleId="WW8Num17z2">
    <w:name w:val="WW8Num17z2"/>
    <w:rsid w:val="00EC0018"/>
    <w:rPr>
      <w:rFonts w:ascii="Wingdings" w:hAnsi="Wingdings"/>
    </w:rPr>
  </w:style>
  <w:style w:type="character" w:customStyle="1" w:styleId="WW8Num18z1">
    <w:name w:val="WW8Num18z1"/>
    <w:rsid w:val="00EC0018"/>
    <w:rPr>
      <w:rFonts w:ascii="Courier New" w:hAnsi="Courier New"/>
    </w:rPr>
  </w:style>
  <w:style w:type="character" w:customStyle="1" w:styleId="WW8Num18z2">
    <w:name w:val="WW8Num18z2"/>
    <w:rsid w:val="00EC0018"/>
    <w:rPr>
      <w:rFonts w:ascii="Wingdings" w:hAnsi="Wingdings"/>
    </w:rPr>
  </w:style>
  <w:style w:type="character" w:customStyle="1" w:styleId="WW8Num19z1">
    <w:name w:val="WW8Num19z1"/>
    <w:rsid w:val="00EC0018"/>
    <w:rPr>
      <w:rFonts w:ascii="Courier New" w:hAnsi="Courier New"/>
    </w:rPr>
  </w:style>
  <w:style w:type="character" w:customStyle="1" w:styleId="WW8Num19z2">
    <w:name w:val="WW8Num19z2"/>
    <w:rsid w:val="00EC0018"/>
    <w:rPr>
      <w:rFonts w:ascii="Wingdings" w:hAnsi="Wingdings"/>
    </w:rPr>
  </w:style>
  <w:style w:type="character" w:customStyle="1" w:styleId="WW8Num20z1">
    <w:name w:val="WW8Num20z1"/>
    <w:rsid w:val="00EC0018"/>
  </w:style>
  <w:style w:type="character" w:customStyle="1" w:styleId="WW8Num20z2">
    <w:name w:val="WW8Num20z2"/>
    <w:rsid w:val="00EC0018"/>
  </w:style>
  <w:style w:type="character" w:customStyle="1" w:styleId="WW8Num20z3">
    <w:name w:val="WW8Num20z3"/>
    <w:rsid w:val="00EC0018"/>
  </w:style>
  <w:style w:type="character" w:customStyle="1" w:styleId="WW8Num20z4">
    <w:name w:val="WW8Num20z4"/>
    <w:rsid w:val="00EC0018"/>
  </w:style>
  <w:style w:type="character" w:customStyle="1" w:styleId="WW8Num20z5">
    <w:name w:val="WW8Num20z5"/>
    <w:rsid w:val="00EC0018"/>
  </w:style>
  <w:style w:type="character" w:customStyle="1" w:styleId="WW8Num20z6">
    <w:name w:val="WW8Num20z6"/>
    <w:rsid w:val="00EC0018"/>
  </w:style>
  <w:style w:type="character" w:customStyle="1" w:styleId="WW8Num20z7">
    <w:name w:val="WW8Num20z7"/>
    <w:rsid w:val="00EC0018"/>
  </w:style>
  <w:style w:type="character" w:customStyle="1" w:styleId="WW8Num20z8">
    <w:name w:val="WW8Num20z8"/>
    <w:rsid w:val="00EC0018"/>
  </w:style>
  <w:style w:type="character" w:customStyle="1" w:styleId="WW8Num21z1">
    <w:name w:val="WW8Num21z1"/>
    <w:rsid w:val="00EC0018"/>
    <w:rPr>
      <w:rFonts w:ascii="Courier New" w:hAnsi="Courier New"/>
    </w:rPr>
  </w:style>
  <w:style w:type="character" w:customStyle="1" w:styleId="WW8Num21z2">
    <w:name w:val="WW8Num21z2"/>
    <w:rsid w:val="00EC0018"/>
    <w:rPr>
      <w:rFonts w:ascii="Wingdings" w:hAnsi="Wingdings"/>
    </w:rPr>
  </w:style>
  <w:style w:type="character" w:customStyle="1" w:styleId="WW8Num22z1">
    <w:name w:val="WW8Num22z1"/>
    <w:rsid w:val="00EC0018"/>
  </w:style>
  <w:style w:type="character" w:customStyle="1" w:styleId="WW8Num22z2">
    <w:name w:val="WW8Num22z2"/>
    <w:rsid w:val="00EC0018"/>
  </w:style>
  <w:style w:type="character" w:customStyle="1" w:styleId="WW8Num22z3">
    <w:name w:val="WW8Num22z3"/>
    <w:rsid w:val="00EC0018"/>
  </w:style>
  <w:style w:type="character" w:customStyle="1" w:styleId="WW8Num22z4">
    <w:name w:val="WW8Num22z4"/>
    <w:rsid w:val="00EC0018"/>
  </w:style>
  <w:style w:type="character" w:customStyle="1" w:styleId="WW8Num22z5">
    <w:name w:val="WW8Num22z5"/>
    <w:rsid w:val="00EC0018"/>
  </w:style>
  <w:style w:type="character" w:customStyle="1" w:styleId="WW8Num22z6">
    <w:name w:val="WW8Num22z6"/>
    <w:rsid w:val="00EC0018"/>
  </w:style>
  <w:style w:type="character" w:customStyle="1" w:styleId="WW8Num22z7">
    <w:name w:val="WW8Num22z7"/>
    <w:rsid w:val="00EC0018"/>
  </w:style>
  <w:style w:type="character" w:customStyle="1" w:styleId="WW8Num22z8">
    <w:name w:val="WW8Num22z8"/>
    <w:rsid w:val="00EC0018"/>
  </w:style>
  <w:style w:type="character" w:customStyle="1" w:styleId="WW8Num23z1">
    <w:name w:val="WW8Num23z1"/>
    <w:rsid w:val="00EC0018"/>
    <w:rPr>
      <w:rFonts w:ascii="Courier New" w:hAnsi="Courier New"/>
    </w:rPr>
  </w:style>
  <w:style w:type="character" w:customStyle="1" w:styleId="WW8Num23z2">
    <w:name w:val="WW8Num23z2"/>
    <w:rsid w:val="00EC0018"/>
    <w:rPr>
      <w:rFonts w:ascii="Wingdings" w:hAnsi="Wingdings"/>
    </w:rPr>
  </w:style>
  <w:style w:type="character" w:customStyle="1" w:styleId="WW8Num24z1">
    <w:name w:val="WW8Num24z1"/>
    <w:rsid w:val="00EC0018"/>
  </w:style>
  <w:style w:type="character" w:customStyle="1" w:styleId="WW8Num24z2">
    <w:name w:val="WW8Num24z2"/>
    <w:rsid w:val="00EC0018"/>
  </w:style>
  <w:style w:type="character" w:customStyle="1" w:styleId="WW8Num24z3">
    <w:name w:val="WW8Num24z3"/>
    <w:rsid w:val="00EC0018"/>
  </w:style>
  <w:style w:type="character" w:customStyle="1" w:styleId="WW8Num24z4">
    <w:name w:val="WW8Num24z4"/>
    <w:rsid w:val="00EC0018"/>
  </w:style>
  <w:style w:type="character" w:customStyle="1" w:styleId="WW8Num24z5">
    <w:name w:val="WW8Num24z5"/>
    <w:rsid w:val="00EC0018"/>
  </w:style>
  <w:style w:type="character" w:customStyle="1" w:styleId="WW8Num24z6">
    <w:name w:val="WW8Num24z6"/>
    <w:rsid w:val="00EC0018"/>
  </w:style>
  <w:style w:type="character" w:customStyle="1" w:styleId="WW8Num24z7">
    <w:name w:val="WW8Num24z7"/>
    <w:rsid w:val="00EC0018"/>
  </w:style>
  <w:style w:type="character" w:customStyle="1" w:styleId="WW8Num24z8">
    <w:name w:val="WW8Num24z8"/>
    <w:rsid w:val="00EC0018"/>
  </w:style>
  <w:style w:type="character" w:customStyle="1" w:styleId="WW8Num25z1">
    <w:name w:val="WW8Num25z1"/>
    <w:rsid w:val="00EC0018"/>
    <w:rPr>
      <w:rFonts w:ascii="Courier New" w:hAnsi="Courier New"/>
    </w:rPr>
  </w:style>
  <w:style w:type="character" w:customStyle="1" w:styleId="WW8Num25z2">
    <w:name w:val="WW8Num25z2"/>
    <w:rsid w:val="00EC0018"/>
    <w:rPr>
      <w:rFonts w:ascii="Wingdings" w:hAnsi="Wingdings"/>
    </w:rPr>
  </w:style>
  <w:style w:type="character" w:customStyle="1" w:styleId="WW8Num25z3">
    <w:name w:val="WW8Num25z3"/>
    <w:rsid w:val="00EC0018"/>
  </w:style>
  <w:style w:type="character" w:customStyle="1" w:styleId="WW8Num25z4">
    <w:name w:val="WW8Num25z4"/>
    <w:rsid w:val="00EC0018"/>
  </w:style>
  <w:style w:type="character" w:customStyle="1" w:styleId="WW8Num25z5">
    <w:name w:val="WW8Num25z5"/>
    <w:rsid w:val="00EC0018"/>
  </w:style>
  <w:style w:type="character" w:customStyle="1" w:styleId="WW8Num25z6">
    <w:name w:val="WW8Num25z6"/>
    <w:rsid w:val="00EC0018"/>
  </w:style>
  <w:style w:type="character" w:customStyle="1" w:styleId="WW8Num25z7">
    <w:name w:val="WW8Num25z7"/>
    <w:rsid w:val="00EC0018"/>
  </w:style>
  <w:style w:type="character" w:customStyle="1" w:styleId="WW8Num25z8">
    <w:name w:val="WW8Num25z8"/>
    <w:rsid w:val="00EC0018"/>
  </w:style>
  <w:style w:type="character" w:customStyle="1" w:styleId="WW8Num26z1">
    <w:name w:val="WW8Num26z1"/>
    <w:rsid w:val="00EC0018"/>
    <w:rPr>
      <w:rFonts w:ascii="Symbol" w:hAnsi="Symbol"/>
    </w:rPr>
  </w:style>
  <w:style w:type="character" w:customStyle="1" w:styleId="WW8Num26z2">
    <w:name w:val="WW8Num26z2"/>
    <w:rsid w:val="00EC0018"/>
  </w:style>
  <w:style w:type="character" w:customStyle="1" w:styleId="WW8Num26z3">
    <w:name w:val="WW8Num26z3"/>
    <w:rsid w:val="00EC0018"/>
  </w:style>
  <w:style w:type="character" w:customStyle="1" w:styleId="WW8Num26z4">
    <w:name w:val="WW8Num26z4"/>
    <w:rsid w:val="00EC0018"/>
  </w:style>
  <w:style w:type="character" w:customStyle="1" w:styleId="WW8Num26z5">
    <w:name w:val="WW8Num26z5"/>
    <w:rsid w:val="00EC0018"/>
  </w:style>
  <w:style w:type="character" w:customStyle="1" w:styleId="WW8Num26z6">
    <w:name w:val="WW8Num26z6"/>
    <w:rsid w:val="00EC0018"/>
  </w:style>
  <w:style w:type="character" w:customStyle="1" w:styleId="WW8Num26z7">
    <w:name w:val="WW8Num26z7"/>
    <w:rsid w:val="00EC0018"/>
  </w:style>
  <w:style w:type="character" w:customStyle="1" w:styleId="WW8Num26z8">
    <w:name w:val="WW8Num26z8"/>
    <w:rsid w:val="00EC0018"/>
  </w:style>
  <w:style w:type="character" w:customStyle="1" w:styleId="WW8Num28z1">
    <w:name w:val="WW8Num28z1"/>
    <w:rsid w:val="00EC0018"/>
    <w:rPr>
      <w:rFonts w:ascii="Courier New" w:hAnsi="Courier New"/>
    </w:rPr>
  </w:style>
  <w:style w:type="character" w:customStyle="1" w:styleId="WW8Num28z2">
    <w:name w:val="WW8Num28z2"/>
    <w:rsid w:val="00EC0018"/>
    <w:rPr>
      <w:rFonts w:ascii="Wingdings" w:hAnsi="Wingdings"/>
    </w:rPr>
  </w:style>
  <w:style w:type="character" w:customStyle="1" w:styleId="WW8Num29z1">
    <w:name w:val="WW8Num29z1"/>
    <w:rsid w:val="00EC0018"/>
  </w:style>
  <w:style w:type="character" w:customStyle="1" w:styleId="WW8Num29z2">
    <w:name w:val="WW8Num29z2"/>
    <w:rsid w:val="00EC0018"/>
  </w:style>
  <w:style w:type="character" w:customStyle="1" w:styleId="WW8Num29z3">
    <w:name w:val="WW8Num29z3"/>
    <w:rsid w:val="00EC0018"/>
  </w:style>
  <w:style w:type="character" w:customStyle="1" w:styleId="WW8Num29z4">
    <w:name w:val="WW8Num29z4"/>
    <w:rsid w:val="00EC0018"/>
  </w:style>
  <w:style w:type="character" w:customStyle="1" w:styleId="WW8Num29z5">
    <w:name w:val="WW8Num29z5"/>
    <w:rsid w:val="00EC0018"/>
  </w:style>
  <w:style w:type="character" w:customStyle="1" w:styleId="WW8Num29z6">
    <w:name w:val="WW8Num29z6"/>
    <w:rsid w:val="00EC0018"/>
  </w:style>
  <w:style w:type="character" w:customStyle="1" w:styleId="WW8Num29z7">
    <w:name w:val="WW8Num29z7"/>
    <w:rsid w:val="00EC0018"/>
  </w:style>
  <w:style w:type="character" w:customStyle="1" w:styleId="WW8Num29z8">
    <w:name w:val="WW8Num29z8"/>
    <w:rsid w:val="00EC0018"/>
  </w:style>
  <w:style w:type="character" w:customStyle="1" w:styleId="WW8Num30z1">
    <w:name w:val="WW8Num30z1"/>
    <w:rsid w:val="00EC0018"/>
    <w:rPr>
      <w:rFonts w:ascii="Katsoulidis" w:hAnsi="Katsoulidis"/>
      <w:lang w:val="el-GR"/>
    </w:rPr>
  </w:style>
  <w:style w:type="character" w:customStyle="1" w:styleId="WW8Num30z2">
    <w:name w:val="WW8Num30z2"/>
    <w:rsid w:val="00EC0018"/>
    <w:rPr>
      <w:rFonts w:ascii="Wingdings" w:hAnsi="Wingdings"/>
    </w:rPr>
  </w:style>
  <w:style w:type="character" w:customStyle="1" w:styleId="WW8Num30z4">
    <w:name w:val="WW8Num30z4"/>
    <w:rsid w:val="00EC0018"/>
    <w:rPr>
      <w:rFonts w:ascii="Courier New" w:hAnsi="Courier New"/>
    </w:rPr>
  </w:style>
  <w:style w:type="character" w:customStyle="1" w:styleId="WW8Num31z1">
    <w:name w:val="WW8Num31z1"/>
    <w:rsid w:val="00EC0018"/>
    <w:rPr>
      <w:rFonts w:ascii="Courier New" w:hAnsi="Courier New"/>
    </w:rPr>
  </w:style>
  <w:style w:type="character" w:customStyle="1" w:styleId="WW8Num31z2">
    <w:name w:val="WW8Num31z2"/>
    <w:rsid w:val="00EC0018"/>
    <w:rPr>
      <w:rFonts w:ascii="Wingdings" w:hAnsi="Wingdings"/>
    </w:rPr>
  </w:style>
  <w:style w:type="character" w:customStyle="1" w:styleId="WW8Num32z1">
    <w:name w:val="WW8Num32z1"/>
    <w:rsid w:val="00EC0018"/>
    <w:rPr>
      <w:rFonts w:ascii="Courier New" w:hAnsi="Courier New"/>
    </w:rPr>
  </w:style>
  <w:style w:type="character" w:customStyle="1" w:styleId="WW8Num32z2">
    <w:name w:val="WW8Num32z2"/>
    <w:rsid w:val="00EC0018"/>
    <w:rPr>
      <w:rFonts w:ascii="Wingdings" w:hAnsi="Wingdings"/>
    </w:rPr>
  </w:style>
  <w:style w:type="character" w:customStyle="1" w:styleId="WW8Num33z1">
    <w:name w:val="WW8Num33z1"/>
    <w:rsid w:val="00EC0018"/>
  </w:style>
  <w:style w:type="character" w:customStyle="1" w:styleId="WW8Num33z2">
    <w:name w:val="WW8Num33z2"/>
    <w:rsid w:val="00EC0018"/>
  </w:style>
  <w:style w:type="character" w:customStyle="1" w:styleId="WW8Num33z3">
    <w:name w:val="WW8Num33z3"/>
    <w:rsid w:val="00EC0018"/>
  </w:style>
  <w:style w:type="character" w:customStyle="1" w:styleId="WW8Num33z4">
    <w:name w:val="WW8Num33z4"/>
    <w:rsid w:val="00EC0018"/>
  </w:style>
  <w:style w:type="character" w:customStyle="1" w:styleId="WW8Num33z5">
    <w:name w:val="WW8Num33z5"/>
    <w:rsid w:val="00EC0018"/>
  </w:style>
  <w:style w:type="character" w:customStyle="1" w:styleId="WW8Num33z6">
    <w:name w:val="WW8Num33z6"/>
    <w:rsid w:val="00EC0018"/>
  </w:style>
  <w:style w:type="character" w:customStyle="1" w:styleId="WW8Num33z7">
    <w:name w:val="WW8Num33z7"/>
    <w:rsid w:val="00EC0018"/>
  </w:style>
  <w:style w:type="character" w:customStyle="1" w:styleId="WW8Num33z8">
    <w:name w:val="WW8Num33z8"/>
    <w:rsid w:val="00EC0018"/>
  </w:style>
  <w:style w:type="character" w:customStyle="1" w:styleId="WW8Num34z1">
    <w:name w:val="WW8Num34z1"/>
    <w:rsid w:val="00EC0018"/>
    <w:rPr>
      <w:rFonts w:ascii="Courier New" w:hAnsi="Courier New"/>
    </w:rPr>
  </w:style>
  <w:style w:type="character" w:customStyle="1" w:styleId="WW8Num34z2">
    <w:name w:val="WW8Num34z2"/>
    <w:rsid w:val="00EC0018"/>
    <w:rPr>
      <w:rFonts w:ascii="Wingdings" w:hAnsi="Wingdings"/>
    </w:rPr>
  </w:style>
  <w:style w:type="character" w:customStyle="1" w:styleId="WW8Num35z1">
    <w:name w:val="WW8Num35z1"/>
    <w:rsid w:val="00EC0018"/>
    <w:rPr>
      <w:rFonts w:ascii="Courier New" w:hAnsi="Courier New"/>
    </w:rPr>
  </w:style>
  <w:style w:type="character" w:customStyle="1" w:styleId="WW8Num35z2">
    <w:name w:val="WW8Num35z2"/>
    <w:rsid w:val="00EC0018"/>
    <w:rPr>
      <w:rFonts w:ascii="Wingdings" w:hAnsi="Wingdings"/>
    </w:rPr>
  </w:style>
  <w:style w:type="character" w:customStyle="1" w:styleId="WW8Num36z1">
    <w:name w:val="WW8Num36z1"/>
    <w:rsid w:val="00EC0018"/>
  </w:style>
  <w:style w:type="character" w:customStyle="1" w:styleId="WW8Num36z2">
    <w:name w:val="WW8Num36z2"/>
    <w:rsid w:val="00EC0018"/>
  </w:style>
  <w:style w:type="character" w:customStyle="1" w:styleId="WW8Num36z3">
    <w:name w:val="WW8Num36z3"/>
    <w:rsid w:val="00EC0018"/>
  </w:style>
  <w:style w:type="character" w:customStyle="1" w:styleId="WW8Num36z4">
    <w:name w:val="WW8Num36z4"/>
    <w:rsid w:val="00EC0018"/>
  </w:style>
  <w:style w:type="character" w:customStyle="1" w:styleId="WW8Num36z5">
    <w:name w:val="WW8Num36z5"/>
    <w:rsid w:val="00EC0018"/>
  </w:style>
  <w:style w:type="character" w:customStyle="1" w:styleId="WW8Num36z6">
    <w:name w:val="WW8Num36z6"/>
    <w:rsid w:val="00EC0018"/>
  </w:style>
  <w:style w:type="character" w:customStyle="1" w:styleId="WW8Num36z7">
    <w:name w:val="WW8Num36z7"/>
    <w:rsid w:val="00EC0018"/>
  </w:style>
  <w:style w:type="character" w:customStyle="1" w:styleId="WW8Num36z8">
    <w:name w:val="WW8Num36z8"/>
    <w:rsid w:val="00EC0018"/>
  </w:style>
  <w:style w:type="character" w:customStyle="1" w:styleId="WW8Num37z1">
    <w:name w:val="WW8Num37z1"/>
    <w:rsid w:val="00EC0018"/>
    <w:rPr>
      <w:rFonts w:ascii="Courier New" w:hAnsi="Courier New"/>
    </w:rPr>
  </w:style>
  <w:style w:type="character" w:customStyle="1" w:styleId="WW8Num37z2">
    <w:name w:val="WW8Num37z2"/>
    <w:rsid w:val="00EC0018"/>
    <w:rPr>
      <w:rFonts w:ascii="Wingdings" w:hAnsi="Wingdings"/>
    </w:rPr>
  </w:style>
  <w:style w:type="character" w:customStyle="1" w:styleId="WW8Num38z1">
    <w:name w:val="WW8Num38z1"/>
    <w:rsid w:val="00EC0018"/>
    <w:rPr>
      <w:rFonts w:ascii="Courier New" w:hAnsi="Courier New"/>
    </w:rPr>
  </w:style>
  <w:style w:type="character" w:customStyle="1" w:styleId="WW8Num38z2">
    <w:name w:val="WW8Num38z2"/>
    <w:rsid w:val="00EC0018"/>
    <w:rPr>
      <w:rFonts w:ascii="Wingdings" w:hAnsi="Wingdings"/>
    </w:rPr>
  </w:style>
  <w:style w:type="character" w:customStyle="1" w:styleId="WW8Num39z1">
    <w:name w:val="WW8Num39z1"/>
    <w:rsid w:val="00EC0018"/>
    <w:rPr>
      <w:rFonts w:ascii="Courier New" w:hAnsi="Courier New"/>
    </w:rPr>
  </w:style>
  <w:style w:type="character" w:customStyle="1" w:styleId="WW8Num39z2">
    <w:name w:val="WW8Num39z2"/>
    <w:rsid w:val="00EC0018"/>
    <w:rPr>
      <w:rFonts w:ascii="Wingdings" w:hAnsi="Wingdings"/>
    </w:rPr>
  </w:style>
  <w:style w:type="character" w:customStyle="1" w:styleId="WW8Num40z0">
    <w:name w:val="WW8Num40z0"/>
    <w:rsid w:val="00EC0018"/>
    <w:rPr>
      <w:rFonts w:ascii="Symbol" w:hAnsi="Symbol"/>
      <w:lang w:val="el-GR"/>
    </w:rPr>
  </w:style>
  <w:style w:type="character" w:customStyle="1" w:styleId="WW8Num40z1">
    <w:name w:val="WW8Num40z1"/>
    <w:rsid w:val="00EC0018"/>
    <w:rPr>
      <w:rFonts w:ascii="Courier New" w:hAnsi="Courier New"/>
    </w:rPr>
  </w:style>
  <w:style w:type="character" w:customStyle="1" w:styleId="WW8Num40z2">
    <w:name w:val="WW8Num40z2"/>
    <w:rsid w:val="00EC0018"/>
    <w:rPr>
      <w:rFonts w:ascii="Wingdings" w:hAnsi="Wingdings"/>
    </w:rPr>
  </w:style>
  <w:style w:type="character" w:customStyle="1" w:styleId="WW8Num41z0">
    <w:name w:val="WW8Num41z0"/>
    <w:rsid w:val="00EC0018"/>
    <w:rPr>
      <w:rFonts w:ascii="Symbol" w:hAnsi="Symbol"/>
      <w:lang w:val="el-GR"/>
    </w:rPr>
  </w:style>
  <w:style w:type="character" w:customStyle="1" w:styleId="WW8Num41z1">
    <w:name w:val="WW8Num41z1"/>
    <w:rsid w:val="00EC0018"/>
  </w:style>
  <w:style w:type="character" w:customStyle="1" w:styleId="WW8Num41z2">
    <w:name w:val="WW8Num41z2"/>
    <w:rsid w:val="00EC0018"/>
    <w:rPr>
      <w:rFonts w:ascii="Wingdings" w:hAnsi="Wingdings"/>
    </w:rPr>
  </w:style>
  <w:style w:type="character" w:customStyle="1" w:styleId="WW8Num41z4">
    <w:name w:val="WW8Num41z4"/>
    <w:rsid w:val="00EC0018"/>
    <w:rPr>
      <w:rFonts w:ascii="Courier New" w:hAnsi="Courier New"/>
    </w:rPr>
  </w:style>
  <w:style w:type="character" w:customStyle="1" w:styleId="WW8Num42z0">
    <w:name w:val="WW8Num42z0"/>
    <w:rsid w:val="00EC0018"/>
  </w:style>
  <w:style w:type="character" w:customStyle="1" w:styleId="WW8Num42z1">
    <w:name w:val="WW8Num42z1"/>
    <w:rsid w:val="00EC0018"/>
  </w:style>
  <w:style w:type="character" w:customStyle="1" w:styleId="WW8Num42z2">
    <w:name w:val="WW8Num42z2"/>
    <w:rsid w:val="00EC0018"/>
  </w:style>
  <w:style w:type="character" w:customStyle="1" w:styleId="WW8Num42z3">
    <w:name w:val="WW8Num42z3"/>
    <w:rsid w:val="00EC0018"/>
  </w:style>
  <w:style w:type="character" w:customStyle="1" w:styleId="WW8Num42z4">
    <w:name w:val="WW8Num42z4"/>
    <w:rsid w:val="00EC0018"/>
  </w:style>
  <w:style w:type="character" w:customStyle="1" w:styleId="WW8Num42z5">
    <w:name w:val="WW8Num42z5"/>
    <w:rsid w:val="00EC0018"/>
  </w:style>
  <w:style w:type="character" w:customStyle="1" w:styleId="WW8Num42z6">
    <w:name w:val="WW8Num42z6"/>
    <w:rsid w:val="00EC0018"/>
  </w:style>
  <w:style w:type="character" w:customStyle="1" w:styleId="WW8Num42z7">
    <w:name w:val="WW8Num42z7"/>
    <w:rsid w:val="00EC0018"/>
  </w:style>
  <w:style w:type="character" w:customStyle="1" w:styleId="WW8Num42z8">
    <w:name w:val="WW8Num42z8"/>
    <w:rsid w:val="00EC0018"/>
  </w:style>
  <w:style w:type="character" w:customStyle="1" w:styleId="WW8Num43z0">
    <w:name w:val="WW8Num43z0"/>
    <w:rsid w:val="00EC0018"/>
    <w:rPr>
      <w:rFonts w:ascii="Symbol" w:hAnsi="Symbol"/>
      <w:color w:val="auto"/>
      <w:lang w:val="el-GR"/>
    </w:rPr>
  </w:style>
  <w:style w:type="character" w:customStyle="1" w:styleId="WW8Num43z1">
    <w:name w:val="WW8Num43z1"/>
    <w:rsid w:val="00EC0018"/>
    <w:rPr>
      <w:rFonts w:ascii="Courier New" w:hAnsi="Courier New"/>
    </w:rPr>
  </w:style>
  <w:style w:type="character" w:customStyle="1" w:styleId="WW8Num43z2">
    <w:name w:val="WW8Num43z2"/>
    <w:rsid w:val="00EC0018"/>
    <w:rPr>
      <w:rFonts w:ascii="Wingdings" w:hAnsi="Wingdings"/>
    </w:rPr>
  </w:style>
  <w:style w:type="character" w:customStyle="1" w:styleId="WW8Num43z3">
    <w:name w:val="WW8Num43z3"/>
    <w:rsid w:val="00EC0018"/>
    <w:rPr>
      <w:rFonts w:ascii="Symbol" w:hAnsi="Symbol"/>
    </w:rPr>
  </w:style>
  <w:style w:type="character" w:customStyle="1" w:styleId="10">
    <w:name w:val="Προεπιλεγμένη γραμματοσειρά1"/>
    <w:rsid w:val="00EC0018"/>
  </w:style>
  <w:style w:type="character" w:styleId="a3">
    <w:name w:val="page number"/>
    <w:basedOn w:val="10"/>
    <w:rsid w:val="00EC0018"/>
    <w:rPr>
      <w:rFonts w:cs="Times New Roman"/>
    </w:rPr>
  </w:style>
  <w:style w:type="character" w:styleId="-">
    <w:name w:val="Hyperlink"/>
    <w:basedOn w:val="10"/>
    <w:rsid w:val="00EC0018"/>
    <w:rPr>
      <w:rFonts w:cs="Times New Roman"/>
      <w:color w:val="0000FF"/>
      <w:u w:val="single"/>
    </w:rPr>
  </w:style>
  <w:style w:type="character" w:styleId="-0">
    <w:name w:val="FollowedHyperlink"/>
    <w:basedOn w:val="10"/>
    <w:rsid w:val="00EC0018"/>
    <w:rPr>
      <w:rFonts w:cs="Times New Roman"/>
      <w:color w:val="800080"/>
      <w:u w:val="single"/>
    </w:rPr>
  </w:style>
  <w:style w:type="character" w:customStyle="1" w:styleId="11">
    <w:name w:val="Παραπομπή σχολίου1"/>
    <w:basedOn w:val="10"/>
    <w:rsid w:val="00EC0018"/>
    <w:rPr>
      <w:rFonts w:cs="Times New Roman"/>
      <w:sz w:val="16"/>
      <w:szCs w:val="16"/>
    </w:rPr>
  </w:style>
  <w:style w:type="character" w:customStyle="1" w:styleId="Char">
    <w:name w:val="Κείμενο σχολίου Char"/>
    <w:basedOn w:val="10"/>
    <w:rsid w:val="00EC0018"/>
    <w:rPr>
      <w:rFonts w:cs="Times New Roman"/>
      <w:lang w:val="en-GB"/>
    </w:rPr>
  </w:style>
  <w:style w:type="character" w:customStyle="1" w:styleId="Char0">
    <w:name w:val="Θέμα σχολίου Char"/>
    <w:basedOn w:val="Char"/>
    <w:rsid w:val="00EC0018"/>
    <w:rPr>
      <w:rFonts w:cs="Times New Roman"/>
      <w:b/>
      <w:bCs/>
      <w:lang w:val="en-GB"/>
    </w:rPr>
  </w:style>
  <w:style w:type="character" w:customStyle="1" w:styleId="Char1">
    <w:name w:val="Κείμενο πλαισίου Char"/>
    <w:basedOn w:val="10"/>
    <w:rsid w:val="00EC0018"/>
    <w:rPr>
      <w:rFonts w:ascii="Tahoma" w:hAnsi="Tahoma" w:cs="Tahoma"/>
      <w:sz w:val="16"/>
      <w:szCs w:val="16"/>
      <w:lang w:val="en-GB"/>
    </w:rPr>
  </w:style>
  <w:style w:type="character" w:customStyle="1" w:styleId="3Char0">
    <w:name w:val="Σώμα κείμενου 3 Char"/>
    <w:basedOn w:val="10"/>
    <w:rsid w:val="00EC0018"/>
    <w:rPr>
      <w:rFonts w:cs="Times New Roman"/>
      <w:sz w:val="16"/>
      <w:szCs w:val="16"/>
      <w:lang w:val="en-GB"/>
    </w:rPr>
  </w:style>
  <w:style w:type="character" w:customStyle="1" w:styleId="Char2">
    <w:name w:val="Τίτλος Char"/>
    <w:rsid w:val="00EC0018"/>
    <w:rPr>
      <w:rFonts w:ascii="Arial" w:hAnsi="Arial"/>
      <w:b/>
      <w:sz w:val="24"/>
    </w:rPr>
  </w:style>
  <w:style w:type="character" w:customStyle="1" w:styleId="Char3">
    <w:name w:val="Κεφαλίδα Char"/>
    <w:basedOn w:val="10"/>
    <w:rsid w:val="00EC0018"/>
    <w:rPr>
      <w:rFonts w:cs="Times New Roman"/>
      <w:sz w:val="24"/>
      <w:szCs w:val="24"/>
      <w:lang w:val="en-GB"/>
    </w:rPr>
  </w:style>
  <w:style w:type="character" w:customStyle="1" w:styleId="Char4">
    <w:name w:val="Υποσέλιδο Char"/>
    <w:basedOn w:val="10"/>
    <w:rsid w:val="00EC0018"/>
    <w:rPr>
      <w:rFonts w:cs="Times New Roman"/>
      <w:sz w:val="24"/>
      <w:szCs w:val="24"/>
      <w:lang w:val="en-GB"/>
    </w:rPr>
  </w:style>
  <w:style w:type="character" w:customStyle="1" w:styleId="Char5">
    <w:name w:val="Σώμα κείμενου με εσοχή Char"/>
    <w:basedOn w:val="10"/>
    <w:rsid w:val="00EC0018"/>
    <w:rPr>
      <w:rFonts w:cs="Times New Roman"/>
      <w:sz w:val="24"/>
      <w:szCs w:val="24"/>
      <w:lang w:val="en-GB"/>
    </w:rPr>
  </w:style>
  <w:style w:type="character" w:customStyle="1" w:styleId="BalloonTextChar">
    <w:name w:val="Balloon Text Char"/>
    <w:rsid w:val="00EC0018"/>
    <w:rPr>
      <w:rFonts w:ascii="Tahoma" w:hAnsi="Tahoma"/>
      <w:sz w:val="16"/>
      <w:lang w:val="en-GB"/>
    </w:rPr>
  </w:style>
  <w:style w:type="character" w:styleId="a4">
    <w:name w:val="Emphasis"/>
    <w:basedOn w:val="a0"/>
    <w:qFormat/>
    <w:rsid w:val="00EC0018"/>
    <w:rPr>
      <w:b/>
    </w:rPr>
  </w:style>
  <w:style w:type="character" w:styleId="a5">
    <w:name w:val="Strong"/>
    <w:basedOn w:val="a0"/>
    <w:qFormat/>
    <w:rsid w:val="00EC0018"/>
    <w:rPr>
      <w:b/>
    </w:rPr>
  </w:style>
  <w:style w:type="character" w:customStyle="1" w:styleId="20">
    <w:name w:val="Προεπιλεγμένη γραμματοσειρά2"/>
    <w:rsid w:val="00EC0018"/>
  </w:style>
  <w:style w:type="character" w:customStyle="1" w:styleId="WW8Num5z8">
    <w:name w:val="WW8Num5z8"/>
    <w:rsid w:val="00EC0018"/>
  </w:style>
  <w:style w:type="character" w:customStyle="1" w:styleId="WW8Num5z7">
    <w:name w:val="WW8Num5z7"/>
    <w:rsid w:val="00EC0018"/>
  </w:style>
  <w:style w:type="character" w:customStyle="1" w:styleId="WW8Num5z6">
    <w:name w:val="WW8Num5z6"/>
    <w:rsid w:val="00EC0018"/>
  </w:style>
  <w:style w:type="character" w:customStyle="1" w:styleId="WW8Num5z5">
    <w:name w:val="WW8Num5z5"/>
    <w:rsid w:val="00EC0018"/>
  </w:style>
  <w:style w:type="character" w:customStyle="1" w:styleId="WW8Num5z4">
    <w:name w:val="WW8Num5z4"/>
    <w:rsid w:val="00EC0018"/>
  </w:style>
  <w:style w:type="character" w:customStyle="1" w:styleId="WW8Num5z3">
    <w:name w:val="WW8Num5z3"/>
    <w:rsid w:val="00EC0018"/>
  </w:style>
  <w:style w:type="character" w:customStyle="1" w:styleId="WW8Num3z8">
    <w:name w:val="WW8Num3z8"/>
    <w:rsid w:val="00EC0018"/>
  </w:style>
  <w:style w:type="character" w:customStyle="1" w:styleId="WW8Num3z7">
    <w:name w:val="WW8Num3z7"/>
    <w:rsid w:val="00EC0018"/>
  </w:style>
  <w:style w:type="character" w:customStyle="1" w:styleId="WW8Num3z6">
    <w:name w:val="WW8Num3z6"/>
    <w:rsid w:val="00EC0018"/>
  </w:style>
  <w:style w:type="character" w:customStyle="1" w:styleId="WW8Num3z5">
    <w:name w:val="WW8Num3z5"/>
    <w:rsid w:val="00EC0018"/>
  </w:style>
  <w:style w:type="character" w:customStyle="1" w:styleId="WW8Num3z4">
    <w:name w:val="WW8Num3z4"/>
    <w:rsid w:val="00EC0018"/>
  </w:style>
  <w:style w:type="character" w:customStyle="1" w:styleId="WW8Num3z3">
    <w:name w:val="WW8Num3z3"/>
    <w:rsid w:val="00EC0018"/>
  </w:style>
  <w:style w:type="character" w:customStyle="1" w:styleId="WW8Num2z8">
    <w:name w:val="WW8Num2z8"/>
    <w:rsid w:val="00EC0018"/>
  </w:style>
  <w:style w:type="character" w:customStyle="1" w:styleId="WW8Num2z7">
    <w:name w:val="WW8Num2z7"/>
    <w:rsid w:val="00EC0018"/>
  </w:style>
  <w:style w:type="character" w:customStyle="1" w:styleId="WW8Num2z6">
    <w:name w:val="WW8Num2z6"/>
    <w:rsid w:val="00EC0018"/>
  </w:style>
  <w:style w:type="character" w:customStyle="1" w:styleId="WW8Num2z5">
    <w:name w:val="WW8Num2z5"/>
    <w:rsid w:val="00EC0018"/>
  </w:style>
  <w:style w:type="character" w:customStyle="1" w:styleId="WW8Num2z4">
    <w:name w:val="WW8Num2z4"/>
    <w:rsid w:val="00EC0018"/>
  </w:style>
  <w:style w:type="character" w:customStyle="1" w:styleId="WW8Num2z3">
    <w:name w:val="WW8Num2z3"/>
    <w:rsid w:val="00EC0018"/>
  </w:style>
  <w:style w:type="paragraph" w:customStyle="1" w:styleId="Heading">
    <w:name w:val="Heading"/>
    <w:basedOn w:val="a"/>
    <w:next w:val="a6"/>
    <w:rsid w:val="00EC0018"/>
    <w:pPr>
      <w:jc w:val="center"/>
    </w:pPr>
    <w:rPr>
      <w:rFonts w:ascii="Arial" w:hAnsi="Arial" w:cs="Arial"/>
      <w:b/>
      <w:bCs/>
    </w:rPr>
  </w:style>
  <w:style w:type="paragraph" w:styleId="a6">
    <w:name w:val="Body Text"/>
    <w:basedOn w:val="a"/>
    <w:link w:val="Char6"/>
    <w:rsid w:val="00EC0018"/>
    <w:pPr>
      <w:jc w:val="both"/>
    </w:pPr>
    <w:rPr>
      <w:rFonts w:ascii="Arial" w:hAnsi="Arial" w:cs="Arial"/>
      <w:lang w:val="el-GR"/>
    </w:rPr>
  </w:style>
  <w:style w:type="character" w:customStyle="1" w:styleId="Char6">
    <w:name w:val="Σώμα κειμένου Char"/>
    <w:basedOn w:val="a0"/>
    <w:link w:val="a6"/>
    <w:locked/>
    <w:rsid w:val="00EC0018"/>
    <w:rPr>
      <w:rFonts w:ascii="Arial" w:hAnsi="Arial" w:cs="Arial"/>
      <w:kern w:val="1"/>
      <w:sz w:val="24"/>
      <w:szCs w:val="24"/>
      <w:lang w:eastAsia="zh-CN"/>
    </w:rPr>
  </w:style>
  <w:style w:type="paragraph" w:styleId="a7">
    <w:name w:val="List"/>
    <w:basedOn w:val="a6"/>
    <w:rsid w:val="00EC0018"/>
    <w:rPr>
      <w:rFonts w:cs="FreeSans"/>
    </w:rPr>
  </w:style>
  <w:style w:type="paragraph" w:styleId="a8">
    <w:name w:val="caption"/>
    <w:basedOn w:val="a"/>
    <w:qFormat/>
    <w:rsid w:val="00EC0018"/>
    <w:pPr>
      <w:suppressLineNumbers/>
      <w:spacing w:before="120" w:after="120"/>
    </w:pPr>
    <w:rPr>
      <w:rFonts w:cs="FreeSans"/>
      <w:i/>
      <w:iCs/>
    </w:rPr>
  </w:style>
  <w:style w:type="paragraph" w:customStyle="1" w:styleId="Index">
    <w:name w:val="Index"/>
    <w:basedOn w:val="a"/>
    <w:rsid w:val="00EC0018"/>
    <w:pPr>
      <w:suppressLineNumbers/>
    </w:pPr>
    <w:rPr>
      <w:rFonts w:cs="FreeSans"/>
    </w:rPr>
  </w:style>
  <w:style w:type="paragraph" w:styleId="a9">
    <w:name w:val="footer"/>
    <w:basedOn w:val="a"/>
    <w:link w:val="Char10"/>
    <w:rsid w:val="00EC0018"/>
    <w:pPr>
      <w:tabs>
        <w:tab w:val="center" w:pos="4153"/>
        <w:tab w:val="right" w:pos="8306"/>
      </w:tabs>
    </w:pPr>
  </w:style>
  <w:style w:type="character" w:customStyle="1" w:styleId="Char10">
    <w:name w:val="Υποσέλιδο Char1"/>
    <w:basedOn w:val="a0"/>
    <w:link w:val="a9"/>
    <w:locked/>
    <w:rsid w:val="00EC0018"/>
    <w:rPr>
      <w:rFonts w:ascii="Times New Roman" w:hAnsi="Times New Roman" w:cs="Times New Roman"/>
      <w:kern w:val="1"/>
      <w:sz w:val="24"/>
      <w:szCs w:val="24"/>
      <w:lang w:val="en-GB" w:eastAsia="zh-CN"/>
    </w:rPr>
  </w:style>
  <w:style w:type="paragraph" w:customStyle="1" w:styleId="31">
    <w:name w:val="Σώμα κείμενου με εσοχή 31"/>
    <w:basedOn w:val="a"/>
    <w:rsid w:val="00EC0018"/>
    <w:pPr>
      <w:ind w:left="709"/>
      <w:jc w:val="both"/>
    </w:pPr>
    <w:rPr>
      <w:rFonts w:ascii="Arial" w:hAnsi="Arial" w:cs="Arial"/>
      <w:sz w:val="20"/>
      <w:szCs w:val="20"/>
      <w:lang w:val="el-GR"/>
    </w:rPr>
  </w:style>
  <w:style w:type="paragraph" w:customStyle="1" w:styleId="21">
    <w:name w:val="Σώμα κείμενου με εσοχή 21"/>
    <w:basedOn w:val="a"/>
    <w:rsid w:val="00EC0018"/>
    <w:pPr>
      <w:tabs>
        <w:tab w:val="left" w:pos="567"/>
      </w:tabs>
      <w:ind w:left="567"/>
      <w:jc w:val="both"/>
    </w:pPr>
    <w:rPr>
      <w:rFonts w:ascii="Arial" w:hAnsi="Arial" w:cs="Arial"/>
      <w:sz w:val="20"/>
      <w:szCs w:val="20"/>
      <w:lang w:val="el-GR"/>
    </w:rPr>
  </w:style>
  <w:style w:type="paragraph" w:customStyle="1" w:styleId="210">
    <w:name w:val="Σώμα κείμενου 21"/>
    <w:basedOn w:val="a"/>
    <w:rsid w:val="00EC0018"/>
    <w:pPr>
      <w:spacing w:line="360" w:lineRule="auto"/>
      <w:jc w:val="center"/>
    </w:pPr>
    <w:rPr>
      <w:rFonts w:ascii="Arial" w:hAnsi="Arial" w:cs="Arial"/>
      <w:b/>
      <w:sz w:val="28"/>
      <w:u w:val="single"/>
      <w:lang w:val="el-GR"/>
    </w:rPr>
  </w:style>
  <w:style w:type="paragraph" w:styleId="aa">
    <w:name w:val="header"/>
    <w:basedOn w:val="a"/>
    <w:link w:val="Char11"/>
    <w:rsid w:val="00EC0018"/>
    <w:pPr>
      <w:tabs>
        <w:tab w:val="center" w:pos="4153"/>
        <w:tab w:val="right" w:pos="8306"/>
      </w:tabs>
    </w:pPr>
  </w:style>
  <w:style w:type="character" w:customStyle="1" w:styleId="Char11">
    <w:name w:val="Κεφαλίδα Char1"/>
    <w:basedOn w:val="a0"/>
    <w:link w:val="aa"/>
    <w:locked/>
    <w:rsid w:val="00EC0018"/>
    <w:rPr>
      <w:rFonts w:ascii="Times New Roman" w:hAnsi="Times New Roman" w:cs="Times New Roman"/>
      <w:kern w:val="1"/>
      <w:sz w:val="24"/>
      <w:szCs w:val="24"/>
      <w:lang w:val="en-GB" w:eastAsia="zh-CN"/>
    </w:rPr>
  </w:style>
  <w:style w:type="paragraph" w:styleId="Web">
    <w:name w:val="Normal (Web)"/>
    <w:basedOn w:val="a"/>
    <w:rsid w:val="00EC0018"/>
    <w:pPr>
      <w:spacing w:before="280" w:after="280"/>
    </w:pPr>
    <w:rPr>
      <w:rFonts w:ascii="Arial Unicode MS" w:eastAsia="Arial Unicode MS" w:hAnsi="Arial Unicode MS" w:cs="Arial Unicode MS"/>
    </w:rPr>
  </w:style>
  <w:style w:type="paragraph" w:customStyle="1" w:styleId="xl24">
    <w:name w:val="xl24"/>
    <w:basedOn w:val="a"/>
    <w:rsid w:val="00EC0018"/>
    <w:pPr>
      <w:spacing w:before="280" w:after="280"/>
      <w:jc w:val="center"/>
    </w:pPr>
    <w:rPr>
      <w:rFonts w:ascii="Arial" w:eastAsia="Arial Unicode MS" w:hAnsi="Arial" w:cs="Arial"/>
    </w:rPr>
  </w:style>
  <w:style w:type="paragraph" w:customStyle="1" w:styleId="xl25">
    <w:name w:val="xl25"/>
    <w:basedOn w:val="a"/>
    <w:rsid w:val="00EC0018"/>
    <w:pPr>
      <w:spacing w:before="280" w:after="280"/>
    </w:pPr>
    <w:rPr>
      <w:rFonts w:ascii="Arial" w:eastAsia="Arial Unicode MS" w:hAnsi="Arial" w:cs="Arial"/>
      <w:i/>
      <w:iCs/>
    </w:rPr>
  </w:style>
  <w:style w:type="paragraph" w:customStyle="1" w:styleId="xl26">
    <w:name w:val="xl26"/>
    <w:basedOn w:val="a"/>
    <w:rsid w:val="00EC0018"/>
    <w:pPr>
      <w:spacing w:before="280" w:after="280"/>
    </w:pPr>
    <w:rPr>
      <w:rFonts w:ascii="Arial" w:eastAsia="Arial Unicode MS" w:hAnsi="Arial" w:cs="Arial"/>
      <w:b/>
      <w:bCs/>
    </w:rPr>
  </w:style>
  <w:style w:type="paragraph" w:customStyle="1" w:styleId="xl27">
    <w:name w:val="xl27"/>
    <w:basedOn w:val="a"/>
    <w:rsid w:val="00EC0018"/>
    <w:pPr>
      <w:spacing w:before="280" w:after="280"/>
      <w:jc w:val="center"/>
    </w:pPr>
    <w:rPr>
      <w:rFonts w:eastAsia="Arial Unicode MS"/>
    </w:rPr>
  </w:style>
  <w:style w:type="paragraph" w:customStyle="1" w:styleId="xl28">
    <w:name w:val="xl28"/>
    <w:basedOn w:val="a"/>
    <w:rsid w:val="00EC0018"/>
    <w:pPr>
      <w:spacing w:before="280" w:after="280"/>
      <w:jc w:val="center"/>
    </w:pPr>
    <w:rPr>
      <w:rFonts w:ascii="Arial" w:eastAsia="Arial Unicode MS" w:hAnsi="Arial" w:cs="Arial"/>
      <w:b/>
      <w:bCs/>
    </w:rPr>
  </w:style>
  <w:style w:type="paragraph" w:customStyle="1" w:styleId="xl29">
    <w:name w:val="xl29"/>
    <w:basedOn w:val="a"/>
    <w:rsid w:val="00EC0018"/>
    <w:pPr>
      <w:spacing w:before="280" w:after="280"/>
      <w:jc w:val="center"/>
    </w:pPr>
    <w:rPr>
      <w:rFonts w:ascii="Arial Unicode MS" w:eastAsia="Arial Unicode MS" w:hAnsi="Arial Unicode MS" w:cs="Arial Unicode MS"/>
    </w:rPr>
  </w:style>
  <w:style w:type="paragraph" w:customStyle="1" w:styleId="Aaoeeu">
    <w:name w:val="Aaoeeu"/>
    <w:basedOn w:val="a"/>
    <w:next w:val="a"/>
    <w:rsid w:val="00EC0018"/>
    <w:pPr>
      <w:widowControl w:val="0"/>
      <w:autoSpaceDE w:val="0"/>
    </w:pPr>
    <w:rPr>
      <w:rFonts w:ascii="ArialMT" w:hAnsi="ArialMT" w:cs="ArialMT"/>
      <w:sz w:val="20"/>
      <w:lang w:val="en-US"/>
    </w:rPr>
  </w:style>
  <w:style w:type="paragraph" w:customStyle="1" w:styleId="12">
    <w:name w:val="Κείμενο σχολίου1"/>
    <w:basedOn w:val="a"/>
    <w:rsid w:val="00EC0018"/>
    <w:rPr>
      <w:sz w:val="20"/>
      <w:szCs w:val="20"/>
    </w:rPr>
  </w:style>
  <w:style w:type="paragraph" w:styleId="ab">
    <w:name w:val="annotation text"/>
    <w:basedOn w:val="a"/>
    <w:link w:val="Char12"/>
    <w:semiHidden/>
    <w:rsid w:val="00EC0018"/>
    <w:rPr>
      <w:sz w:val="20"/>
      <w:szCs w:val="20"/>
    </w:rPr>
  </w:style>
  <w:style w:type="character" w:customStyle="1" w:styleId="Char12">
    <w:name w:val="Κείμενο σχολίου Char1"/>
    <w:basedOn w:val="a0"/>
    <w:link w:val="ab"/>
    <w:semiHidden/>
    <w:locked/>
    <w:rsid w:val="00EC0018"/>
    <w:rPr>
      <w:rFonts w:ascii="Times New Roman" w:hAnsi="Times New Roman" w:cs="Times New Roman"/>
      <w:kern w:val="1"/>
      <w:sz w:val="20"/>
      <w:szCs w:val="20"/>
      <w:lang w:val="en-GB" w:eastAsia="zh-CN"/>
    </w:rPr>
  </w:style>
  <w:style w:type="paragraph" w:styleId="ac">
    <w:name w:val="annotation subject"/>
    <w:basedOn w:val="12"/>
    <w:next w:val="12"/>
    <w:link w:val="Char13"/>
    <w:rsid w:val="00EC0018"/>
    <w:rPr>
      <w:b/>
      <w:bCs/>
    </w:rPr>
  </w:style>
  <w:style w:type="character" w:customStyle="1" w:styleId="Char13">
    <w:name w:val="Θέμα σχολίου Char1"/>
    <w:basedOn w:val="Char12"/>
    <w:link w:val="ac"/>
    <w:locked/>
    <w:rsid w:val="00EC0018"/>
    <w:rPr>
      <w:rFonts w:ascii="Times New Roman" w:hAnsi="Times New Roman" w:cs="Times New Roman"/>
      <w:b/>
      <w:bCs/>
      <w:kern w:val="1"/>
      <w:sz w:val="20"/>
      <w:szCs w:val="20"/>
      <w:lang w:val="en-GB" w:eastAsia="zh-CN"/>
    </w:rPr>
  </w:style>
  <w:style w:type="paragraph" w:styleId="ad">
    <w:name w:val="Balloon Text"/>
    <w:basedOn w:val="a"/>
    <w:link w:val="Char14"/>
    <w:rsid w:val="00EC0018"/>
    <w:rPr>
      <w:rFonts w:ascii="Tahoma" w:hAnsi="Tahoma" w:cs="Tahoma"/>
      <w:sz w:val="16"/>
      <w:szCs w:val="16"/>
    </w:rPr>
  </w:style>
  <w:style w:type="character" w:customStyle="1" w:styleId="Char14">
    <w:name w:val="Κείμενο πλαισίου Char1"/>
    <w:basedOn w:val="a0"/>
    <w:link w:val="ad"/>
    <w:locked/>
    <w:rsid w:val="00EC0018"/>
    <w:rPr>
      <w:rFonts w:ascii="Tahoma" w:hAnsi="Tahoma" w:cs="Tahoma"/>
      <w:kern w:val="1"/>
      <w:sz w:val="16"/>
      <w:szCs w:val="16"/>
      <w:lang w:val="en-GB" w:eastAsia="zh-CN"/>
    </w:rPr>
  </w:style>
  <w:style w:type="paragraph" w:customStyle="1" w:styleId="310">
    <w:name w:val="Σώμα κείμενου 31"/>
    <w:basedOn w:val="a"/>
    <w:rsid w:val="00EC0018"/>
    <w:pPr>
      <w:spacing w:after="120"/>
    </w:pPr>
    <w:rPr>
      <w:sz w:val="16"/>
      <w:szCs w:val="16"/>
    </w:rPr>
  </w:style>
  <w:style w:type="paragraph" w:styleId="ae">
    <w:name w:val="List Paragraph"/>
    <w:basedOn w:val="a"/>
    <w:qFormat/>
    <w:rsid w:val="00EC0018"/>
    <w:pPr>
      <w:ind w:left="720"/>
      <w:contextualSpacing/>
    </w:pPr>
    <w:rPr>
      <w:rFonts w:ascii="Cambria" w:eastAsia="MS Mincho" w:hAnsi="Cambria" w:cs="Cambria"/>
      <w:lang w:val="en-US"/>
    </w:rPr>
  </w:style>
  <w:style w:type="paragraph" w:styleId="af">
    <w:name w:val="Body Text Indent"/>
    <w:basedOn w:val="a"/>
    <w:link w:val="Char15"/>
    <w:rsid w:val="00EC0018"/>
    <w:pPr>
      <w:spacing w:after="120"/>
      <w:ind w:left="283"/>
    </w:pPr>
  </w:style>
  <w:style w:type="character" w:customStyle="1" w:styleId="Char15">
    <w:name w:val="Σώμα κείμενου με εσοχή Char1"/>
    <w:basedOn w:val="a0"/>
    <w:link w:val="af"/>
    <w:locked/>
    <w:rsid w:val="00EC0018"/>
    <w:rPr>
      <w:rFonts w:ascii="Times New Roman" w:hAnsi="Times New Roman" w:cs="Times New Roman"/>
      <w:kern w:val="1"/>
      <w:sz w:val="24"/>
      <w:szCs w:val="24"/>
      <w:lang w:val="en-GB" w:eastAsia="zh-CN"/>
    </w:rPr>
  </w:style>
  <w:style w:type="paragraph" w:customStyle="1" w:styleId="FrameContents">
    <w:name w:val="Frame Contents"/>
    <w:basedOn w:val="a"/>
    <w:rsid w:val="00EC0018"/>
  </w:style>
  <w:style w:type="paragraph" w:customStyle="1" w:styleId="TableContents">
    <w:name w:val="Table Contents"/>
    <w:basedOn w:val="a"/>
    <w:rsid w:val="00EC0018"/>
    <w:pPr>
      <w:suppressLineNumbers/>
    </w:pPr>
  </w:style>
  <w:style w:type="paragraph" w:customStyle="1" w:styleId="TableHeading">
    <w:name w:val="Table Heading"/>
    <w:basedOn w:val="TableContents"/>
    <w:rsid w:val="00EC0018"/>
    <w:pPr>
      <w:jc w:val="center"/>
    </w:pPr>
    <w:rPr>
      <w:b/>
      <w:bCs/>
    </w:rPr>
  </w:style>
  <w:style w:type="paragraph" w:customStyle="1" w:styleId="13">
    <w:name w:val="Κείμενο πλαισίου1"/>
    <w:basedOn w:val="a"/>
    <w:rsid w:val="00EC0018"/>
    <w:rPr>
      <w:rFonts w:ascii="Tahoma" w:hAnsi="Tahoma" w:cs="Tahoma"/>
      <w:sz w:val="16"/>
      <w:szCs w:val="16"/>
    </w:rPr>
  </w:style>
  <w:style w:type="paragraph" w:customStyle="1" w:styleId="-HTML1">
    <w:name w:val="Προ-διαμορφωμένο HTML1"/>
    <w:basedOn w:val="a"/>
    <w:rsid w:val="00EC0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ListParagraph2">
    <w:name w:val="List Paragraph2"/>
    <w:basedOn w:val="a"/>
    <w:rsid w:val="00286599"/>
    <w:pPr>
      <w:suppressAutoHyphens w:val="0"/>
      <w:spacing w:after="160" w:line="259" w:lineRule="auto"/>
      <w:ind w:left="720"/>
      <w:contextualSpacing/>
    </w:pPr>
    <w:rPr>
      <w:rFonts w:ascii="Calibri" w:hAnsi="Calibri"/>
      <w:kern w:val="0"/>
      <w:sz w:val="22"/>
      <w:szCs w:val="22"/>
      <w:lang w:val="el-GR" w:eastAsia="el-GR"/>
    </w:rPr>
  </w:style>
  <w:style w:type="character" w:customStyle="1" w:styleId="normalchar1">
    <w:name w:val="normal__char1"/>
    <w:rsid w:val="00286599"/>
    <w:rPr>
      <w:rFonts w:ascii="Arial" w:hAnsi="Arial"/>
      <w:sz w:val="22"/>
    </w:rPr>
  </w:style>
  <w:style w:type="character" w:customStyle="1" w:styleId="af0">
    <w:name w:val="Σώμα κειμένου_"/>
    <w:link w:val="22"/>
    <w:locked/>
    <w:rsid w:val="00286599"/>
    <w:rPr>
      <w:rFonts w:ascii="Lucida Sans Unicode" w:hAnsi="Lucida Sans Unicode"/>
      <w:sz w:val="16"/>
      <w:shd w:val="clear" w:color="auto" w:fill="FFFFFF"/>
    </w:rPr>
  </w:style>
  <w:style w:type="paragraph" w:customStyle="1" w:styleId="22">
    <w:name w:val="Σώμα κειμένου2"/>
    <w:basedOn w:val="a"/>
    <w:link w:val="af0"/>
    <w:rsid w:val="00286599"/>
    <w:pPr>
      <w:widowControl w:val="0"/>
      <w:shd w:val="clear" w:color="auto" w:fill="FFFFFF"/>
      <w:suppressAutoHyphens w:val="0"/>
      <w:spacing w:line="240" w:lineRule="atLeast"/>
    </w:pPr>
    <w:rPr>
      <w:rFonts w:ascii="Lucida Sans Unicode" w:hAnsi="Lucida Sans Unicode"/>
      <w:kern w:val="0"/>
      <w:sz w:val="16"/>
      <w:szCs w:val="20"/>
    </w:rPr>
  </w:style>
  <w:style w:type="paragraph" w:customStyle="1" w:styleId="ListParagraph1">
    <w:name w:val="List Paragraph1"/>
    <w:basedOn w:val="a"/>
    <w:rsid w:val="00286599"/>
    <w:pPr>
      <w:suppressAutoHyphens w:val="0"/>
      <w:ind w:left="720"/>
    </w:pPr>
    <w:rPr>
      <w:rFonts w:eastAsia="Batang"/>
      <w:kern w:val="0"/>
      <w:lang w:val="el-GR" w:eastAsia="ko-KR"/>
    </w:rPr>
  </w:style>
  <w:style w:type="paragraph" w:customStyle="1" w:styleId="Default">
    <w:name w:val="Default"/>
    <w:rsid w:val="00286599"/>
    <w:pPr>
      <w:autoSpaceDE w:val="0"/>
      <w:autoSpaceDN w:val="0"/>
      <w:adjustRightInd w:val="0"/>
    </w:pPr>
    <w:rPr>
      <w:rFonts w:cs="Calibri"/>
      <w:color w:val="000000"/>
      <w:sz w:val="24"/>
      <w:szCs w:val="24"/>
      <w:lang w:eastAsia="en-US"/>
    </w:rPr>
  </w:style>
  <w:style w:type="paragraph" w:styleId="af1">
    <w:name w:val="No Spacing"/>
    <w:uiPriority w:val="1"/>
    <w:qFormat/>
    <w:rsid w:val="00E2617B"/>
    <w:pPr>
      <w:suppressAutoHyphens/>
    </w:pPr>
    <w:rPr>
      <w:rFonts w:ascii="Times New Roman" w:hAnsi="Times New Roman"/>
      <w:kern w:val="1"/>
      <w:sz w:val="24"/>
      <w:szCs w:val="24"/>
      <w:lang w:val="en-GB" w:eastAsia="zh-C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l.uoa.gr/programmata-spoydon/programmata-metaptyxiakon-spoydon-p-m-s.html" TargetMode="External"/><Relationship Id="rId5" Type="http://schemas.openxmlformats.org/officeDocument/2006/relationships/webSettings" Target="webSettings.xml"/><Relationship Id="rId10" Type="http://schemas.openxmlformats.org/officeDocument/2006/relationships/hyperlink" Target="http://bioinformatics.biol.uoa.gr/msc" TargetMode="External"/><Relationship Id="rId4" Type="http://schemas.openxmlformats.org/officeDocument/2006/relationships/settings" Target="settings.xml"/><Relationship Id="rId9" Type="http://schemas.openxmlformats.org/officeDocument/2006/relationships/hyperlink" Target="mailto:agrigor@biol.uoa.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0B5FC-FB1C-4153-A39C-7A5CAAB7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4812</Words>
  <Characters>25986</Characters>
  <Application>Microsoft Office Word</Application>
  <DocSecurity>0</DocSecurity>
  <Lines>216</Lines>
  <Paragraphs>61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30737</CharactersWithSpaces>
  <SharedDoc>false</SharedDoc>
  <HLinks>
    <vt:vector size="18" baseType="variant">
      <vt:variant>
        <vt:i4>2883706</vt:i4>
      </vt:variant>
      <vt:variant>
        <vt:i4>6</vt:i4>
      </vt:variant>
      <vt:variant>
        <vt:i4>0</vt:i4>
      </vt:variant>
      <vt:variant>
        <vt:i4>5</vt:i4>
      </vt:variant>
      <vt:variant>
        <vt:lpwstr>http://www.biol.uoa.gr/programmata-spoydon/programmata-metaptyxiakon-spoydon-p-m-s.html</vt:lpwstr>
      </vt:variant>
      <vt:variant>
        <vt:lpwstr/>
      </vt:variant>
      <vt:variant>
        <vt:i4>5832731</vt:i4>
      </vt:variant>
      <vt:variant>
        <vt:i4>3</vt:i4>
      </vt:variant>
      <vt:variant>
        <vt:i4>0</vt:i4>
      </vt:variant>
      <vt:variant>
        <vt:i4>5</vt:i4>
      </vt:variant>
      <vt:variant>
        <vt:lpwstr>http://bioinformatics.biol.uoa.gr/msc</vt:lpwstr>
      </vt:variant>
      <vt:variant>
        <vt:lpwstr/>
      </vt:variant>
      <vt:variant>
        <vt:i4>7602205</vt:i4>
      </vt:variant>
      <vt:variant>
        <vt:i4>0</vt:i4>
      </vt:variant>
      <vt:variant>
        <vt:i4>0</vt:i4>
      </vt:variant>
      <vt:variant>
        <vt:i4>5</vt:i4>
      </vt:variant>
      <vt:variant>
        <vt:lpwstr>mailto:agrigor@biol.uoa.gr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Ευαγγελία Παπατρέχα</dc:creator>
  <cp:lastModifiedBy>Ευαγγελία Παπατρέχα</cp:lastModifiedBy>
  <cp:revision>6</cp:revision>
  <dcterms:created xsi:type="dcterms:W3CDTF">2019-06-21T08:40:00Z</dcterms:created>
  <dcterms:modified xsi:type="dcterms:W3CDTF">2019-06-21T08:51:00Z</dcterms:modified>
</cp:coreProperties>
</file>